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F7955" w14:textId="0BDADDFB" w:rsidR="00210506" w:rsidRPr="00D55202" w:rsidRDefault="00210506" w:rsidP="003C0A2D">
      <w:pPr>
        <w:pStyle w:val="NoSpacing"/>
        <w:rPr>
          <w:rFonts w:cstheme="minorHAnsi"/>
          <w:b/>
          <w:bCs/>
          <w:color w:val="0070C0"/>
          <w:sz w:val="28"/>
          <w:szCs w:val="28"/>
        </w:rPr>
      </w:pPr>
      <w:r w:rsidRPr="00D55202">
        <w:rPr>
          <w:rFonts w:cstheme="minorHAnsi"/>
          <w:b/>
          <w:bCs/>
          <w:color w:val="0070C0"/>
          <w:sz w:val="28"/>
          <w:szCs w:val="28"/>
        </w:rPr>
        <w:t xml:space="preserve">PLATTE RIVER RECOVERY IMPLEMENTATION PROGRAM (PRRIP </w:t>
      </w:r>
      <w:r w:rsidR="00712D65" w:rsidRPr="00D55202">
        <w:rPr>
          <w:rFonts w:cstheme="minorHAnsi"/>
          <w:b/>
          <w:bCs/>
          <w:color w:val="0070C0"/>
          <w:sz w:val="28"/>
          <w:szCs w:val="28"/>
        </w:rPr>
        <w:t>-</w:t>
      </w:r>
      <w:r w:rsidRPr="00D55202">
        <w:rPr>
          <w:rFonts w:cstheme="minorHAnsi"/>
          <w:b/>
          <w:bCs/>
          <w:color w:val="0070C0"/>
          <w:sz w:val="28"/>
          <w:szCs w:val="28"/>
        </w:rPr>
        <w:t>or</w:t>
      </w:r>
      <w:r w:rsidR="00712D65" w:rsidRPr="00D55202">
        <w:rPr>
          <w:rFonts w:cstheme="minorHAnsi"/>
          <w:b/>
          <w:bCs/>
          <w:color w:val="0070C0"/>
          <w:sz w:val="28"/>
          <w:szCs w:val="28"/>
        </w:rPr>
        <w:t>-</w:t>
      </w:r>
      <w:r w:rsidRPr="00D55202">
        <w:rPr>
          <w:rFonts w:cstheme="minorHAnsi"/>
          <w:b/>
          <w:bCs/>
          <w:color w:val="0070C0"/>
          <w:sz w:val="28"/>
          <w:szCs w:val="28"/>
        </w:rPr>
        <w:t xml:space="preserve"> Program)</w:t>
      </w:r>
    </w:p>
    <w:p w14:paraId="46CE8DBE" w14:textId="77777777" w:rsidR="00210506" w:rsidRPr="00657107" w:rsidRDefault="00210506" w:rsidP="003C0A2D">
      <w:pPr>
        <w:pStyle w:val="NoSpacing"/>
        <w:rPr>
          <w:rFonts w:cstheme="minorHAnsi"/>
          <w:b/>
          <w:bCs/>
        </w:rPr>
      </w:pPr>
      <w:r w:rsidRPr="00657107">
        <w:rPr>
          <w:rFonts w:cstheme="minorHAnsi"/>
          <w:b/>
          <w:bCs/>
        </w:rPr>
        <w:t>Governance Committee (CC) Virtual Quarterly Meeting</w:t>
      </w:r>
      <w:r w:rsidRPr="00657107">
        <w:t xml:space="preserve"> </w:t>
      </w:r>
    </w:p>
    <w:p w14:paraId="7D208005" w14:textId="3EE22F32" w:rsidR="00210506" w:rsidRPr="00657107" w:rsidRDefault="00D55202" w:rsidP="003C0A2D">
      <w:pPr>
        <w:pStyle w:val="NoSpacing"/>
        <w:rPr>
          <w:rFonts w:cstheme="minorHAnsi"/>
        </w:rPr>
      </w:pPr>
      <w:r>
        <w:rPr>
          <w:rFonts w:cstheme="minorHAnsi"/>
        </w:rPr>
        <w:t>Tuesday, June 09</w:t>
      </w:r>
      <w:r w:rsidR="00674716">
        <w:rPr>
          <w:rFonts w:cstheme="minorHAnsi"/>
        </w:rPr>
        <w:t xml:space="preserve">, 2021; 9:30 AM – </w:t>
      </w:r>
      <w:r>
        <w:rPr>
          <w:rFonts w:cstheme="minorHAnsi"/>
        </w:rPr>
        <w:t>2:45</w:t>
      </w:r>
      <w:r w:rsidR="00674716">
        <w:rPr>
          <w:rFonts w:cstheme="minorHAnsi"/>
        </w:rPr>
        <w:t xml:space="preserve"> PM CST</w:t>
      </w:r>
    </w:p>
    <w:p w14:paraId="1BEC5337" w14:textId="3983A9DA" w:rsidR="00657107" w:rsidRPr="000E3DAD" w:rsidRDefault="00D065B8" w:rsidP="003C0A2D">
      <w:pPr>
        <w:pStyle w:val="NoSpacing"/>
        <w:rPr>
          <w:rFonts w:cstheme="minorHAnsi"/>
          <w:i/>
          <w:iCs/>
        </w:rPr>
      </w:pPr>
      <w:r w:rsidRPr="00657107">
        <w:rPr>
          <w:rFonts w:cstheme="minorHAnsi"/>
          <w:i/>
          <w:iCs/>
        </w:rPr>
        <w:t xml:space="preserve">Meeting held online via MS </w:t>
      </w:r>
      <w:r w:rsidR="00E90BEC" w:rsidRPr="00657107">
        <w:rPr>
          <w:rFonts w:cstheme="minorHAnsi"/>
          <w:i/>
          <w:iCs/>
        </w:rPr>
        <w:t>Teams.</w:t>
      </w:r>
    </w:p>
    <w:p w14:paraId="59CD9BDE" w14:textId="77777777" w:rsidR="00D065B8" w:rsidRDefault="00D065B8" w:rsidP="003C0A2D">
      <w:pPr>
        <w:rPr>
          <w:rFonts w:asciiTheme="minorHAnsi" w:hAnsiTheme="minorHAnsi" w:cstheme="minorHAnsi"/>
          <w:b/>
          <w:sz w:val="22"/>
          <w:szCs w:val="22"/>
          <w:u w:val="single"/>
        </w:rPr>
      </w:pPr>
    </w:p>
    <w:p w14:paraId="0811BB02" w14:textId="30522120" w:rsidR="00515A93" w:rsidRPr="00DB226C" w:rsidRDefault="00515A93" w:rsidP="003C0A2D">
      <w:pPr>
        <w:rPr>
          <w:rFonts w:asciiTheme="minorHAnsi" w:hAnsiTheme="minorHAnsi" w:cstheme="minorHAnsi"/>
          <w:sz w:val="22"/>
          <w:szCs w:val="22"/>
        </w:rPr>
      </w:pPr>
      <w:r w:rsidRPr="00DB226C">
        <w:rPr>
          <w:rFonts w:asciiTheme="minorHAnsi" w:hAnsiTheme="minorHAnsi" w:cstheme="minorHAnsi"/>
          <w:b/>
          <w:sz w:val="22"/>
          <w:szCs w:val="22"/>
          <w:u w:val="single"/>
        </w:rPr>
        <w:t>Governance Committee</w:t>
      </w:r>
      <w:r w:rsidR="001D759E" w:rsidRPr="00DB226C">
        <w:rPr>
          <w:rFonts w:asciiTheme="minorHAnsi" w:hAnsiTheme="minorHAnsi" w:cstheme="minorHAnsi"/>
          <w:b/>
          <w:sz w:val="22"/>
          <w:szCs w:val="22"/>
          <w:u w:val="single"/>
        </w:rPr>
        <w:t xml:space="preserve"> (GC)</w:t>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p>
    <w:p w14:paraId="2B3FE7B6" w14:textId="77777777" w:rsidR="00F25978" w:rsidRPr="00DB226C" w:rsidRDefault="00F25978" w:rsidP="003C0A2D">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Bureau of Reclamation (Reclamation)</w:t>
      </w:r>
    </w:p>
    <w:p w14:paraId="66EB63A2" w14:textId="2F083D29" w:rsidR="003C2BD2" w:rsidRPr="00DB226C" w:rsidRDefault="0096227E" w:rsidP="003C0A2D">
      <w:pPr>
        <w:rPr>
          <w:rFonts w:asciiTheme="minorHAnsi" w:hAnsiTheme="minorHAnsi" w:cstheme="minorHAnsi"/>
          <w:sz w:val="22"/>
          <w:szCs w:val="22"/>
        </w:rPr>
      </w:pPr>
      <w:r w:rsidRPr="00DB226C">
        <w:rPr>
          <w:rFonts w:asciiTheme="minorHAnsi" w:hAnsiTheme="minorHAnsi" w:cstheme="minorHAnsi"/>
          <w:sz w:val="22"/>
          <w:szCs w:val="22"/>
        </w:rPr>
        <w:t>Harry LaBonde – Member</w:t>
      </w:r>
      <w:r w:rsidR="00BB5980">
        <w:rPr>
          <w:rFonts w:asciiTheme="minorHAnsi" w:hAnsiTheme="minorHAnsi" w:cstheme="minorHAnsi"/>
          <w:sz w:val="22"/>
          <w:szCs w:val="22"/>
        </w:rPr>
        <w:tab/>
      </w:r>
      <w:r w:rsidR="00BB5980">
        <w:rPr>
          <w:rFonts w:asciiTheme="minorHAnsi" w:hAnsiTheme="minorHAnsi" w:cstheme="minorHAnsi"/>
          <w:sz w:val="22"/>
          <w:szCs w:val="22"/>
        </w:rPr>
        <w:tab/>
      </w:r>
      <w:r w:rsidR="00174718">
        <w:rPr>
          <w:rFonts w:asciiTheme="minorHAnsi" w:hAnsiTheme="minorHAnsi" w:cstheme="minorHAnsi"/>
          <w:sz w:val="22"/>
          <w:szCs w:val="22"/>
        </w:rPr>
        <w:tab/>
      </w:r>
      <w:r w:rsidR="00174718">
        <w:rPr>
          <w:rFonts w:asciiTheme="minorHAnsi" w:hAnsiTheme="minorHAnsi" w:cstheme="minorHAnsi"/>
          <w:sz w:val="22"/>
          <w:szCs w:val="22"/>
        </w:rPr>
        <w:tab/>
      </w:r>
      <w:r w:rsidR="007846AE" w:rsidRPr="00DB226C">
        <w:rPr>
          <w:rFonts w:asciiTheme="minorHAnsi" w:hAnsiTheme="minorHAnsi" w:cstheme="minorHAnsi"/>
          <w:sz w:val="22"/>
          <w:szCs w:val="22"/>
        </w:rPr>
        <w:t>Br</w:t>
      </w:r>
      <w:r w:rsidR="007F2329">
        <w:rPr>
          <w:rFonts w:asciiTheme="minorHAnsi" w:hAnsiTheme="minorHAnsi" w:cstheme="minorHAnsi"/>
          <w:sz w:val="22"/>
          <w:szCs w:val="22"/>
        </w:rPr>
        <w:t>ock Merrill – Member (2021 GC Vice Chair)</w:t>
      </w:r>
    </w:p>
    <w:p w14:paraId="7E0C6440" w14:textId="4C575FBD" w:rsidR="00691290" w:rsidRDefault="00691290" w:rsidP="003C0A2D">
      <w:pPr>
        <w:rPr>
          <w:rFonts w:asciiTheme="minorHAnsi" w:hAnsiTheme="minorHAnsi" w:cstheme="minorHAnsi"/>
          <w:bCs/>
          <w:sz w:val="22"/>
          <w:szCs w:val="22"/>
        </w:rPr>
      </w:pPr>
      <w:r w:rsidRPr="00DB226C">
        <w:rPr>
          <w:rFonts w:asciiTheme="minorHAnsi" w:hAnsiTheme="minorHAnsi" w:cstheme="minorHAnsi"/>
          <w:bCs/>
          <w:sz w:val="22"/>
          <w:szCs w:val="22"/>
        </w:rPr>
        <w:t>Brandon Gebhart</w:t>
      </w:r>
      <w:r w:rsidR="002765E1" w:rsidRPr="00DB226C">
        <w:rPr>
          <w:rFonts w:asciiTheme="minorHAnsi" w:hAnsiTheme="minorHAnsi" w:cstheme="minorHAnsi"/>
          <w:bCs/>
          <w:sz w:val="22"/>
          <w:szCs w:val="22"/>
        </w:rPr>
        <w:t xml:space="preserve"> – </w:t>
      </w:r>
      <w:r w:rsidR="00144CCB" w:rsidRPr="00DB226C">
        <w:rPr>
          <w:rFonts w:asciiTheme="minorHAnsi" w:hAnsiTheme="minorHAnsi" w:cstheme="minorHAnsi"/>
          <w:bCs/>
          <w:sz w:val="22"/>
          <w:szCs w:val="22"/>
        </w:rPr>
        <w:t>Alternate</w:t>
      </w:r>
    </w:p>
    <w:p w14:paraId="4F00AE13" w14:textId="77777777" w:rsidR="009025D2" w:rsidRPr="009025D2" w:rsidRDefault="009025D2" w:rsidP="003C0A2D">
      <w:pPr>
        <w:rPr>
          <w:rFonts w:asciiTheme="minorHAnsi" w:hAnsiTheme="minorHAnsi" w:cstheme="minorHAnsi"/>
          <w:bCs/>
          <w:sz w:val="22"/>
          <w:szCs w:val="22"/>
        </w:rPr>
      </w:pPr>
    </w:p>
    <w:p w14:paraId="72706340" w14:textId="77777777" w:rsidR="005A6F93" w:rsidRPr="00DB226C" w:rsidRDefault="005A6F93" w:rsidP="003C0A2D">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CC279A" w:rsidRPr="00DB226C">
        <w:rPr>
          <w:rFonts w:asciiTheme="minorHAnsi" w:hAnsiTheme="minorHAnsi" w:cstheme="minorHAnsi"/>
          <w:b/>
          <w:sz w:val="22"/>
          <w:szCs w:val="22"/>
        </w:rPr>
        <w:t>U.S. Fish and Wildlife Service (Service)</w:t>
      </w:r>
    </w:p>
    <w:p w14:paraId="795774D2" w14:textId="6BDA98BB" w:rsidR="006D16DE" w:rsidRPr="00DB226C" w:rsidRDefault="008C1FD0" w:rsidP="003C0A2D">
      <w:pPr>
        <w:rPr>
          <w:rFonts w:asciiTheme="minorHAnsi" w:hAnsiTheme="minorHAnsi" w:cstheme="minorHAnsi"/>
          <w:bCs/>
          <w:sz w:val="22"/>
          <w:szCs w:val="22"/>
        </w:rPr>
      </w:pPr>
      <w:r w:rsidRPr="00DB226C">
        <w:rPr>
          <w:rFonts w:asciiTheme="minorHAnsi" w:hAnsiTheme="minorHAnsi" w:cstheme="minorHAnsi"/>
          <w:sz w:val="22"/>
          <w:szCs w:val="22"/>
        </w:rPr>
        <w:t xml:space="preserve">Don Ament – </w:t>
      </w:r>
      <w:r w:rsidR="00DD4CBF" w:rsidRPr="00DB226C">
        <w:rPr>
          <w:rFonts w:asciiTheme="minorHAnsi" w:hAnsiTheme="minorHAnsi" w:cstheme="minorHAnsi"/>
          <w:sz w:val="22"/>
          <w:szCs w:val="22"/>
        </w:rPr>
        <w:t>Member</w:t>
      </w:r>
      <w:r w:rsidR="00BB5980">
        <w:rPr>
          <w:rFonts w:asciiTheme="minorHAnsi" w:hAnsiTheme="minorHAnsi" w:cstheme="minorHAnsi"/>
          <w:sz w:val="22"/>
          <w:szCs w:val="22"/>
        </w:rPr>
        <w:t xml:space="preserve"> (2021 GC Chair)</w:t>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DD4CBF" w:rsidRPr="00DB226C">
        <w:rPr>
          <w:rFonts w:asciiTheme="minorHAnsi" w:hAnsiTheme="minorHAnsi" w:cstheme="minorHAnsi"/>
          <w:sz w:val="22"/>
          <w:szCs w:val="22"/>
        </w:rPr>
        <w:tab/>
      </w:r>
      <w:r w:rsidR="009025D2">
        <w:rPr>
          <w:rFonts w:asciiTheme="minorHAnsi" w:hAnsiTheme="minorHAnsi" w:cstheme="minorHAnsi"/>
          <w:sz w:val="22"/>
          <w:szCs w:val="22"/>
        </w:rPr>
        <w:t>Matt Rabbe – Alternate</w:t>
      </w:r>
    </w:p>
    <w:p w14:paraId="0AF1C2E5" w14:textId="24A8B24A" w:rsidR="000D0669" w:rsidRPr="00DB226C" w:rsidRDefault="009F72DA" w:rsidP="003C0A2D">
      <w:pPr>
        <w:rPr>
          <w:rFonts w:asciiTheme="minorHAnsi" w:hAnsiTheme="minorHAnsi" w:cstheme="minorHAnsi"/>
          <w:bCs/>
          <w:sz w:val="22"/>
          <w:szCs w:val="22"/>
        </w:rPr>
      </w:pPr>
      <w:r w:rsidRPr="00DB226C">
        <w:rPr>
          <w:rFonts w:asciiTheme="minorHAnsi" w:hAnsiTheme="minorHAnsi" w:cstheme="minorHAnsi"/>
          <w:bCs/>
          <w:sz w:val="22"/>
          <w:szCs w:val="22"/>
        </w:rPr>
        <w:t>JoJo La</w:t>
      </w:r>
      <w:r w:rsidR="000D0669" w:rsidRPr="00DB226C">
        <w:rPr>
          <w:rFonts w:asciiTheme="minorHAnsi" w:hAnsiTheme="minorHAnsi" w:cstheme="minorHAnsi"/>
          <w:bCs/>
          <w:sz w:val="22"/>
          <w:szCs w:val="22"/>
        </w:rPr>
        <w:t xml:space="preserve"> – Alternate</w:t>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000D0669"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p>
    <w:p w14:paraId="2B299620" w14:textId="77777777" w:rsidR="00CC279A" w:rsidRPr="00DB226C" w:rsidRDefault="00CC279A" w:rsidP="003C0A2D">
      <w:pPr>
        <w:rPr>
          <w:rFonts w:asciiTheme="minorHAnsi" w:hAnsiTheme="minorHAnsi" w:cstheme="minorHAnsi"/>
          <w:sz w:val="22"/>
          <w:szCs w:val="22"/>
        </w:rPr>
      </w:pPr>
    </w:p>
    <w:p w14:paraId="75710A96" w14:textId="77777777" w:rsidR="00681FCF" w:rsidRPr="00DB226C" w:rsidRDefault="005544DC" w:rsidP="003C0A2D">
      <w:pPr>
        <w:rPr>
          <w:rFonts w:asciiTheme="minorHAnsi" w:hAnsiTheme="minorHAnsi" w:cstheme="minorHAnsi"/>
          <w:sz w:val="22"/>
          <w:szCs w:val="22"/>
        </w:rPr>
      </w:pPr>
      <w:r w:rsidRPr="00DB226C">
        <w:rPr>
          <w:rFonts w:asciiTheme="minorHAnsi" w:hAnsiTheme="minorHAnsi" w:cstheme="minorHAnsi"/>
          <w:b/>
          <w:bCs/>
          <w:sz w:val="22"/>
          <w:szCs w:val="22"/>
        </w:rPr>
        <w:t>State of Nebraska</w:t>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Environmental Entities</w:t>
      </w:r>
    </w:p>
    <w:p w14:paraId="584FECC2" w14:textId="6F45EA5B" w:rsidR="006908E7" w:rsidRPr="00DB226C" w:rsidRDefault="00C649B3" w:rsidP="003C0A2D">
      <w:pPr>
        <w:rPr>
          <w:rFonts w:asciiTheme="minorHAnsi" w:hAnsiTheme="minorHAnsi" w:cstheme="minorHAnsi"/>
          <w:bCs/>
          <w:sz w:val="22"/>
          <w:szCs w:val="22"/>
        </w:rPr>
      </w:pPr>
      <w:r>
        <w:rPr>
          <w:rFonts w:asciiTheme="minorHAnsi" w:hAnsiTheme="minorHAnsi" w:cstheme="minorHAnsi"/>
          <w:bCs/>
          <w:sz w:val="22"/>
          <w:szCs w:val="22"/>
        </w:rPr>
        <w:t>Tom Riley</w:t>
      </w:r>
      <w:r w:rsidR="00C97942" w:rsidRPr="00DB226C">
        <w:rPr>
          <w:rFonts w:asciiTheme="minorHAnsi" w:hAnsiTheme="minorHAnsi" w:cstheme="minorHAnsi"/>
          <w:bCs/>
          <w:sz w:val="22"/>
          <w:szCs w:val="22"/>
        </w:rPr>
        <w:t xml:space="preserve"> – Member</w:t>
      </w:r>
      <w:r w:rsidR="009A3782" w:rsidRPr="00DB226C">
        <w:rPr>
          <w:rFonts w:asciiTheme="minorHAnsi" w:hAnsiTheme="minorHAnsi" w:cstheme="minorHAnsi"/>
          <w:bCs/>
          <w:sz w:val="22"/>
          <w:szCs w:val="22"/>
        </w:rPr>
        <w:tab/>
      </w:r>
      <w:r>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B601D6" w:rsidRPr="00DB226C">
        <w:rPr>
          <w:rFonts w:asciiTheme="minorHAnsi" w:hAnsiTheme="minorHAnsi" w:cstheme="minorHAnsi"/>
          <w:bCs/>
          <w:sz w:val="22"/>
          <w:szCs w:val="22"/>
        </w:rPr>
        <w:tab/>
      </w:r>
      <w:r w:rsidR="00A45C29">
        <w:rPr>
          <w:rFonts w:asciiTheme="minorHAnsi" w:hAnsiTheme="minorHAnsi" w:cstheme="minorHAnsi"/>
          <w:bCs/>
          <w:sz w:val="22"/>
          <w:szCs w:val="22"/>
        </w:rPr>
        <w:t>Brice Krohn</w:t>
      </w:r>
      <w:r w:rsidR="007D4D2F" w:rsidRPr="00DB226C">
        <w:rPr>
          <w:rFonts w:asciiTheme="minorHAnsi" w:hAnsiTheme="minorHAnsi" w:cstheme="minorHAnsi"/>
          <w:bCs/>
          <w:sz w:val="22"/>
          <w:szCs w:val="22"/>
        </w:rPr>
        <w:t xml:space="preserve"> – Member</w:t>
      </w:r>
    </w:p>
    <w:p w14:paraId="4B6D141B" w14:textId="0E2713AD" w:rsidR="00AA70CE" w:rsidRDefault="00C649B3" w:rsidP="003C0A2D">
      <w:pPr>
        <w:rPr>
          <w:rFonts w:asciiTheme="minorHAnsi" w:hAnsiTheme="minorHAnsi" w:cstheme="minorHAnsi"/>
          <w:bCs/>
          <w:sz w:val="22"/>
          <w:szCs w:val="22"/>
        </w:rPr>
      </w:pPr>
      <w:r>
        <w:rPr>
          <w:rFonts w:asciiTheme="minorHAnsi" w:hAnsiTheme="minorHAnsi" w:cstheme="minorHAnsi"/>
          <w:bCs/>
          <w:sz w:val="22"/>
          <w:szCs w:val="22"/>
        </w:rPr>
        <w:t>Jesse Bradley - Alternate</w:t>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196951">
        <w:rPr>
          <w:rFonts w:asciiTheme="minorHAnsi" w:hAnsiTheme="minorHAnsi" w:cstheme="minorHAnsi"/>
          <w:bCs/>
          <w:sz w:val="22"/>
          <w:szCs w:val="22"/>
        </w:rPr>
        <w:tab/>
      </w:r>
      <w:r w:rsidR="005B3C27" w:rsidRPr="00DB226C">
        <w:rPr>
          <w:rFonts w:asciiTheme="minorHAnsi" w:hAnsiTheme="minorHAnsi" w:cstheme="minorHAnsi"/>
          <w:bCs/>
          <w:sz w:val="22"/>
          <w:szCs w:val="22"/>
        </w:rPr>
        <w:t>B</w:t>
      </w:r>
      <w:r w:rsidR="00A45C29">
        <w:rPr>
          <w:rFonts w:asciiTheme="minorHAnsi" w:hAnsiTheme="minorHAnsi" w:cstheme="minorHAnsi"/>
          <w:bCs/>
          <w:sz w:val="22"/>
          <w:szCs w:val="22"/>
        </w:rPr>
        <w:t>ill Taddicken</w:t>
      </w:r>
      <w:r w:rsidR="005B3C27" w:rsidRPr="00DB226C">
        <w:rPr>
          <w:rFonts w:asciiTheme="minorHAnsi" w:hAnsiTheme="minorHAnsi" w:cstheme="minorHAnsi"/>
          <w:bCs/>
          <w:sz w:val="22"/>
          <w:szCs w:val="22"/>
        </w:rPr>
        <w:t xml:space="preserve"> – Member</w:t>
      </w:r>
    </w:p>
    <w:p w14:paraId="42A198E5" w14:textId="4DEE68CE" w:rsidR="00126F81" w:rsidRPr="00DB226C" w:rsidRDefault="00A45C29" w:rsidP="00CB4C22">
      <w:pPr>
        <w:ind w:left="4320" w:firstLine="720"/>
        <w:rPr>
          <w:rFonts w:asciiTheme="minorHAnsi" w:hAnsiTheme="minorHAnsi" w:cstheme="minorHAnsi"/>
          <w:bCs/>
          <w:sz w:val="22"/>
          <w:szCs w:val="22"/>
        </w:rPr>
      </w:pPr>
      <w:r>
        <w:rPr>
          <w:rFonts w:asciiTheme="minorHAnsi" w:hAnsiTheme="minorHAnsi" w:cstheme="minorHAnsi"/>
          <w:bCs/>
          <w:sz w:val="22"/>
          <w:szCs w:val="22"/>
        </w:rPr>
        <w:t>Rich Walters – Member</w:t>
      </w:r>
    </w:p>
    <w:p w14:paraId="0D3AA15A" w14:textId="77777777" w:rsidR="00721C1E" w:rsidRPr="00DB226C" w:rsidRDefault="00721C1E" w:rsidP="003C0A2D">
      <w:pPr>
        <w:rPr>
          <w:rFonts w:asciiTheme="minorHAnsi" w:hAnsiTheme="minorHAnsi" w:cstheme="minorHAnsi"/>
          <w:bCs/>
          <w:sz w:val="22"/>
          <w:szCs w:val="22"/>
        </w:rPr>
      </w:pPr>
    </w:p>
    <w:p w14:paraId="1D4CA921" w14:textId="77777777" w:rsidR="00CD546D" w:rsidRPr="00DB226C" w:rsidRDefault="005915BF" w:rsidP="003C0A2D">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000A4CE6" w:rsidRPr="00DB226C">
        <w:rPr>
          <w:rFonts w:asciiTheme="minorHAnsi" w:hAnsiTheme="minorHAnsi" w:cstheme="minorHAnsi"/>
          <w:bCs/>
          <w:sz w:val="22"/>
          <w:szCs w:val="22"/>
        </w:rPr>
        <w:t xml:space="preserve"> </w:t>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CC279A" w:rsidRPr="00DB226C">
        <w:rPr>
          <w:rFonts w:asciiTheme="minorHAnsi" w:hAnsiTheme="minorHAnsi" w:cstheme="minorHAnsi"/>
          <w:b/>
          <w:bCs/>
          <w:sz w:val="22"/>
          <w:szCs w:val="22"/>
        </w:rPr>
        <w:t>Colorado Water Users</w:t>
      </w:r>
    </w:p>
    <w:p w14:paraId="49B6B96F" w14:textId="77777777" w:rsidR="00BF4604" w:rsidRPr="00DB226C" w:rsidRDefault="008C1FD0" w:rsidP="003C0A2D">
      <w:pPr>
        <w:rPr>
          <w:rFonts w:asciiTheme="minorHAnsi" w:hAnsiTheme="minorHAnsi" w:cstheme="minorHAnsi"/>
          <w:bCs/>
          <w:sz w:val="22"/>
          <w:szCs w:val="22"/>
        </w:rPr>
      </w:pPr>
      <w:r w:rsidRPr="00DB226C">
        <w:rPr>
          <w:rFonts w:asciiTheme="minorHAnsi" w:hAnsiTheme="minorHAnsi" w:cstheme="minorHAnsi"/>
          <w:bCs/>
          <w:sz w:val="22"/>
          <w:szCs w:val="22"/>
        </w:rPr>
        <w:t xml:space="preserve">Dennis Strauch – </w:t>
      </w:r>
      <w:r w:rsidR="00721C1E" w:rsidRPr="00DB226C">
        <w:rPr>
          <w:rFonts w:asciiTheme="minorHAnsi" w:hAnsiTheme="minorHAnsi" w:cstheme="minorHAnsi"/>
          <w:bCs/>
          <w:sz w:val="22"/>
          <w:szCs w:val="22"/>
        </w:rPr>
        <w:t>Member</w:t>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0055162A" w:rsidRPr="00DB226C">
        <w:rPr>
          <w:rFonts w:asciiTheme="minorHAnsi" w:hAnsiTheme="minorHAnsi" w:cstheme="minorHAnsi"/>
          <w:bCs/>
          <w:sz w:val="22"/>
          <w:szCs w:val="22"/>
        </w:rPr>
        <w:t>Alan Berryman – Member</w:t>
      </w:r>
    </w:p>
    <w:p w14:paraId="58CF7209" w14:textId="6089F885" w:rsidR="000C347E" w:rsidRPr="00DB226C" w:rsidRDefault="00A20AF2" w:rsidP="003C0A2D">
      <w:pPr>
        <w:rPr>
          <w:rFonts w:asciiTheme="minorHAnsi" w:hAnsiTheme="minorHAnsi" w:cstheme="minorHAnsi"/>
          <w:bCs/>
          <w:sz w:val="22"/>
          <w:szCs w:val="22"/>
        </w:rPr>
      </w:pPr>
      <w:r>
        <w:rPr>
          <w:rFonts w:asciiTheme="minorHAnsi" w:hAnsiTheme="minorHAnsi" w:cstheme="minorHAnsi"/>
          <w:bCs/>
          <w:sz w:val="22"/>
          <w:szCs w:val="22"/>
        </w:rPr>
        <w:t>Bob Mehling</w:t>
      </w:r>
      <w:r w:rsidR="00D82F0A">
        <w:rPr>
          <w:rFonts w:asciiTheme="minorHAnsi" w:hAnsiTheme="minorHAnsi" w:cstheme="minorHAnsi"/>
          <w:bCs/>
          <w:sz w:val="22"/>
          <w:szCs w:val="22"/>
        </w:rPr>
        <w:t xml:space="preserve"> – Alternate</w:t>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B21C34">
        <w:rPr>
          <w:rFonts w:asciiTheme="minorHAnsi" w:hAnsiTheme="minorHAnsi" w:cstheme="minorHAnsi"/>
          <w:bCs/>
          <w:sz w:val="22"/>
          <w:szCs w:val="22"/>
        </w:rPr>
        <w:tab/>
      </w:r>
      <w:r w:rsidR="00691290" w:rsidRPr="00DB226C">
        <w:rPr>
          <w:rFonts w:asciiTheme="minorHAnsi" w:hAnsiTheme="minorHAnsi" w:cstheme="minorHAnsi"/>
          <w:bCs/>
          <w:sz w:val="22"/>
          <w:szCs w:val="22"/>
        </w:rPr>
        <w:tab/>
      </w:r>
      <w:r w:rsidR="00874E36" w:rsidRPr="00DB226C">
        <w:rPr>
          <w:rFonts w:asciiTheme="minorHAnsi" w:hAnsiTheme="minorHAnsi" w:cstheme="minorHAnsi"/>
          <w:bCs/>
          <w:sz w:val="22"/>
          <w:szCs w:val="22"/>
        </w:rPr>
        <w:t>Deb Freeman – Alternate</w:t>
      </w:r>
    </w:p>
    <w:p w14:paraId="6E370E02" w14:textId="1373581C" w:rsidR="00960F8E" w:rsidRPr="00DB226C" w:rsidRDefault="00AD23CD" w:rsidP="003C0A2D">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0E6AC4">
        <w:rPr>
          <w:rFonts w:asciiTheme="minorHAnsi" w:hAnsiTheme="minorHAnsi" w:cstheme="minorHAnsi"/>
          <w:bCs/>
          <w:sz w:val="22"/>
          <w:szCs w:val="22"/>
        </w:rPr>
        <w:tab/>
      </w:r>
      <w:r w:rsidR="000E6AC4">
        <w:rPr>
          <w:rFonts w:asciiTheme="minorHAnsi" w:hAnsiTheme="minorHAnsi" w:cstheme="minorHAnsi"/>
          <w:bCs/>
          <w:sz w:val="22"/>
          <w:szCs w:val="22"/>
        </w:rPr>
        <w:tab/>
      </w:r>
      <w:r w:rsidR="000E6AC4">
        <w:rPr>
          <w:rFonts w:asciiTheme="minorHAnsi" w:hAnsiTheme="minorHAnsi" w:cstheme="minorHAnsi"/>
          <w:bCs/>
          <w:sz w:val="22"/>
          <w:szCs w:val="22"/>
        </w:rPr>
        <w:tab/>
      </w:r>
      <w:r w:rsidR="00960F8E" w:rsidRPr="00DB226C">
        <w:rPr>
          <w:rFonts w:asciiTheme="minorHAnsi" w:hAnsiTheme="minorHAnsi" w:cstheme="minorHAnsi"/>
          <w:bCs/>
          <w:sz w:val="22"/>
          <w:szCs w:val="22"/>
        </w:rPr>
        <w:tab/>
        <w:t>Kyle Whit</w:t>
      </w:r>
      <w:r w:rsidR="00AF5FE9" w:rsidRPr="00DB226C">
        <w:rPr>
          <w:rFonts w:asciiTheme="minorHAnsi" w:hAnsiTheme="minorHAnsi" w:cstheme="minorHAnsi"/>
          <w:bCs/>
          <w:sz w:val="22"/>
          <w:szCs w:val="22"/>
        </w:rPr>
        <w:t>aker – Alternate</w:t>
      </w:r>
    </w:p>
    <w:p w14:paraId="6EC3F759" w14:textId="6A242FC6" w:rsidR="00691290" w:rsidRPr="00DB226C" w:rsidRDefault="00691290" w:rsidP="003C0A2D">
      <w:pPr>
        <w:rPr>
          <w:rFonts w:asciiTheme="minorHAnsi" w:hAnsiTheme="minorHAnsi" w:cstheme="minorHAnsi"/>
          <w:bCs/>
          <w:sz w:val="22"/>
          <w:szCs w:val="22"/>
        </w:rPr>
      </w:pP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r>
      <w:r w:rsidRPr="00DB226C">
        <w:rPr>
          <w:rFonts w:asciiTheme="minorHAnsi" w:hAnsiTheme="minorHAnsi" w:cstheme="minorHAnsi"/>
          <w:bCs/>
          <w:sz w:val="22"/>
          <w:szCs w:val="22"/>
        </w:rPr>
        <w:tab/>
        <w:t>Jason Marks – Alternate</w:t>
      </w:r>
    </w:p>
    <w:p w14:paraId="5B2CF5B1" w14:textId="3F666CCE" w:rsidR="00721C1E" w:rsidRPr="00DB226C" w:rsidRDefault="00721C1E" w:rsidP="003C0A2D">
      <w:pPr>
        <w:rPr>
          <w:rFonts w:asciiTheme="minorHAnsi" w:hAnsiTheme="minorHAnsi" w:cstheme="minorHAnsi"/>
          <w:b/>
          <w:bCs/>
          <w:sz w:val="22"/>
          <w:szCs w:val="22"/>
        </w:rPr>
      </w:pPr>
    </w:p>
    <w:p w14:paraId="66DA79CA" w14:textId="707645B9" w:rsidR="00F25978" w:rsidRPr="00DB226C" w:rsidRDefault="00F25978" w:rsidP="003C0A2D">
      <w:pPr>
        <w:rPr>
          <w:rFonts w:asciiTheme="minorHAnsi" w:hAnsiTheme="minorHAnsi" w:cstheme="minorHAnsi"/>
          <w:sz w:val="22"/>
          <w:szCs w:val="22"/>
        </w:rPr>
      </w:pPr>
      <w:r w:rsidRPr="00DB226C">
        <w:rPr>
          <w:rFonts w:asciiTheme="minorHAnsi" w:hAnsiTheme="minorHAnsi" w:cstheme="minorHAnsi"/>
          <w:b/>
          <w:bCs/>
          <w:sz w:val="22"/>
          <w:szCs w:val="22"/>
        </w:rPr>
        <w:t>Downstream Water Users</w:t>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471D86" w:rsidRPr="00DB226C">
        <w:rPr>
          <w:rFonts w:asciiTheme="minorHAnsi" w:hAnsiTheme="minorHAnsi" w:cstheme="minorHAnsi"/>
          <w:b/>
          <w:bCs/>
          <w:sz w:val="22"/>
          <w:szCs w:val="22"/>
        </w:rPr>
        <w:tab/>
      </w:r>
      <w:r w:rsidR="002C66F7" w:rsidRPr="002C66F7">
        <w:rPr>
          <w:rFonts w:asciiTheme="minorHAnsi" w:hAnsiTheme="minorHAnsi" w:cstheme="minorHAnsi"/>
          <w:b/>
          <w:bCs/>
          <w:sz w:val="22"/>
          <w:szCs w:val="22"/>
          <w:u w:val="single"/>
        </w:rPr>
        <w:t xml:space="preserve">Other </w:t>
      </w:r>
      <w:r w:rsidR="0049132A" w:rsidRPr="00AB5DB4">
        <w:rPr>
          <w:rFonts w:asciiTheme="minorHAnsi" w:hAnsiTheme="minorHAnsi" w:cstheme="minorHAnsi"/>
          <w:b/>
          <w:bCs/>
          <w:sz w:val="22"/>
          <w:szCs w:val="22"/>
          <w:u w:val="single"/>
        </w:rPr>
        <w:t>Participants</w:t>
      </w:r>
    </w:p>
    <w:p w14:paraId="667F2933" w14:textId="0E51D815" w:rsidR="000110F1" w:rsidRPr="00DB226C" w:rsidRDefault="00F83E82" w:rsidP="003C0A2D">
      <w:pPr>
        <w:rPr>
          <w:rFonts w:asciiTheme="minorHAnsi" w:hAnsiTheme="minorHAnsi" w:cstheme="minorHAnsi"/>
          <w:sz w:val="22"/>
          <w:szCs w:val="22"/>
        </w:rPr>
      </w:pPr>
      <w:r>
        <w:rPr>
          <w:rFonts w:asciiTheme="minorHAnsi" w:hAnsiTheme="minorHAnsi" w:cstheme="minorHAnsi"/>
          <w:sz w:val="22"/>
          <w:szCs w:val="22"/>
        </w:rPr>
        <w:t>Devin Brundage</w:t>
      </w:r>
      <w:r w:rsidR="00FD1297" w:rsidRPr="00DB226C">
        <w:rPr>
          <w:rFonts w:asciiTheme="minorHAnsi" w:hAnsiTheme="minorHAnsi" w:cstheme="minorHAnsi"/>
          <w:sz w:val="22"/>
          <w:szCs w:val="22"/>
        </w:rPr>
        <w:t xml:space="preserve"> – </w:t>
      </w:r>
      <w:r w:rsidR="00F40E18" w:rsidRPr="00DB226C">
        <w:rPr>
          <w:rFonts w:asciiTheme="minorHAnsi" w:hAnsiTheme="minorHAnsi" w:cstheme="minorHAnsi"/>
          <w:sz w:val="22"/>
          <w:szCs w:val="22"/>
        </w:rPr>
        <w:t>Member</w:t>
      </w:r>
      <w:r w:rsidR="001543B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04763C" w:rsidRPr="00DB226C">
        <w:rPr>
          <w:rFonts w:asciiTheme="minorHAnsi" w:hAnsiTheme="minorHAnsi" w:cstheme="minorHAnsi"/>
          <w:sz w:val="22"/>
          <w:szCs w:val="22"/>
        </w:rPr>
        <w:tab/>
      </w:r>
      <w:r w:rsidR="008B4FC6" w:rsidRPr="00DB226C">
        <w:rPr>
          <w:rFonts w:asciiTheme="minorHAnsi" w:hAnsiTheme="minorHAnsi" w:cstheme="minorHAnsi"/>
          <w:sz w:val="22"/>
          <w:szCs w:val="22"/>
        </w:rPr>
        <w:tab/>
      </w:r>
      <w:r w:rsidR="00691290" w:rsidRPr="00DB226C">
        <w:rPr>
          <w:rFonts w:asciiTheme="minorHAnsi" w:hAnsiTheme="minorHAnsi" w:cstheme="minorHAnsi"/>
          <w:sz w:val="22"/>
          <w:szCs w:val="22"/>
        </w:rPr>
        <w:t>Mike Drain</w:t>
      </w:r>
      <w:r w:rsidR="006A2126">
        <w:rPr>
          <w:rFonts w:asciiTheme="minorHAnsi" w:hAnsiTheme="minorHAnsi" w:cstheme="minorHAnsi"/>
          <w:sz w:val="22"/>
          <w:szCs w:val="22"/>
        </w:rPr>
        <w:t xml:space="preserve">, Cory Steinke, &amp; </w:t>
      </w:r>
      <w:r w:rsidR="00AB4952" w:rsidRPr="00DB226C">
        <w:rPr>
          <w:rFonts w:asciiTheme="minorHAnsi" w:hAnsiTheme="minorHAnsi" w:cstheme="minorHAnsi"/>
          <w:sz w:val="22"/>
          <w:szCs w:val="22"/>
        </w:rPr>
        <w:t>Dave Zorn</w:t>
      </w:r>
      <w:r w:rsidR="00691290" w:rsidRPr="00DB226C">
        <w:rPr>
          <w:rFonts w:asciiTheme="minorHAnsi" w:hAnsiTheme="minorHAnsi" w:cstheme="minorHAnsi"/>
          <w:sz w:val="22"/>
          <w:szCs w:val="22"/>
        </w:rPr>
        <w:t xml:space="preserve"> – CNPPI</w:t>
      </w:r>
      <w:r w:rsidR="00EC797B" w:rsidRPr="00DB226C">
        <w:rPr>
          <w:rFonts w:asciiTheme="minorHAnsi" w:hAnsiTheme="minorHAnsi" w:cstheme="minorHAnsi"/>
          <w:sz w:val="22"/>
          <w:szCs w:val="22"/>
        </w:rPr>
        <w:t>D</w:t>
      </w:r>
    </w:p>
    <w:p w14:paraId="414ED342" w14:textId="45BB054B" w:rsidR="00AD1BDD" w:rsidRDefault="00A408EA" w:rsidP="003C0A2D">
      <w:pPr>
        <w:rPr>
          <w:rFonts w:asciiTheme="minorHAnsi" w:hAnsiTheme="minorHAnsi" w:cstheme="minorHAnsi"/>
          <w:sz w:val="22"/>
          <w:szCs w:val="22"/>
        </w:rPr>
      </w:pPr>
      <w:r>
        <w:rPr>
          <w:rFonts w:asciiTheme="minorHAnsi" w:hAnsiTheme="minorHAnsi" w:cstheme="minorHAnsi"/>
          <w:sz w:val="22"/>
          <w:szCs w:val="22"/>
        </w:rPr>
        <w:t>Kent Miller – Member</w:t>
      </w:r>
      <w:r w:rsidR="005F3C47">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6A2126">
        <w:rPr>
          <w:rFonts w:asciiTheme="minorHAnsi" w:hAnsiTheme="minorHAnsi" w:cstheme="minorHAnsi"/>
          <w:sz w:val="22"/>
          <w:szCs w:val="22"/>
        </w:rPr>
        <w:t xml:space="preserve">Jim Jenniges, </w:t>
      </w:r>
      <w:r w:rsidR="00AB4952" w:rsidRPr="00DB226C">
        <w:rPr>
          <w:rFonts w:asciiTheme="minorHAnsi" w:hAnsiTheme="minorHAnsi" w:cstheme="minorHAnsi"/>
          <w:sz w:val="22"/>
          <w:szCs w:val="22"/>
        </w:rPr>
        <w:t>Jeff Shafer</w:t>
      </w:r>
      <w:r w:rsidR="00AD1BDD">
        <w:rPr>
          <w:rFonts w:asciiTheme="minorHAnsi" w:hAnsiTheme="minorHAnsi" w:cstheme="minorHAnsi"/>
          <w:sz w:val="22"/>
          <w:szCs w:val="22"/>
        </w:rPr>
        <w:t>,</w:t>
      </w:r>
      <w:r w:rsidR="00FB38EE">
        <w:rPr>
          <w:rFonts w:asciiTheme="minorHAnsi" w:hAnsiTheme="minorHAnsi" w:cstheme="minorHAnsi"/>
          <w:sz w:val="22"/>
          <w:szCs w:val="22"/>
        </w:rPr>
        <w:t xml:space="preserve"> &amp;</w:t>
      </w:r>
      <w:r w:rsidR="00F00E24">
        <w:rPr>
          <w:rFonts w:asciiTheme="minorHAnsi" w:hAnsiTheme="minorHAnsi" w:cstheme="minorHAnsi"/>
          <w:sz w:val="22"/>
          <w:szCs w:val="22"/>
        </w:rPr>
        <w:t xml:space="preserve"> Michael Kondrack</w:t>
      </w:r>
      <w:r w:rsidR="00145C65">
        <w:rPr>
          <w:rFonts w:asciiTheme="minorHAnsi" w:hAnsiTheme="minorHAnsi" w:cstheme="minorHAnsi"/>
          <w:sz w:val="22"/>
          <w:szCs w:val="22"/>
        </w:rPr>
        <w:t xml:space="preserve"> – </w:t>
      </w:r>
    </w:p>
    <w:p w14:paraId="375C7C2B" w14:textId="5E71F522" w:rsidR="00D27162" w:rsidRPr="00DB226C" w:rsidRDefault="00AD1BDD" w:rsidP="003C0A2D">
      <w:pPr>
        <w:rPr>
          <w:rFonts w:asciiTheme="minorHAnsi" w:hAnsiTheme="minorHAnsi" w:cstheme="minorHAnsi"/>
          <w:sz w:val="22"/>
          <w:szCs w:val="22"/>
        </w:rPr>
      </w:pPr>
      <w:r>
        <w:rPr>
          <w:rFonts w:asciiTheme="minorHAnsi" w:hAnsiTheme="minorHAnsi" w:cstheme="minorHAnsi"/>
          <w:sz w:val="22"/>
          <w:szCs w:val="22"/>
        </w:rPr>
        <w:t>Lyndon Vogt – Member</w:t>
      </w:r>
      <w:r>
        <w:rPr>
          <w:rFonts w:asciiTheme="minorHAnsi" w:hAnsiTheme="minorHAnsi" w:cstheme="minorHAnsi"/>
          <w:sz w:val="22"/>
          <w:szCs w:val="22"/>
        </w:rPr>
        <w:tab/>
      </w:r>
      <w:r w:rsidR="00FB38EE">
        <w:rPr>
          <w:rFonts w:asciiTheme="minorHAnsi" w:hAnsiTheme="minorHAnsi" w:cstheme="minorHAnsi"/>
          <w:sz w:val="22"/>
          <w:szCs w:val="22"/>
        </w:rPr>
        <w:tab/>
      </w:r>
      <w:r w:rsidR="00FB38EE">
        <w:rPr>
          <w:rFonts w:asciiTheme="minorHAnsi" w:hAnsiTheme="minorHAnsi" w:cstheme="minorHAnsi"/>
          <w:sz w:val="22"/>
          <w:szCs w:val="22"/>
        </w:rPr>
        <w:tab/>
      </w:r>
      <w:r w:rsidR="00FB38EE">
        <w:rPr>
          <w:rFonts w:asciiTheme="minorHAnsi" w:hAnsiTheme="minorHAnsi" w:cstheme="minorHAnsi"/>
          <w:sz w:val="22"/>
          <w:szCs w:val="22"/>
        </w:rPr>
        <w:tab/>
      </w:r>
      <w:r w:rsidR="00FB38EE">
        <w:rPr>
          <w:rFonts w:asciiTheme="minorHAnsi" w:hAnsiTheme="minorHAnsi" w:cstheme="minorHAnsi"/>
          <w:sz w:val="22"/>
          <w:szCs w:val="22"/>
        </w:rPr>
        <w:tab/>
      </w:r>
      <w:r w:rsidR="003B6A2A" w:rsidRPr="00DB226C">
        <w:rPr>
          <w:rFonts w:asciiTheme="minorHAnsi" w:hAnsiTheme="minorHAnsi" w:cstheme="minorHAnsi"/>
          <w:sz w:val="22"/>
          <w:szCs w:val="22"/>
        </w:rPr>
        <w:t>NPPD</w:t>
      </w:r>
      <w:r w:rsidR="00837B6D" w:rsidRPr="00DB226C">
        <w:rPr>
          <w:rFonts w:asciiTheme="minorHAnsi" w:hAnsiTheme="minorHAnsi" w:cstheme="minorHAnsi"/>
          <w:sz w:val="22"/>
          <w:szCs w:val="22"/>
        </w:rPr>
        <w:t xml:space="preserve"> </w:t>
      </w:r>
    </w:p>
    <w:p w14:paraId="0A4DE12E" w14:textId="0108F498" w:rsidR="00BE4086" w:rsidRPr="00DB226C" w:rsidRDefault="00F00E24" w:rsidP="003C0A2D">
      <w:pPr>
        <w:rPr>
          <w:rFonts w:asciiTheme="minorHAnsi" w:hAnsiTheme="minorHAnsi" w:cstheme="minorHAnsi"/>
          <w:sz w:val="22"/>
          <w:szCs w:val="22"/>
        </w:rPr>
      </w:pPr>
      <w:r>
        <w:rPr>
          <w:rFonts w:asciiTheme="minorHAnsi" w:hAnsiTheme="minorHAnsi" w:cstheme="minorHAnsi"/>
          <w:sz w:val="22"/>
          <w:szCs w:val="22"/>
        </w:rPr>
        <w:t>John Shadle – Alternate</w:t>
      </w:r>
      <w:r w:rsidR="00A408EA">
        <w:rPr>
          <w:rFonts w:asciiTheme="minorHAnsi" w:hAnsiTheme="minorHAnsi" w:cstheme="minorHAnsi"/>
          <w:sz w:val="22"/>
          <w:szCs w:val="22"/>
        </w:rPr>
        <w:tab/>
      </w:r>
      <w:r w:rsidR="00A408EA">
        <w:rPr>
          <w:rFonts w:asciiTheme="minorHAnsi" w:hAnsiTheme="minorHAnsi" w:cstheme="minorHAnsi"/>
          <w:sz w:val="22"/>
          <w:szCs w:val="22"/>
        </w:rPr>
        <w:tab/>
      </w:r>
      <w:r w:rsidR="00813871" w:rsidRPr="00DB226C">
        <w:rPr>
          <w:rFonts w:asciiTheme="minorHAnsi" w:hAnsiTheme="minorHAnsi" w:cstheme="minorHAnsi"/>
          <w:sz w:val="22"/>
          <w:szCs w:val="22"/>
        </w:rPr>
        <w:tab/>
      </w:r>
      <w:r w:rsidR="00813871" w:rsidRPr="00DB226C">
        <w:rPr>
          <w:rFonts w:asciiTheme="minorHAnsi" w:hAnsiTheme="minorHAnsi" w:cstheme="minorHAnsi"/>
          <w:sz w:val="22"/>
          <w:szCs w:val="22"/>
        </w:rPr>
        <w:tab/>
      </w:r>
      <w:r w:rsidR="00813871" w:rsidRPr="00DB226C">
        <w:rPr>
          <w:rFonts w:asciiTheme="minorHAnsi" w:hAnsiTheme="minorHAnsi" w:cstheme="minorHAnsi"/>
          <w:sz w:val="22"/>
          <w:szCs w:val="22"/>
        </w:rPr>
        <w:tab/>
      </w:r>
      <w:r w:rsidR="009025D2">
        <w:rPr>
          <w:rFonts w:asciiTheme="minorHAnsi" w:hAnsiTheme="minorHAnsi" w:cstheme="minorHAnsi"/>
          <w:sz w:val="22"/>
          <w:szCs w:val="22"/>
        </w:rPr>
        <w:t xml:space="preserve">Mark Porath, </w:t>
      </w:r>
      <w:r w:rsidR="00BE4086">
        <w:rPr>
          <w:rFonts w:asciiTheme="minorHAnsi" w:hAnsiTheme="minorHAnsi" w:cstheme="minorHAnsi"/>
          <w:sz w:val="22"/>
          <w:szCs w:val="22"/>
        </w:rPr>
        <w:t>Brian Caruso, Tom Econopouly, &amp;</w:t>
      </w:r>
    </w:p>
    <w:p w14:paraId="65006AC5" w14:textId="683E09CA" w:rsidR="00C168B8" w:rsidRPr="00DB226C" w:rsidRDefault="00F20CDD" w:rsidP="00BE4086">
      <w:pPr>
        <w:ind w:left="5040"/>
        <w:rPr>
          <w:rFonts w:asciiTheme="minorHAnsi" w:hAnsiTheme="minorHAnsi" w:cstheme="minorHAnsi"/>
          <w:sz w:val="22"/>
          <w:szCs w:val="22"/>
        </w:rPr>
      </w:pPr>
      <w:r>
        <w:rPr>
          <w:rFonts w:asciiTheme="minorHAnsi" w:hAnsiTheme="minorHAnsi" w:cstheme="minorHAnsi"/>
          <w:sz w:val="22"/>
          <w:szCs w:val="22"/>
        </w:rPr>
        <w:t>Jeff Runge – Service</w:t>
      </w:r>
    </w:p>
    <w:p w14:paraId="3CAE1A90" w14:textId="087ED2FC" w:rsidR="0037017B" w:rsidRPr="00DB226C" w:rsidRDefault="0011473E" w:rsidP="003C0A2D">
      <w:pPr>
        <w:rPr>
          <w:rFonts w:asciiTheme="minorHAnsi" w:hAnsiTheme="minorHAnsi" w:cstheme="minorHAnsi"/>
          <w:sz w:val="22"/>
          <w:szCs w:val="22"/>
        </w:rPr>
      </w:pPr>
      <w:r w:rsidRPr="00DB226C">
        <w:rPr>
          <w:rFonts w:asciiTheme="minorHAnsi" w:hAnsiTheme="minorHAnsi" w:cstheme="minorHAnsi"/>
          <w:b/>
          <w:bCs/>
          <w:sz w:val="22"/>
          <w:szCs w:val="22"/>
          <w:u w:val="single"/>
        </w:rPr>
        <w:t>Executive Director’s Office (EDO)</w:t>
      </w:r>
      <w:r w:rsidR="008A3BF3" w:rsidRPr="00DB226C">
        <w:rPr>
          <w:rFonts w:asciiTheme="minorHAnsi" w:hAnsiTheme="minorHAnsi" w:cstheme="minorHAnsi"/>
          <w:sz w:val="22"/>
          <w:szCs w:val="22"/>
        </w:rPr>
        <w:tab/>
      </w:r>
      <w:r w:rsidR="008A3BF3"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r w:rsidR="005C72F5">
        <w:rPr>
          <w:rFonts w:asciiTheme="minorHAnsi" w:hAnsiTheme="minorHAnsi" w:cstheme="minorHAnsi"/>
          <w:sz w:val="22"/>
          <w:szCs w:val="22"/>
        </w:rPr>
        <w:t>Brian Hollis – Reclamation</w:t>
      </w:r>
    </w:p>
    <w:p w14:paraId="4F926F2A" w14:textId="04C2F6DA" w:rsidR="0011473E" w:rsidRPr="00DB226C" w:rsidRDefault="0011473E" w:rsidP="003C0A2D">
      <w:pPr>
        <w:rPr>
          <w:rFonts w:asciiTheme="minorHAnsi" w:hAnsiTheme="minorHAnsi" w:cstheme="minorHAnsi"/>
          <w:sz w:val="22"/>
          <w:szCs w:val="22"/>
        </w:rPr>
      </w:pPr>
      <w:r w:rsidRPr="00DB226C">
        <w:rPr>
          <w:rFonts w:asciiTheme="minorHAnsi" w:hAnsiTheme="minorHAnsi" w:cstheme="minorHAnsi"/>
          <w:sz w:val="22"/>
          <w:szCs w:val="22"/>
        </w:rPr>
        <w:t>Jason Farnsworth, ED</w:t>
      </w:r>
      <w:r w:rsidR="00C36B30" w:rsidRPr="00DB226C">
        <w:rPr>
          <w:rFonts w:asciiTheme="minorHAnsi" w:hAnsiTheme="minorHAnsi" w:cstheme="minorHAnsi"/>
          <w:sz w:val="22"/>
          <w:szCs w:val="22"/>
        </w:rPr>
        <w:tab/>
      </w:r>
      <w:r w:rsidR="00C36B30"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254F3A" w:rsidRPr="00DB226C">
        <w:rPr>
          <w:rFonts w:asciiTheme="minorHAnsi" w:hAnsiTheme="minorHAnsi" w:cstheme="minorHAnsi"/>
          <w:sz w:val="22"/>
          <w:szCs w:val="22"/>
        </w:rPr>
        <w:tab/>
      </w:r>
      <w:r w:rsidR="008D3229">
        <w:rPr>
          <w:rFonts w:asciiTheme="minorHAnsi" w:hAnsiTheme="minorHAnsi" w:cstheme="minorHAnsi"/>
          <w:sz w:val="22"/>
          <w:szCs w:val="22"/>
        </w:rPr>
        <w:tab/>
      </w:r>
      <w:r w:rsidR="00E47717">
        <w:rPr>
          <w:rFonts w:asciiTheme="minorHAnsi" w:hAnsiTheme="minorHAnsi" w:cstheme="minorHAnsi"/>
          <w:sz w:val="22"/>
          <w:szCs w:val="22"/>
        </w:rPr>
        <w:t>Michelle Koch – NGPC</w:t>
      </w:r>
    </w:p>
    <w:p w14:paraId="7AF97D0F" w14:textId="1CF1EF5F" w:rsidR="003E3428" w:rsidRPr="00DB226C" w:rsidRDefault="0011473E" w:rsidP="003C0A2D">
      <w:pPr>
        <w:rPr>
          <w:rFonts w:asciiTheme="minorHAnsi" w:hAnsiTheme="minorHAnsi" w:cstheme="minorHAnsi"/>
          <w:sz w:val="22"/>
          <w:szCs w:val="22"/>
        </w:rPr>
      </w:pPr>
      <w:r w:rsidRPr="00DB226C">
        <w:rPr>
          <w:rFonts w:asciiTheme="minorHAnsi" w:hAnsiTheme="minorHAnsi" w:cstheme="minorHAnsi"/>
          <w:sz w:val="22"/>
          <w:szCs w:val="22"/>
        </w:rPr>
        <w:t>Bridget Barron</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E015FA">
        <w:rPr>
          <w:rFonts w:asciiTheme="minorHAnsi" w:hAnsiTheme="minorHAnsi" w:cstheme="minorHAnsi"/>
          <w:sz w:val="22"/>
          <w:szCs w:val="22"/>
        </w:rPr>
        <w:tab/>
      </w:r>
      <w:r w:rsidR="00E015FA">
        <w:rPr>
          <w:rFonts w:asciiTheme="minorHAnsi" w:hAnsiTheme="minorHAnsi" w:cstheme="minorHAnsi"/>
          <w:sz w:val="22"/>
          <w:szCs w:val="22"/>
        </w:rPr>
        <w:tab/>
      </w:r>
      <w:r w:rsidR="003A4C82" w:rsidRPr="00DB226C">
        <w:rPr>
          <w:rFonts w:asciiTheme="minorHAnsi" w:hAnsiTheme="minorHAnsi" w:cstheme="minorHAnsi"/>
          <w:sz w:val="22"/>
          <w:szCs w:val="22"/>
        </w:rPr>
        <w:tab/>
      </w:r>
      <w:r w:rsidR="003A4C82" w:rsidRPr="00DB226C">
        <w:rPr>
          <w:rFonts w:asciiTheme="minorHAnsi" w:hAnsiTheme="minorHAnsi" w:cstheme="minorHAnsi"/>
          <w:sz w:val="22"/>
          <w:szCs w:val="22"/>
        </w:rPr>
        <w:tab/>
      </w:r>
      <w:r w:rsidR="00F20CDD">
        <w:rPr>
          <w:rFonts w:asciiTheme="minorHAnsi" w:hAnsiTheme="minorHAnsi" w:cstheme="minorHAnsi"/>
          <w:sz w:val="22"/>
          <w:szCs w:val="22"/>
        </w:rPr>
        <w:t>Melissa Mosier – Audubon Nebraska</w:t>
      </w:r>
    </w:p>
    <w:p w14:paraId="06B776F6" w14:textId="50D58D5D" w:rsidR="00B20EC3" w:rsidRPr="00AA0905" w:rsidRDefault="0011473E" w:rsidP="003C0A2D">
      <w:pPr>
        <w:rPr>
          <w:rFonts w:asciiTheme="minorHAnsi" w:hAnsiTheme="minorHAnsi" w:cstheme="minorHAnsi"/>
          <w:sz w:val="22"/>
          <w:szCs w:val="22"/>
          <w:lang w:val="pt-BR"/>
        </w:rPr>
      </w:pPr>
      <w:r w:rsidRPr="00AA0905">
        <w:rPr>
          <w:rFonts w:asciiTheme="minorHAnsi" w:hAnsiTheme="minorHAnsi" w:cstheme="minorHAnsi"/>
          <w:sz w:val="22"/>
          <w:szCs w:val="22"/>
          <w:lang w:val="pt-BR"/>
        </w:rPr>
        <w:t>Justin Brei</w:t>
      </w:r>
      <w:r w:rsidRPr="00AA0905">
        <w:rPr>
          <w:rFonts w:asciiTheme="minorHAnsi" w:hAnsiTheme="minorHAnsi" w:cstheme="minorHAnsi"/>
          <w:sz w:val="22"/>
          <w:szCs w:val="22"/>
          <w:lang w:val="pt-BR"/>
        </w:rPr>
        <w:tab/>
      </w:r>
      <w:r w:rsidR="006E7FC8" w:rsidRPr="00AA0905">
        <w:rPr>
          <w:rFonts w:asciiTheme="minorHAnsi" w:hAnsiTheme="minorHAnsi" w:cstheme="minorHAnsi"/>
          <w:sz w:val="22"/>
          <w:szCs w:val="22"/>
          <w:lang w:val="pt-BR"/>
        </w:rPr>
        <w:tab/>
      </w:r>
      <w:r w:rsidR="00E015FA" w:rsidRPr="00AA0905">
        <w:rPr>
          <w:rFonts w:asciiTheme="minorHAnsi" w:hAnsiTheme="minorHAnsi" w:cstheme="minorHAnsi"/>
          <w:sz w:val="22"/>
          <w:szCs w:val="22"/>
          <w:lang w:val="pt-BR"/>
        </w:rPr>
        <w:tab/>
      </w:r>
      <w:r w:rsidR="00E015FA" w:rsidRPr="00AA0905">
        <w:rPr>
          <w:rFonts w:asciiTheme="minorHAnsi" w:hAnsiTheme="minorHAnsi" w:cstheme="minorHAnsi"/>
          <w:sz w:val="22"/>
          <w:szCs w:val="22"/>
          <w:lang w:val="pt-BR"/>
        </w:rPr>
        <w:tab/>
      </w:r>
      <w:r w:rsidR="00FD6FB5" w:rsidRPr="00AA0905">
        <w:rPr>
          <w:rFonts w:asciiTheme="minorHAnsi" w:hAnsiTheme="minorHAnsi" w:cstheme="minorHAnsi"/>
          <w:sz w:val="22"/>
          <w:szCs w:val="22"/>
          <w:lang w:val="pt-BR"/>
        </w:rPr>
        <w:tab/>
      </w:r>
      <w:r w:rsidR="00F20CDD">
        <w:rPr>
          <w:rFonts w:asciiTheme="minorHAnsi" w:hAnsiTheme="minorHAnsi" w:cstheme="minorHAnsi"/>
          <w:sz w:val="22"/>
          <w:szCs w:val="22"/>
          <w:lang w:val="pt-BR"/>
        </w:rPr>
        <w:tab/>
        <w:t>Mirko Kruse – Trout Raley (CO Water Users)</w:t>
      </w:r>
    </w:p>
    <w:p w14:paraId="05F19BF3" w14:textId="45817D35" w:rsidR="001F1B75" w:rsidRDefault="00E207CD" w:rsidP="003C0A2D">
      <w:pPr>
        <w:rPr>
          <w:rFonts w:asciiTheme="minorHAnsi" w:hAnsiTheme="minorHAnsi" w:cstheme="minorHAnsi"/>
          <w:sz w:val="22"/>
          <w:szCs w:val="22"/>
        </w:rPr>
      </w:pPr>
      <w:r w:rsidRPr="00DB226C">
        <w:rPr>
          <w:rFonts w:asciiTheme="minorHAnsi" w:hAnsiTheme="minorHAnsi" w:cstheme="minorHAnsi"/>
          <w:sz w:val="22"/>
          <w:szCs w:val="22"/>
        </w:rPr>
        <w:t>Patrick Farrell</w:t>
      </w:r>
      <w:r w:rsidR="00FE456A">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DE36F9">
        <w:rPr>
          <w:rFonts w:asciiTheme="minorHAnsi" w:hAnsiTheme="minorHAnsi" w:cstheme="minorHAnsi"/>
          <w:sz w:val="22"/>
          <w:szCs w:val="22"/>
        </w:rPr>
        <w:tab/>
      </w:r>
      <w:r w:rsidR="004B654D">
        <w:rPr>
          <w:rFonts w:asciiTheme="minorHAnsi" w:hAnsiTheme="minorHAnsi" w:cstheme="minorHAnsi"/>
          <w:sz w:val="22"/>
          <w:szCs w:val="22"/>
        </w:rPr>
        <w:t>David Galat – ISAC</w:t>
      </w:r>
    </w:p>
    <w:p w14:paraId="5680E6F3" w14:textId="4E8FB789" w:rsidR="00FE456A" w:rsidRPr="00DB226C" w:rsidRDefault="00FE456A" w:rsidP="003C0A2D">
      <w:pPr>
        <w:rPr>
          <w:rFonts w:asciiTheme="minorHAnsi" w:hAnsiTheme="minorHAnsi" w:cstheme="minorHAnsi"/>
          <w:sz w:val="22"/>
          <w:szCs w:val="22"/>
        </w:rPr>
      </w:pPr>
      <w:r>
        <w:rPr>
          <w:rFonts w:asciiTheme="minorHAnsi" w:hAnsiTheme="minorHAnsi" w:cstheme="minorHAnsi"/>
          <w:sz w:val="22"/>
          <w:szCs w:val="22"/>
        </w:rPr>
        <w:t>Julia Grabowski</w:t>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145C65">
        <w:rPr>
          <w:rFonts w:asciiTheme="minorHAnsi" w:hAnsiTheme="minorHAnsi" w:cstheme="minorHAnsi"/>
          <w:sz w:val="22"/>
          <w:szCs w:val="22"/>
        </w:rPr>
        <w:t>Dave Marmorek – ISAC</w:t>
      </w:r>
    </w:p>
    <w:p w14:paraId="68788617" w14:textId="583AADA5" w:rsidR="003F130D" w:rsidRPr="00DB226C" w:rsidRDefault="0047227A" w:rsidP="003C0A2D">
      <w:pPr>
        <w:rPr>
          <w:rFonts w:asciiTheme="minorHAnsi" w:hAnsiTheme="minorHAnsi" w:cstheme="minorHAnsi"/>
          <w:sz w:val="22"/>
          <w:szCs w:val="22"/>
        </w:rPr>
      </w:pPr>
      <w:r>
        <w:rPr>
          <w:rFonts w:asciiTheme="minorHAnsi" w:hAnsiTheme="minorHAnsi" w:cstheme="minorHAnsi"/>
          <w:sz w:val="22"/>
          <w:szCs w:val="22"/>
        </w:rPr>
        <w:t>Malinda Henry</w:t>
      </w:r>
      <w:r w:rsidR="0094312E">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4B654D">
        <w:rPr>
          <w:rFonts w:asciiTheme="minorHAnsi" w:hAnsiTheme="minorHAnsi" w:cstheme="minorHAnsi"/>
          <w:sz w:val="22"/>
          <w:szCs w:val="22"/>
        </w:rPr>
        <w:tab/>
      </w:r>
      <w:r w:rsidR="00145C65">
        <w:rPr>
          <w:rFonts w:asciiTheme="minorHAnsi" w:hAnsiTheme="minorHAnsi" w:cstheme="minorHAnsi"/>
          <w:sz w:val="22"/>
          <w:szCs w:val="22"/>
        </w:rPr>
        <w:t>Ned Andrews</w:t>
      </w:r>
      <w:r w:rsidR="004B654D">
        <w:rPr>
          <w:rFonts w:asciiTheme="minorHAnsi" w:hAnsiTheme="minorHAnsi" w:cstheme="minorHAnsi"/>
          <w:sz w:val="22"/>
          <w:szCs w:val="22"/>
        </w:rPr>
        <w:t xml:space="preserve"> – ISAC</w:t>
      </w:r>
    </w:p>
    <w:p w14:paraId="35EA92E2" w14:textId="77777777" w:rsidR="0047227A" w:rsidRDefault="0047227A" w:rsidP="003C0A2D">
      <w:pPr>
        <w:rPr>
          <w:rFonts w:asciiTheme="minorHAnsi" w:hAnsiTheme="minorHAnsi" w:cstheme="minorHAnsi"/>
          <w:sz w:val="22"/>
          <w:szCs w:val="22"/>
        </w:rPr>
      </w:pPr>
      <w:r>
        <w:rPr>
          <w:rFonts w:asciiTheme="minorHAnsi" w:hAnsiTheme="minorHAnsi" w:cstheme="minorHAnsi"/>
          <w:sz w:val="22"/>
          <w:szCs w:val="22"/>
        </w:rPr>
        <w:t>Mallory Jaymes</w:t>
      </w:r>
    </w:p>
    <w:p w14:paraId="570A45A8" w14:textId="7D0ADA6E" w:rsidR="0047227A" w:rsidRDefault="0047227A" w:rsidP="003C0A2D">
      <w:pPr>
        <w:rPr>
          <w:rFonts w:asciiTheme="minorHAnsi" w:hAnsiTheme="minorHAnsi" w:cstheme="minorHAnsi"/>
          <w:sz w:val="22"/>
          <w:szCs w:val="22"/>
        </w:rPr>
      </w:pPr>
      <w:r>
        <w:rPr>
          <w:rFonts w:asciiTheme="minorHAnsi" w:hAnsiTheme="minorHAnsi" w:cstheme="minorHAnsi"/>
          <w:sz w:val="22"/>
          <w:szCs w:val="22"/>
        </w:rPr>
        <w:t>Kaley Keldsen</w:t>
      </w:r>
    </w:p>
    <w:p w14:paraId="2FD4BCD6" w14:textId="42F6395B" w:rsidR="00B33D4B" w:rsidRPr="00DB226C" w:rsidRDefault="0047227A" w:rsidP="003C0A2D">
      <w:pPr>
        <w:rPr>
          <w:rFonts w:asciiTheme="minorHAnsi" w:hAnsiTheme="minorHAnsi" w:cstheme="minorHAnsi"/>
          <w:sz w:val="22"/>
          <w:szCs w:val="22"/>
        </w:rPr>
      </w:pPr>
      <w:r>
        <w:rPr>
          <w:rFonts w:asciiTheme="minorHAnsi" w:hAnsiTheme="minorHAnsi" w:cstheme="minorHAnsi"/>
          <w:sz w:val="22"/>
          <w:szCs w:val="22"/>
        </w:rPr>
        <w:t>Kari Mohlman</w:t>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p>
    <w:p w14:paraId="469B532E" w14:textId="3E365535" w:rsidR="00AE5437" w:rsidRDefault="00F45C91" w:rsidP="003C0A2D">
      <w:pPr>
        <w:rPr>
          <w:rFonts w:asciiTheme="minorHAnsi" w:hAnsiTheme="minorHAnsi" w:cstheme="minorHAnsi"/>
          <w:sz w:val="22"/>
          <w:szCs w:val="22"/>
        </w:rPr>
      </w:pPr>
      <w:r w:rsidRPr="00DB226C">
        <w:rPr>
          <w:rFonts w:asciiTheme="minorHAnsi" w:hAnsiTheme="minorHAnsi" w:cstheme="minorHAnsi"/>
          <w:sz w:val="22"/>
          <w:szCs w:val="22"/>
        </w:rPr>
        <w:t>Bruce Sacket</w:t>
      </w:r>
      <w:r w:rsidR="00AE5437">
        <w:rPr>
          <w:rFonts w:asciiTheme="minorHAnsi" w:hAnsiTheme="minorHAnsi" w:cstheme="minorHAnsi"/>
          <w:sz w:val="22"/>
          <w:szCs w:val="22"/>
        </w:rPr>
        <w:t>t</w:t>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r w:rsidR="0022517C">
        <w:rPr>
          <w:rFonts w:asciiTheme="minorHAnsi" w:hAnsiTheme="minorHAnsi" w:cstheme="minorHAnsi"/>
          <w:sz w:val="22"/>
          <w:szCs w:val="22"/>
        </w:rPr>
        <w:tab/>
      </w:r>
    </w:p>
    <w:p w14:paraId="759B2C43" w14:textId="1A5E5B91" w:rsidR="006E7FC8" w:rsidRDefault="00AE5437" w:rsidP="003C0A2D">
      <w:pPr>
        <w:rPr>
          <w:rFonts w:asciiTheme="minorHAnsi" w:hAnsiTheme="minorHAnsi" w:cstheme="minorHAnsi"/>
          <w:sz w:val="22"/>
          <w:szCs w:val="22"/>
        </w:rPr>
      </w:pPr>
      <w:r>
        <w:rPr>
          <w:rFonts w:asciiTheme="minorHAnsi" w:hAnsiTheme="minorHAnsi" w:cstheme="minorHAnsi"/>
          <w:sz w:val="22"/>
          <w:szCs w:val="22"/>
        </w:rPr>
        <w:t>Chad Smith</w:t>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r w:rsidR="001C2FA0">
        <w:rPr>
          <w:rFonts w:asciiTheme="minorHAnsi" w:hAnsiTheme="minorHAnsi" w:cstheme="minorHAnsi"/>
          <w:sz w:val="22"/>
          <w:szCs w:val="22"/>
        </w:rPr>
        <w:tab/>
      </w:r>
    </w:p>
    <w:p w14:paraId="312EF7FF" w14:textId="54CD17E5" w:rsidR="004156EA" w:rsidRDefault="004156EA" w:rsidP="003C0A2D">
      <w:pPr>
        <w:rPr>
          <w:rFonts w:asciiTheme="minorHAnsi" w:hAnsiTheme="minorHAnsi" w:cstheme="minorHAnsi"/>
          <w:sz w:val="22"/>
          <w:szCs w:val="22"/>
        </w:rPr>
      </w:pPr>
      <w:r>
        <w:rPr>
          <w:rFonts w:asciiTheme="minorHAnsi" w:hAnsiTheme="minorHAnsi" w:cstheme="minorHAnsi"/>
          <w:sz w:val="22"/>
          <w:szCs w:val="22"/>
        </w:rPr>
        <w:t>Tom Smrdel</w:t>
      </w:r>
    </w:p>
    <w:p w14:paraId="106615AC" w14:textId="0583ED30" w:rsidR="00E015FA" w:rsidRDefault="00E015FA" w:rsidP="003C0A2D">
      <w:pPr>
        <w:rPr>
          <w:rFonts w:asciiTheme="minorHAnsi" w:hAnsiTheme="minorHAnsi" w:cstheme="minorHAnsi"/>
          <w:sz w:val="22"/>
          <w:szCs w:val="22"/>
        </w:rPr>
      </w:pPr>
      <w:r>
        <w:rPr>
          <w:rFonts w:asciiTheme="minorHAnsi" w:hAnsiTheme="minorHAnsi" w:cstheme="minorHAnsi"/>
          <w:sz w:val="22"/>
          <w:szCs w:val="22"/>
        </w:rPr>
        <w:t>Tim Tunnell</w:t>
      </w:r>
    </w:p>
    <w:p w14:paraId="54BE0F62" w14:textId="5151FB34" w:rsidR="00E015FA" w:rsidRPr="00DB226C" w:rsidRDefault="00E015FA" w:rsidP="003C0A2D">
      <w:pPr>
        <w:rPr>
          <w:rFonts w:asciiTheme="minorHAnsi" w:hAnsiTheme="minorHAnsi" w:cstheme="minorHAnsi"/>
          <w:sz w:val="22"/>
          <w:szCs w:val="22"/>
        </w:rPr>
        <w:sectPr w:rsidR="00E015FA" w:rsidRPr="00DB226C" w:rsidSect="00845BE4">
          <w:headerReference w:type="default" r:id="rId13"/>
          <w:footerReference w:type="default" r:id="rId14"/>
          <w:pgSz w:w="12240" w:h="15840"/>
          <w:pgMar w:top="1440" w:right="1440" w:bottom="1440" w:left="1440" w:header="720" w:footer="720" w:gutter="0"/>
          <w:lnNumType w:countBy="1" w:restart="continuous"/>
          <w:cols w:space="720"/>
          <w:docGrid w:linePitch="360"/>
        </w:sectPr>
      </w:pPr>
      <w:r>
        <w:rPr>
          <w:rFonts w:asciiTheme="minorHAnsi" w:hAnsiTheme="minorHAnsi" w:cstheme="minorHAnsi"/>
          <w:sz w:val="22"/>
          <w:szCs w:val="22"/>
        </w:rPr>
        <w:t>Seth Turner</w:t>
      </w:r>
      <w:r w:rsidR="005524D4">
        <w:rPr>
          <w:rFonts w:asciiTheme="minorHAnsi" w:hAnsiTheme="minorHAnsi" w:cstheme="minorHAnsi"/>
          <w:sz w:val="22"/>
          <w:szCs w:val="22"/>
        </w:rPr>
        <w:tab/>
        <w:t>Kevin Werbylo</w:t>
      </w:r>
    </w:p>
    <w:p w14:paraId="67CE6D86" w14:textId="647484B8" w:rsidR="00613F2F" w:rsidRPr="00DB226C" w:rsidRDefault="007E7010" w:rsidP="003C0A2D">
      <w:pPr>
        <w:rPr>
          <w:rFonts w:asciiTheme="minorHAnsi" w:hAnsiTheme="minorHAnsi" w:cstheme="minorHAnsi"/>
          <w:sz w:val="22"/>
          <w:szCs w:val="22"/>
        </w:rPr>
      </w:pPr>
      <w:bookmarkStart w:id="0" w:name="_Hlk19085070"/>
      <w:r w:rsidRPr="00DB226C">
        <w:rPr>
          <w:rFonts w:asciiTheme="minorHAnsi" w:hAnsiTheme="minorHAnsi" w:cstheme="minorHAnsi"/>
          <w:b/>
          <w:sz w:val="22"/>
          <w:szCs w:val="22"/>
          <w:u w:val="single"/>
        </w:rPr>
        <w:lastRenderedPageBreak/>
        <w:t>WELCOME &amp; ADMINISTRATIVE</w:t>
      </w:r>
    </w:p>
    <w:p w14:paraId="733C993B" w14:textId="7F157206" w:rsidR="00BE15B8" w:rsidRPr="00DB226C" w:rsidRDefault="007E7010" w:rsidP="003C0A2D">
      <w:pPr>
        <w:rPr>
          <w:rFonts w:asciiTheme="minorHAnsi" w:hAnsiTheme="minorHAnsi" w:cstheme="minorHAnsi"/>
          <w:sz w:val="22"/>
          <w:szCs w:val="22"/>
        </w:rPr>
      </w:pPr>
      <w:r w:rsidRPr="007E7010">
        <w:rPr>
          <w:rFonts w:asciiTheme="minorHAnsi" w:hAnsiTheme="minorHAnsi" w:cstheme="minorHAnsi"/>
          <w:b/>
          <w:bCs/>
          <w:sz w:val="22"/>
          <w:szCs w:val="22"/>
        </w:rPr>
        <w:t>Introductions</w:t>
      </w:r>
      <w:r>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r w:rsidR="007904CE">
        <w:rPr>
          <w:rFonts w:asciiTheme="minorHAnsi" w:hAnsiTheme="minorHAnsi" w:cstheme="minorHAnsi"/>
          <w:sz w:val="22"/>
          <w:szCs w:val="22"/>
        </w:rPr>
        <w:t>Ament called th</w:t>
      </w:r>
      <w:r w:rsidR="00B10559" w:rsidRPr="00DB226C">
        <w:rPr>
          <w:rFonts w:asciiTheme="minorHAnsi" w:hAnsiTheme="minorHAnsi" w:cstheme="minorHAnsi"/>
          <w:sz w:val="22"/>
          <w:szCs w:val="22"/>
        </w:rPr>
        <w:t xml:space="preserve">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C63F6D">
        <w:rPr>
          <w:rFonts w:asciiTheme="minorHAnsi" w:hAnsiTheme="minorHAnsi" w:cstheme="minorHAnsi"/>
          <w:sz w:val="22"/>
          <w:szCs w:val="22"/>
        </w:rPr>
        <w:t>9:</w:t>
      </w:r>
      <w:r w:rsidR="0065107B">
        <w:rPr>
          <w:rFonts w:asciiTheme="minorHAnsi" w:hAnsiTheme="minorHAnsi" w:cstheme="minorHAnsi"/>
          <w:sz w:val="22"/>
          <w:szCs w:val="22"/>
        </w:rPr>
        <w:t>37</w:t>
      </w:r>
      <w:r w:rsidR="00C63F6D">
        <w:rPr>
          <w:rFonts w:asciiTheme="minorHAnsi" w:hAnsiTheme="minorHAnsi" w:cstheme="minorHAnsi"/>
          <w:sz w:val="22"/>
          <w:szCs w:val="22"/>
        </w:rPr>
        <w:t xml:space="preserve"> AM </w:t>
      </w:r>
      <w:r w:rsidR="006D1726" w:rsidRPr="00DB226C">
        <w:rPr>
          <w:rFonts w:asciiTheme="minorHAnsi" w:hAnsiTheme="minorHAnsi" w:cstheme="minorHAnsi"/>
          <w:sz w:val="22"/>
          <w:szCs w:val="22"/>
        </w:rPr>
        <w:t xml:space="preserve">Central </w:t>
      </w:r>
      <w:r w:rsidR="00F61F35" w:rsidRPr="00DB226C">
        <w:rPr>
          <w:rFonts w:asciiTheme="minorHAnsi" w:hAnsiTheme="minorHAnsi" w:cstheme="minorHAnsi"/>
          <w:sz w:val="22"/>
          <w:szCs w:val="22"/>
        </w:rPr>
        <w:t>Time</w:t>
      </w:r>
      <w:r w:rsidR="00833570">
        <w:rPr>
          <w:rFonts w:asciiTheme="minorHAnsi" w:hAnsiTheme="minorHAnsi" w:cstheme="minorHAnsi"/>
          <w:sz w:val="22"/>
          <w:szCs w:val="22"/>
        </w:rPr>
        <w:t>.</w:t>
      </w:r>
    </w:p>
    <w:bookmarkEnd w:id="0"/>
    <w:p w14:paraId="7673CFDA" w14:textId="1E5D2FEA" w:rsidR="0046273C" w:rsidRDefault="0046273C" w:rsidP="003C0A2D">
      <w:pPr>
        <w:rPr>
          <w:rFonts w:asciiTheme="minorHAnsi" w:hAnsiTheme="minorHAnsi" w:cstheme="minorHAnsi"/>
          <w:sz w:val="22"/>
          <w:szCs w:val="22"/>
        </w:rPr>
      </w:pPr>
    </w:p>
    <w:p w14:paraId="7803D588" w14:textId="07A66AF3"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 </w:t>
      </w:r>
      <w:r w:rsidR="00AE56E0">
        <w:rPr>
          <w:rFonts w:asciiTheme="minorHAnsi" w:hAnsiTheme="minorHAnsi" w:cstheme="minorHAnsi"/>
          <w:sz w:val="22"/>
          <w:szCs w:val="22"/>
        </w:rPr>
        <w:t>No modifications offered.</w:t>
      </w:r>
    </w:p>
    <w:p w14:paraId="72A5FDEB" w14:textId="59151D27" w:rsidR="00F5689A" w:rsidRPr="00DA19F1" w:rsidRDefault="00F5689A" w:rsidP="003C0A2D">
      <w:pPr>
        <w:rPr>
          <w:rFonts w:asciiTheme="minorHAnsi" w:hAnsiTheme="minorHAnsi" w:cstheme="minorHAnsi"/>
          <w:sz w:val="22"/>
          <w:szCs w:val="22"/>
        </w:rPr>
      </w:pPr>
    </w:p>
    <w:p w14:paraId="612F9EF5" w14:textId="5B0848F8" w:rsidR="00046060" w:rsidRDefault="00F5689A" w:rsidP="003C0A2D">
      <w:pPr>
        <w:rPr>
          <w:rFonts w:asciiTheme="minorHAnsi" w:hAnsiTheme="minorHAnsi" w:cstheme="minorHAnsi"/>
          <w:sz w:val="22"/>
          <w:szCs w:val="22"/>
        </w:rPr>
      </w:pPr>
      <w:r w:rsidRPr="00DA19F1">
        <w:rPr>
          <w:rFonts w:asciiTheme="minorHAnsi" w:hAnsiTheme="minorHAnsi" w:cstheme="minorHAnsi"/>
          <w:b/>
          <w:bCs/>
          <w:sz w:val="22"/>
          <w:szCs w:val="22"/>
        </w:rPr>
        <w:t>Minutes</w:t>
      </w:r>
      <w:bookmarkStart w:id="1" w:name="_Hlk11158475"/>
      <w:bookmarkStart w:id="2" w:name="_Hlk57796288"/>
      <w:bookmarkStart w:id="3" w:name="_Hlk2605270"/>
      <w:bookmarkStart w:id="4" w:name="_Hlk66252066"/>
      <w:r w:rsidR="007F2D8A">
        <w:rPr>
          <w:rFonts w:asciiTheme="minorHAnsi" w:hAnsiTheme="minorHAnsi" w:cstheme="minorHAnsi"/>
          <w:sz w:val="22"/>
          <w:szCs w:val="22"/>
        </w:rPr>
        <w:t xml:space="preserve"> – The GC approve</w:t>
      </w:r>
      <w:r w:rsidR="005E3422">
        <w:rPr>
          <w:rFonts w:asciiTheme="minorHAnsi" w:hAnsiTheme="minorHAnsi" w:cstheme="minorHAnsi"/>
          <w:sz w:val="22"/>
          <w:szCs w:val="22"/>
        </w:rPr>
        <w:t>d the following minutes:</w:t>
      </w:r>
    </w:p>
    <w:p w14:paraId="40E7697D" w14:textId="09605AA5" w:rsidR="00054526" w:rsidRPr="00887452" w:rsidRDefault="00BF2125" w:rsidP="003C0A2D">
      <w:pPr>
        <w:rPr>
          <w:rFonts w:asciiTheme="minorHAnsi" w:hAnsiTheme="minorHAnsi" w:cstheme="minorHAnsi"/>
          <w:sz w:val="22"/>
          <w:szCs w:val="22"/>
        </w:rPr>
      </w:pPr>
      <w:bookmarkStart w:id="5" w:name="_Hlk74204727"/>
      <w:r w:rsidRPr="004C7696">
        <w:rPr>
          <w:rFonts w:asciiTheme="minorHAnsi" w:hAnsiTheme="minorHAnsi" w:cstheme="minorHAnsi"/>
          <w:color w:val="FF0000"/>
          <w:sz w:val="22"/>
          <w:szCs w:val="22"/>
        </w:rPr>
        <w:t>GC Motion</w:t>
      </w:r>
      <w:r w:rsidR="004C7696" w:rsidRPr="004C7696">
        <w:rPr>
          <w:rFonts w:asciiTheme="minorHAnsi" w:hAnsiTheme="minorHAnsi" w:cstheme="minorHAnsi"/>
          <w:color w:val="FF0000"/>
          <w:sz w:val="22"/>
          <w:szCs w:val="22"/>
        </w:rPr>
        <w:t xml:space="preserve">: </w:t>
      </w:r>
      <w:r w:rsidR="00046060">
        <w:rPr>
          <w:rFonts w:asciiTheme="minorHAnsi" w:hAnsiTheme="minorHAnsi" w:cstheme="minorHAnsi"/>
          <w:i/>
          <w:sz w:val="22"/>
          <w:szCs w:val="22"/>
        </w:rPr>
        <w:t>Riley</w:t>
      </w:r>
      <w:r w:rsidR="008346AB">
        <w:rPr>
          <w:rFonts w:asciiTheme="minorHAnsi" w:hAnsiTheme="minorHAnsi" w:cstheme="minorHAnsi"/>
          <w:i/>
          <w:sz w:val="22"/>
          <w:szCs w:val="22"/>
        </w:rPr>
        <w:t xml:space="preserve"> </w:t>
      </w:r>
      <w:r w:rsidR="003A17BC" w:rsidRPr="00DA19F1">
        <w:rPr>
          <w:rFonts w:asciiTheme="minorHAnsi" w:hAnsiTheme="minorHAnsi" w:cstheme="minorHAnsi"/>
          <w:i/>
          <w:sz w:val="22"/>
          <w:szCs w:val="22"/>
        </w:rPr>
        <w:t>m</w:t>
      </w:r>
      <w:r w:rsidR="00DD4CBF" w:rsidRPr="00DA19F1">
        <w:rPr>
          <w:rFonts w:asciiTheme="minorHAnsi" w:hAnsiTheme="minorHAnsi" w:cstheme="minorHAnsi"/>
          <w:i/>
          <w:sz w:val="22"/>
          <w:szCs w:val="22"/>
        </w:rPr>
        <w:t xml:space="preserve">oved </w:t>
      </w:r>
      <w:r w:rsidR="002C77CB" w:rsidRPr="00DA19F1">
        <w:rPr>
          <w:rFonts w:asciiTheme="minorHAnsi" w:hAnsiTheme="minorHAnsi" w:cstheme="minorHAnsi"/>
          <w:i/>
          <w:sz w:val="22"/>
          <w:szCs w:val="22"/>
        </w:rPr>
        <w:t>and</w:t>
      </w:r>
      <w:r w:rsidR="0042494B">
        <w:rPr>
          <w:rFonts w:asciiTheme="minorHAnsi" w:hAnsiTheme="minorHAnsi" w:cstheme="minorHAnsi"/>
          <w:i/>
          <w:sz w:val="22"/>
          <w:szCs w:val="22"/>
        </w:rPr>
        <w:t xml:space="preserve"> </w:t>
      </w:r>
      <w:r w:rsidR="00046060">
        <w:rPr>
          <w:rFonts w:asciiTheme="minorHAnsi" w:hAnsiTheme="minorHAnsi" w:cstheme="minorHAnsi"/>
          <w:i/>
          <w:sz w:val="22"/>
          <w:szCs w:val="22"/>
        </w:rPr>
        <w:t>Taddicken</w:t>
      </w:r>
      <w:r w:rsidR="008346AB">
        <w:rPr>
          <w:rFonts w:asciiTheme="minorHAnsi" w:hAnsiTheme="minorHAnsi" w:cstheme="minorHAnsi"/>
          <w:i/>
          <w:sz w:val="22"/>
          <w:szCs w:val="22"/>
        </w:rPr>
        <w:t xml:space="preserve"> </w:t>
      </w:r>
      <w:r w:rsidR="002C77CB" w:rsidRPr="00DA19F1">
        <w:rPr>
          <w:rFonts w:asciiTheme="minorHAnsi" w:hAnsiTheme="minorHAnsi" w:cstheme="minorHAnsi"/>
          <w:i/>
          <w:sz w:val="22"/>
          <w:szCs w:val="22"/>
        </w:rPr>
        <w:t xml:space="preserve">seconded </w:t>
      </w:r>
      <w:r w:rsidR="00DD4CBF" w:rsidRPr="00DA19F1">
        <w:rPr>
          <w:rFonts w:asciiTheme="minorHAnsi" w:hAnsiTheme="minorHAnsi" w:cstheme="minorHAnsi"/>
          <w:i/>
          <w:sz w:val="22"/>
          <w:szCs w:val="22"/>
        </w:rPr>
        <w:t>t</w:t>
      </w:r>
      <w:r w:rsidR="000865F8" w:rsidRPr="00DA19F1">
        <w:rPr>
          <w:rFonts w:asciiTheme="minorHAnsi" w:hAnsiTheme="minorHAnsi" w:cstheme="minorHAnsi"/>
          <w:i/>
          <w:sz w:val="22"/>
          <w:szCs w:val="22"/>
        </w:rPr>
        <w:t>o approve</w:t>
      </w:r>
      <w:r w:rsidR="004F2715" w:rsidRPr="00DA19F1">
        <w:rPr>
          <w:rFonts w:asciiTheme="minorHAnsi" w:hAnsiTheme="minorHAnsi" w:cstheme="minorHAnsi"/>
          <w:i/>
          <w:sz w:val="22"/>
          <w:szCs w:val="22"/>
        </w:rPr>
        <w:t xml:space="preserve"> the</w:t>
      </w:r>
      <w:r w:rsidR="00A76189" w:rsidRPr="00DA19F1">
        <w:rPr>
          <w:rFonts w:asciiTheme="minorHAnsi" w:hAnsiTheme="minorHAnsi" w:cstheme="minorHAnsi"/>
          <w:i/>
          <w:sz w:val="22"/>
          <w:szCs w:val="22"/>
        </w:rPr>
        <w:t xml:space="preserve"> </w:t>
      </w:r>
      <w:r w:rsidR="00046060">
        <w:rPr>
          <w:rFonts w:asciiTheme="minorHAnsi" w:hAnsiTheme="minorHAnsi" w:cstheme="minorHAnsi"/>
          <w:i/>
          <w:sz w:val="22"/>
          <w:szCs w:val="22"/>
        </w:rPr>
        <w:t>March 10, 2021,</w:t>
      </w:r>
      <w:r w:rsidR="004C7696">
        <w:rPr>
          <w:rFonts w:asciiTheme="minorHAnsi" w:hAnsiTheme="minorHAnsi" w:cstheme="minorHAnsi"/>
          <w:i/>
          <w:sz w:val="22"/>
          <w:szCs w:val="22"/>
        </w:rPr>
        <w:t xml:space="preserve"> </w:t>
      </w:r>
      <w:r w:rsidR="00D941F7" w:rsidRPr="00DA19F1">
        <w:rPr>
          <w:rFonts w:asciiTheme="minorHAnsi" w:hAnsiTheme="minorHAnsi" w:cstheme="minorHAnsi"/>
          <w:i/>
          <w:sz w:val="22"/>
          <w:szCs w:val="22"/>
        </w:rPr>
        <w:t xml:space="preserve">GC </w:t>
      </w:r>
      <w:r w:rsidR="00E90125">
        <w:rPr>
          <w:rFonts w:asciiTheme="minorHAnsi" w:hAnsiTheme="minorHAnsi" w:cstheme="minorHAnsi"/>
          <w:i/>
          <w:sz w:val="22"/>
          <w:szCs w:val="22"/>
        </w:rPr>
        <w:t xml:space="preserve">Virtual </w:t>
      </w:r>
      <w:r w:rsidR="00D941F7" w:rsidRPr="00DA19F1">
        <w:rPr>
          <w:rFonts w:asciiTheme="minorHAnsi" w:hAnsiTheme="minorHAnsi" w:cstheme="minorHAnsi"/>
          <w:i/>
          <w:sz w:val="22"/>
          <w:szCs w:val="22"/>
        </w:rPr>
        <w:t xml:space="preserve">Quarterly Meeting </w:t>
      </w:r>
      <w:bookmarkEnd w:id="1"/>
      <w:r w:rsidR="00A76189" w:rsidRPr="00DA19F1">
        <w:rPr>
          <w:rFonts w:asciiTheme="minorHAnsi" w:hAnsiTheme="minorHAnsi" w:cstheme="minorHAnsi"/>
          <w:i/>
          <w:sz w:val="22"/>
          <w:szCs w:val="22"/>
        </w:rPr>
        <w:t>minute</w:t>
      </w:r>
      <w:r w:rsidR="00572344" w:rsidRPr="00DA19F1">
        <w:rPr>
          <w:rFonts w:asciiTheme="minorHAnsi" w:hAnsiTheme="minorHAnsi" w:cstheme="minorHAnsi"/>
          <w:i/>
          <w:sz w:val="22"/>
          <w:szCs w:val="22"/>
        </w:rPr>
        <w:t>s</w:t>
      </w:r>
      <w:r w:rsidR="00A76189" w:rsidRPr="00DA19F1">
        <w:rPr>
          <w:rFonts w:asciiTheme="minorHAnsi" w:hAnsiTheme="minorHAnsi" w:cstheme="minorHAnsi"/>
          <w:i/>
          <w:sz w:val="22"/>
          <w:szCs w:val="22"/>
        </w:rPr>
        <w:t>.</w:t>
      </w:r>
      <w:r w:rsidR="00A76189" w:rsidRPr="00DA19F1">
        <w:rPr>
          <w:rFonts w:asciiTheme="minorHAnsi" w:hAnsiTheme="minorHAnsi" w:cstheme="minorHAnsi"/>
          <w:sz w:val="22"/>
          <w:szCs w:val="22"/>
        </w:rPr>
        <w:t xml:space="preserve"> </w:t>
      </w:r>
      <w:r w:rsidR="00CF3CA9">
        <w:rPr>
          <w:rFonts w:asciiTheme="minorHAnsi" w:hAnsiTheme="minorHAnsi" w:cstheme="minorHAnsi"/>
          <w:sz w:val="22"/>
          <w:szCs w:val="22"/>
          <w:highlight w:val="yellow"/>
          <w:u w:val="single"/>
        </w:rPr>
        <w:t>M</w:t>
      </w:r>
      <w:r w:rsidR="00A76189" w:rsidRPr="004C7696">
        <w:rPr>
          <w:rFonts w:asciiTheme="minorHAnsi" w:hAnsiTheme="minorHAnsi" w:cstheme="minorHAnsi"/>
          <w:sz w:val="22"/>
          <w:szCs w:val="22"/>
          <w:highlight w:val="yellow"/>
          <w:u w:val="single"/>
        </w:rPr>
        <w:t>inutes approved.</w:t>
      </w:r>
      <w:bookmarkEnd w:id="2"/>
    </w:p>
    <w:bookmarkEnd w:id="3"/>
    <w:bookmarkEnd w:id="4"/>
    <w:bookmarkEnd w:id="5"/>
    <w:p w14:paraId="3DECA319" w14:textId="77777777" w:rsidR="00046060" w:rsidRDefault="00046060" w:rsidP="00046060">
      <w:pPr>
        <w:rPr>
          <w:rFonts w:asciiTheme="minorHAnsi" w:hAnsiTheme="minorHAnsi" w:cstheme="minorHAnsi"/>
          <w:color w:val="FF0000"/>
          <w:sz w:val="22"/>
          <w:szCs w:val="22"/>
        </w:rPr>
      </w:pPr>
    </w:p>
    <w:p w14:paraId="41B3C532" w14:textId="64A281F1" w:rsidR="00046060" w:rsidRPr="00887452" w:rsidRDefault="00046060" w:rsidP="00046060">
      <w:pPr>
        <w:rPr>
          <w:rFonts w:asciiTheme="minorHAnsi" w:hAnsiTheme="minorHAnsi" w:cstheme="minorHAnsi"/>
          <w:sz w:val="22"/>
          <w:szCs w:val="22"/>
        </w:rPr>
      </w:pPr>
      <w:r w:rsidRPr="004C7696">
        <w:rPr>
          <w:rFonts w:asciiTheme="minorHAnsi" w:hAnsiTheme="minorHAnsi" w:cstheme="minorHAnsi"/>
          <w:color w:val="FF0000"/>
          <w:sz w:val="22"/>
          <w:szCs w:val="22"/>
        </w:rPr>
        <w:t xml:space="preserve">GC Motion: </w:t>
      </w:r>
      <w:r>
        <w:rPr>
          <w:rFonts w:asciiTheme="minorHAnsi" w:hAnsiTheme="minorHAnsi" w:cstheme="minorHAnsi"/>
          <w:i/>
          <w:sz w:val="22"/>
          <w:szCs w:val="22"/>
        </w:rPr>
        <w:t xml:space="preserve">Riley </w:t>
      </w:r>
      <w:r w:rsidRPr="00DA19F1">
        <w:rPr>
          <w:rFonts w:asciiTheme="minorHAnsi" w:hAnsiTheme="minorHAnsi" w:cstheme="minorHAnsi"/>
          <w:i/>
          <w:sz w:val="22"/>
          <w:szCs w:val="22"/>
        </w:rPr>
        <w:t>moved and</w:t>
      </w:r>
      <w:r>
        <w:rPr>
          <w:rFonts w:asciiTheme="minorHAnsi" w:hAnsiTheme="minorHAnsi" w:cstheme="minorHAnsi"/>
          <w:i/>
          <w:sz w:val="22"/>
          <w:szCs w:val="22"/>
        </w:rPr>
        <w:t xml:space="preserve"> Taddicken </w:t>
      </w:r>
      <w:r w:rsidRPr="00DA19F1">
        <w:rPr>
          <w:rFonts w:asciiTheme="minorHAnsi" w:hAnsiTheme="minorHAnsi" w:cstheme="minorHAnsi"/>
          <w:i/>
          <w:sz w:val="22"/>
          <w:szCs w:val="22"/>
        </w:rPr>
        <w:t xml:space="preserve">seconded to approve the </w:t>
      </w:r>
      <w:r>
        <w:rPr>
          <w:rFonts w:asciiTheme="minorHAnsi" w:hAnsiTheme="minorHAnsi" w:cstheme="minorHAnsi"/>
          <w:i/>
          <w:sz w:val="22"/>
          <w:szCs w:val="22"/>
        </w:rPr>
        <w:t xml:space="preserve">April 8, 2021, </w:t>
      </w:r>
      <w:r w:rsidRPr="00DA19F1">
        <w:rPr>
          <w:rFonts w:asciiTheme="minorHAnsi" w:hAnsiTheme="minorHAnsi" w:cstheme="minorHAnsi"/>
          <w:i/>
          <w:sz w:val="22"/>
          <w:szCs w:val="22"/>
        </w:rPr>
        <w:t xml:space="preserve">GC </w:t>
      </w:r>
      <w:r>
        <w:rPr>
          <w:rFonts w:asciiTheme="minorHAnsi" w:hAnsiTheme="minorHAnsi" w:cstheme="minorHAnsi"/>
          <w:i/>
          <w:sz w:val="22"/>
          <w:szCs w:val="22"/>
        </w:rPr>
        <w:t xml:space="preserve">Virtual Special Session </w:t>
      </w:r>
      <w:r w:rsidRPr="00DA19F1">
        <w:rPr>
          <w:rFonts w:asciiTheme="minorHAnsi" w:hAnsiTheme="minorHAnsi" w:cstheme="minorHAnsi"/>
          <w:i/>
          <w:sz w:val="22"/>
          <w:szCs w:val="22"/>
        </w:rPr>
        <w:t>minutes.</w:t>
      </w:r>
      <w:r w:rsidRPr="00DA19F1">
        <w:rPr>
          <w:rFonts w:asciiTheme="minorHAnsi" w:hAnsiTheme="minorHAnsi" w:cstheme="minorHAnsi"/>
          <w:sz w:val="22"/>
          <w:szCs w:val="22"/>
        </w:rPr>
        <w:t xml:space="preserve"> </w:t>
      </w:r>
      <w:r>
        <w:rPr>
          <w:rFonts w:asciiTheme="minorHAnsi" w:hAnsiTheme="minorHAnsi" w:cstheme="minorHAnsi"/>
          <w:sz w:val="22"/>
          <w:szCs w:val="22"/>
          <w:highlight w:val="yellow"/>
          <w:u w:val="single"/>
        </w:rPr>
        <w:t>M</w:t>
      </w:r>
      <w:r w:rsidRPr="004C7696">
        <w:rPr>
          <w:rFonts w:asciiTheme="minorHAnsi" w:hAnsiTheme="minorHAnsi" w:cstheme="minorHAnsi"/>
          <w:sz w:val="22"/>
          <w:szCs w:val="22"/>
          <w:highlight w:val="yellow"/>
          <w:u w:val="single"/>
        </w:rPr>
        <w:t>inutes approved.</w:t>
      </w:r>
    </w:p>
    <w:p w14:paraId="292BA5F9" w14:textId="77777777" w:rsidR="00046060" w:rsidRDefault="00046060" w:rsidP="00046060">
      <w:pPr>
        <w:rPr>
          <w:rFonts w:asciiTheme="minorHAnsi" w:hAnsiTheme="minorHAnsi" w:cstheme="minorHAnsi"/>
          <w:color w:val="FF0000"/>
          <w:sz w:val="22"/>
          <w:szCs w:val="22"/>
        </w:rPr>
      </w:pPr>
    </w:p>
    <w:p w14:paraId="18FE0959" w14:textId="7C616833" w:rsidR="00046060" w:rsidRPr="00887452" w:rsidRDefault="00046060" w:rsidP="00046060">
      <w:pPr>
        <w:rPr>
          <w:rFonts w:asciiTheme="minorHAnsi" w:hAnsiTheme="minorHAnsi" w:cstheme="minorHAnsi"/>
          <w:sz w:val="22"/>
          <w:szCs w:val="22"/>
        </w:rPr>
      </w:pPr>
      <w:r w:rsidRPr="004C7696">
        <w:rPr>
          <w:rFonts w:asciiTheme="minorHAnsi" w:hAnsiTheme="minorHAnsi" w:cstheme="minorHAnsi"/>
          <w:color w:val="FF0000"/>
          <w:sz w:val="22"/>
          <w:szCs w:val="22"/>
        </w:rPr>
        <w:t xml:space="preserve">GC Motion: </w:t>
      </w:r>
      <w:r>
        <w:rPr>
          <w:rFonts w:asciiTheme="minorHAnsi" w:hAnsiTheme="minorHAnsi" w:cstheme="minorHAnsi"/>
          <w:i/>
          <w:sz w:val="22"/>
          <w:szCs w:val="22"/>
        </w:rPr>
        <w:t xml:space="preserve">Rabbe </w:t>
      </w:r>
      <w:r w:rsidRPr="00DA19F1">
        <w:rPr>
          <w:rFonts w:asciiTheme="minorHAnsi" w:hAnsiTheme="minorHAnsi" w:cstheme="minorHAnsi"/>
          <w:i/>
          <w:sz w:val="22"/>
          <w:szCs w:val="22"/>
        </w:rPr>
        <w:t>moved and</w:t>
      </w:r>
      <w:r>
        <w:rPr>
          <w:rFonts w:asciiTheme="minorHAnsi" w:hAnsiTheme="minorHAnsi" w:cstheme="minorHAnsi"/>
          <w:i/>
          <w:sz w:val="22"/>
          <w:szCs w:val="22"/>
        </w:rPr>
        <w:t xml:space="preserve"> Merrill </w:t>
      </w:r>
      <w:r w:rsidRPr="00DA19F1">
        <w:rPr>
          <w:rFonts w:asciiTheme="minorHAnsi" w:hAnsiTheme="minorHAnsi" w:cstheme="minorHAnsi"/>
          <w:i/>
          <w:sz w:val="22"/>
          <w:szCs w:val="22"/>
        </w:rPr>
        <w:t xml:space="preserve">seconded to approve the </w:t>
      </w:r>
      <w:r>
        <w:rPr>
          <w:rFonts w:asciiTheme="minorHAnsi" w:hAnsiTheme="minorHAnsi" w:cstheme="minorHAnsi"/>
          <w:i/>
          <w:sz w:val="22"/>
          <w:szCs w:val="22"/>
        </w:rPr>
        <w:t xml:space="preserve">May 21, 2021, </w:t>
      </w:r>
      <w:r w:rsidRPr="00DA19F1">
        <w:rPr>
          <w:rFonts w:asciiTheme="minorHAnsi" w:hAnsiTheme="minorHAnsi" w:cstheme="minorHAnsi"/>
          <w:i/>
          <w:sz w:val="22"/>
          <w:szCs w:val="22"/>
        </w:rPr>
        <w:t xml:space="preserve">GC </w:t>
      </w:r>
      <w:r>
        <w:rPr>
          <w:rFonts w:asciiTheme="minorHAnsi" w:hAnsiTheme="minorHAnsi" w:cstheme="minorHAnsi"/>
          <w:i/>
          <w:sz w:val="22"/>
          <w:szCs w:val="22"/>
        </w:rPr>
        <w:t xml:space="preserve">Virtual Special Session </w:t>
      </w:r>
      <w:r w:rsidRPr="00DA19F1">
        <w:rPr>
          <w:rFonts w:asciiTheme="minorHAnsi" w:hAnsiTheme="minorHAnsi" w:cstheme="minorHAnsi"/>
          <w:i/>
          <w:sz w:val="22"/>
          <w:szCs w:val="22"/>
        </w:rPr>
        <w:t>minutes.</w:t>
      </w:r>
      <w:r w:rsidRPr="00DA19F1">
        <w:rPr>
          <w:rFonts w:asciiTheme="minorHAnsi" w:hAnsiTheme="minorHAnsi" w:cstheme="minorHAnsi"/>
          <w:sz w:val="22"/>
          <w:szCs w:val="22"/>
        </w:rPr>
        <w:t xml:space="preserve"> </w:t>
      </w:r>
      <w:r>
        <w:rPr>
          <w:rFonts w:asciiTheme="minorHAnsi" w:hAnsiTheme="minorHAnsi" w:cstheme="minorHAnsi"/>
          <w:sz w:val="22"/>
          <w:szCs w:val="22"/>
          <w:highlight w:val="yellow"/>
          <w:u w:val="single"/>
        </w:rPr>
        <w:t>M</w:t>
      </w:r>
      <w:r w:rsidRPr="004C7696">
        <w:rPr>
          <w:rFonts w:asciiTheme="minorHAnsi" w:hAnsiTheme="minorHAnsi" w:cstheme="minorHAnsi"/>
          <w:sz w:val="22"/>
          <w:szCs w:val="22"/>
          <w:highlight w:val="yellow"/>
          <w:u w:val="single"/>
        </w:rPr>
        <w:t>inutes approved.</w:t>
      </w:r>
    </w:p>
    <w:p w14:paraId="51ACB34B" w14:textId="77777777" w:rsidR="001E6D1E" w:rsidRPr="00DB226C" w:rsidRDefault="001E6D1E" w:rsidP="003C0A2D">
      <w:pPr>
        <w:rPr>
          <w:rFonts w:asciiTheme="minorHAnsi" w:hAnsiTheme="minorHAnsi" w:cstheme="minorHAnsi"/>
          <w:b/>
          <w:sz w:val="22"/>
          <w:szCs w:val="22"/>
          <w:u w:val="single"/>
        </w:rPr>
      </w:pPr>
    </w:p>
    <w:p w14:paraId="23DF2016" w14:textId="6E2F6DC6" w:rsidR="00BE15B8" w:rsidRPr="00DB226C" w:rsidRDefault="00E25464" w:rsidP="003C0A2D">
      <w:pPr>
        <w:rPr>
          <w:rFonts w:asciiTheme="minorHAnsi" w:hAnsiTheme="minorHAnsi" w:cstheme="minorHAnsi"/>
          <w:b/>
          <w:sz w:val="22"/>
          <w:szCs w:val="22"/>
          <w:u w:val="single"/>
        </w:rPr>
      </w:pPr>
      <w:r w:rsidRPr="00DB226C">
        <w:rPr>
          <w:rFonts w:asciiTheme="minorHAnsi" w:hAnsiTheme="minorHAnsi" w:cstheme="minorHAnsi"/>
          <w:b/>
          <w:sz w:val="22"/>
          <w:szCs w:val="22"/>
          <w:u w:val="single"/>
        </w:rPr>
        <w:t>COMMITTEE UPDATES</w:t>
      </w:r>
    </w:p>
    <w:p w14:paraId="1530E96A" w14:textId="5480F2FD" w:rsidR="00DD4CBF" w:rsidRPr="00E02362" w:rsidRDefault="005E1CED" w:rsidP="003C0A2D">
      <w:r w:rsidRPr="00E25464">
        <w:rPr>
          <w:rFonts w:asciiTheme="minorHAnsi" w:hAnsiTheme="minorHAnsi" w:cstheme="minorHAnsi"/>
          <w:b/>
          <w:bCs/>
          <w:iCs/>
          <w:sz w:val="22"/>
          <w:szCs w:val="22"/>
        </w:rPr>
        <w:t>Land Advisory Committee (LAC)</w:t>
      </w:r>
      <w:r w:rsidR="00E25464">
        <w:rPr>
          <w:rFonts w:asciiTheme="minorHAnsi" w:hAnsiTheme="minorHAnsi" w:cstheme="minorHAnsi"/>
          <w:b/>
          <w:bCs/>
          <w:iCs/>
          <w:sz w:val="22"/>
          <w:szCs w:val="22"/>
        </w:rPr>
        <w:t xml:space="preserve"> </w:t>
      </w:r>
      <w:r w:rsidR="00E25464" w:rsidRPr="00E25464">
        <w:rPr>
          <w:rFonts w:asciiTheme="minorHAnsi" w:hAnsiTheme="minorHAnsi" w:cstheme="minorHAnsi"/>
          <w:iCs/>
          <w:sz w:val="22"/>
          <w:szCs w:val="22"/>
        </w:rPr>
        <w:t xml:space="preserve">– </w:t>
      </w:r>
      <w:r w:rsidR="000F4450">
        <w:rPr>
          <w:rFonts w:asciiTheme="minorHAnsi" w:hAnsiTheme="minorHAnsi" w:cstheme="minorHAnsi"/>
          <w:sz w:val="22"/>
          <w:szCs w:val="22"/>
        </w:rPr>
        <w:t>Zorn provided an update</w:t>
      </w:r>
      <w:r w:rsidR="000E347B">
        <w:rPr>
          <w:rFonts w:asciiTheme="minorHAnsi" w:hAnsiTheme="minorHAnsi" w:cstheme="minorHAnsi"/>
          <w:sz w:val="22"/>
          <w:szCs w:val="22"/>
        </w:rPr>
        <w:t xml:space="preserve"> on the latest LAC activities. </w:t>
      </w:r>
      <w:r w:rsidR="00DE0265">
        <w:rPr>
          <w:rFonts w:asciiTheme="minorHAnsi" w:hAnsiTheme="minorHAnsi" w:cstheme="minorHAnsi"/>
          <w:sz w:val="22"/>
          <w:szCs w:val="22"/>
        </w:rPr>
        <w:t>The LAC last met on April 5, 2021. There was an update from the PRRA subcommittee and tract field reviews (GC Special Session).</w:t>
      </w:r>
    </w:p>
    <w:p w14:paraId="1077464D" w14:textId="77777777" w:rsidR="003F306A" w:rsidRPr="00DB226C" w:rsidRDefault="003F306A" w:rsidP="003C0A2D">
      <w:pPr>
        <w:rPr>
          <w:rFonts w:asciiTheme="minorHAnsi" w:hAnsiTheme="minorHAnsi" w:cstheme="minorHAnsi"/>
          <w:sz w:val="22"/>
          <w:szCs w:val="22"/>
        </w:rPr>
      </w:pPr>
    </w:p>
    <w:p w14:paraId="438A5E39" w14:textId="06368BC3" w:rsidR="005E1CED" w:rsidRPr="00F020C3" w:rsidRDefault="005E1CED" w:rsidP="003C0A2D">
      <w:pPr>
        <w:rPr>
          <w:rFonts w:asciiTheme="minorHAnsi" w:hAnsiTheme="minorHAnsi" w:cstheme="minorHAnsi"/>
          <w:i/>
          <w:sz w:val="22"/>
          <w:szCs w:val="22"/>
        </w:rPr>
      </w:pPr>
      <w:r w:rsidRPr="00F020C3">
        <w:rPr>
          <w:rFonts w:asciiTheme="minorHAnsi" w:hAnsiTheme="minorHAnsi" w:cstheme="minorHAnsi"/>
          <w:b/>
          <w:bCs/>
          <w:iCs/>
          <w:sz w:val="22"/>
          <w:szCs w:val="22"/>
        </w:rPr>
        <w:t>Water Advisory Committee (WAC)</w:t>
      </w:r>
      <w:r w:rsidR="00F020C3">
        <w:rPr>
          <w:rFonts w:asciiTheme="minorHAnsi" w:hAnsiTheme="minorHAnsi" w:cstheme="minorHAnsi"/>
          <w:i/>
          <w:sz w:val="22"/>
          <w:szCs w:val="22"/>
        </w:rPr>
        <w:t xml:space="preserve"> – </w:t>
      </w:r>
      <w:r w:rsidR="000F5F8A" w:rsidRPr="00DB226C">
        <w:rPr>
          <w:rFonts w:asciiTheme="minorHAnsi" w:hAnsiTheme="minorHAnsi" w:cstheme="minorHAnsi"/>
          <w:sz w:val="22"/>
          <w:szCs w:val="22"/>
        </w:rPr>
        <w:t>Steinke</w:t>
      </w:r>
      <w:r w:rsidR="002744CD" w:rsidRPr="00DB226C">
        <w:rPr>
          <w:rFonts w:asciiTheme="minorHAnsi" w:hAnsiTheme="minorHAnsi" w:cstheme="minorHAnsi"/>
          <w:sz w:val="22"/>
          <w:szCs w:val="22"/>
        </w:rPr>
        <w:t xml:space="preserve"> </w:t>
      </w:r>
      <w:r w:rsidR="006E0C37" w:rsidRPr="00DB226C">
        <w:rPr>
          <w:rFonts w:asciiTheme="minorHAnsi" w:hAnsiTheme="minorHAnsi" w:cstheme="minorHAnsi"/>
          <w:sz w:val="22"/>
          <w:szCs w:val="22"/>
        </w:rPr>
        <w:t>provided an update on the latest WAC activities.</w:t>
      </w:r>
      <w:r w:rsidR="00D30E72">
        <w:rPr>
          <w:rFonts w:asciiTheme="minorHAnsi" w:hAnsiTheme="minorHAnsi" w:cstheme="minorHAnsi"/>
          <w:sz w:val="22"/>
          <w:szCs w:val="22"/>
        </w:rPr>
        <w:t xml:space="preserve"> </w:t>
      </w:r>
      <w:r w:rsidR="0005159B">
        <w:rPr>
          <w:rFonts w:asciiTheme="minorHAnsi" w:hAnsiTheme="minorHAnsi" w:cstheme="minorHAnsi"/>
          <w:sz w:val="22"/>
          <w:szCs w:val="22"/>
        </w:rPr>
        <w:t>The WAC last met on May 4, 2021. The WAC discussed whooping crane flow release</w:t>
      </w:r>
      <w:r w:rsidR="00C21A13">
        <w:rPr>
          <w:rFonts w:asciiTheme="minorHAnsi" w:hAnsiTheme="minorHAnsi" w:cstheme="minorHAnsi"/>
          <w:sz w:val="22"/>
          <w:szCs w:val="22"/>
        </w:rPr>
        <w:t>s</w:t>
      </w:r>
      <w:r w:rsidR="0005159B">
        <w:rPr>
          <w:rFonts w:asciiTheme="minorHAnsi" w:hAnsiTheme="minorHAnsi" w:cstheme="minorHAnsi"/>
          <w:sz w:val="22"/>
          <w:szCs w:val="22"/>
        </w:rPr>
        <w:t xml:space="preserve"> and all depletions plans (CO, WY, NE, federal).</w:t>
      </w:r>
    </w:p>
    <w:p w14:paraId="2E4D9124" w14:textId="77777777" w:rsidR="000865F8" w:rsidRPr="00BC34E1" w:rsidRDefault="000865F8" w:rsidP="003C0A2D">
      <w:pPr>
        <w:rPr>
          <w:rFonts w:asciiTheme="minorHAnsi" w:hAnsiTheme="minorHAnsi" w:cstheme="minorHAnsi"/>
          <w:iCs/>
          <w:sz w:val="22"/>
          <w:szCs w:val="22"/>
        </w:rPr>
      </w:pPr>
    </w:p>
    <w:p w14:paraId="358DE241" w14:textId="5FD20ABD" w:rsidR="005E1CED" w:rsidRPr="00BC34E1" w:rsidRDefault="005E1CED" w:rsidP="003C0A2D">
      <w:pPr>
        <w:rPr>
          <w:rFonts w:asciiTheme="minorHAnsi" w:hAnsiTheme="minorHAnsi" w:cstheme="minorHAnsi"/>
          <w:iCs/>
          <w:sz w:val="22"/>
          <w:szCs w:val="22"/>
        </w:rPr>
      </w:pPr>
      <w:r w:rsidRPr="00BC34E1">
        <w:rPr>
          <w:rFonts w:asciiTheme="minorHAnsi" w:hAnsiTheme="minorHAnsi" w:cstheme="minorHAnsi"/>
          <w:b/>
          <w:bCs/>
          <w:iCs/>
          <w:sz w:val="22"/>
          <w:szCs w:val="22"/>
        </w:rPr>
        <w:t>Technical Advisory Committee (TAC)</w:t>
      </w:r>
      <w:r w:rsidR="00F020C3" w:rsidRPr="00BC34E1">
        <w:rPr>
          <w:rFonts w:asciiTheme="minorHAnsi" w:hAnsiTheme="minorHAnsi" w:cstheme="minorHAnsi"/>
          <w:iCs/>
          <w:sz w:val="22"/>
          <w:szCs w:val="22"/>
        </w:rPr>
        <w:t xml:space="preserve"> – </w:t>
      </w:r>
      <w:r w:rsidR="00C3626C" w:rsidRPr="00BC34E1">
        <w:rPr>
          <w:rFonts w:asciiTheme="minorHAnsi" w:hAnsiTheme="minorHAnsi" w:cstheme="minorHAnsi"/>
          <w:color w:val="000000" w:themeColor="text1"/>
          <w:sz w:val="22"/>
          <w:szCs w:val="22"/>
        </w:rPr>
        <w:t>Merrill</w:t>
      </w:r>
      <w:r w:rsidRPr="00BC34E1">
        <w:rPr>
          <w:rFonts w:asciiTheme="minorHAnsi" w:hAnsiTheme="minorHAnsi" w:cstheme="minorHAnsi"/>
          <w:color w:val="000000" w:themeColor="text1"/>
          <w:sz w:val="22"/>
          <w:szCs w:val="22"/>
        </w:rPr>
        <w:t xml:space="preserve"> provided an update </w:t>
      </w:r>
      <w:r w:rsidR="008D16BF" w:rsidRPr="00BC34E1">
        <w:rPr>
          <w:rFonts w:asciiTheme="minorHAnsi" w:hAnsiTheme="minorHAnsi" w:cstheme="minorHAnsi"/>
          <w:color w:val="000000" w:themeColor="text1"/>
          <w:sz w:val="22"/>
          <w:szCs w:val="22"/>
        </w:rPr>
        <w:t xml:space="preserve">on the latest TAC activities. </w:t>
      </w:r>
      <w:r w:rsidR="002B3C3F">
        <w:rPr>
          <w:rFonts w:asciiTheme="minorHAnsi" w:hAnsiTheme="minorHAnsi" w:cstheme="minorHAnsi"/>
          <w:color w:val="000000" w:themeColor="text1"/>
          <w:sz w:val="22"/>
          <w:szCs w:val="22"/>
        </w:rPr>
        <w:t xml:space="preserve">The TAC last met on April 14, 2021. The TAC discussed land management on the Bergen Tract; Cottonwood Ranch broad-scale recharge; update on the spring WC migration; tern/plover monitoring plans for summer 2021; </w:t>
      </w:r>
      <w:r w:rsidR="005A3BED">
        <w:rPr>
          <w:rFonts w:asciiTheme="minorHAnsi" w:hAnsiTheme="minorHAnsi" w:cstheme="minorHAnsi"/>
          <w:color w:val="000000" w:themeColor="text1"/>
          <w:sz w:val="22"/>
          <w:szCs w:val="22"/>
        </w:rPr>
        <w:t>recent Program publication in Waterbirds; and progress on the Extension Science Plan.</w:t>
      </w:r>
    </w:p>
    <w:p w14:paraId="57A418F9" w14:textId="77777777" w:rsidR="008B61B6" w:rsidRPr="00DB226C" w:rsidRDefault="008B61B6" w:rsidP="003C0A2D">
      <w:pPr>
        <w:pStyle w:val="NoSpacing"/>
        <w:rPr>
          <w:rFonts w:asciiTheme="minorHAnsi" w:hAnsiTheme="minorHAnsi" w:cstheme="minorHAnsi"/>
          <w:color w:val="000000" w:themeColor="text1"/>
        </w:rPr>
      </w:pPr>
    </w:p>
    <w:p w14:paraId="66EB792B" w14:textId="13607A67" w:rsidR="00DA499B" w:rsidRDefault="005E1CED" w:rsidP="003C0A2D">
      <w:pPr>
        <w:rPr>
          <w:rFonts w:asciiTheme="minorHAnsi" w:hAnsiTheme="minorHAnsi" w:cstheme="minorHAnsi"/>
          <w:sz w:val="22"/>
          <w:szCs w:val="22"/>
        </w:rPr>
      </w:pPr>
      <w:r w:rsidRPr="0040139F">
        <w:rPr>
          <w:rFonts w:asciiTheme="minorHAnsi" w:hAnsiTheme="minorHAnsi" w:cstheme="minorHAnsi"/>
          <w:b/>
          <w:bCs/>
          <w:iCs/>
          <w:sz w:val="22"/>
          <w:szCs w:val="22"/>
        </w:rPr>
        <w:t>Finance Committee (FC)</w:t>
      </w:r>
      <w:r w:rsidR="00F020C3">
        <w:rPr>
          <w:rFonts w:asciiTheme="minorHAnsi" w:hAnsiTheme="minorHAnsi" w:cstheme="minorHAnsi"/>
          <w:iCs/>
          <w:sz w:val="22"/>
          <w:szCs w:val="22"/>
        </w:rPr>
        <w:t xml:space="preserve"> – </w:t>
      </w:r>
      <w:r w:rsidR="000E3752">
        <w:rPr>
          <w:rFonts w:asciiTheme="minorHAnsi" w:hAnsiTheme="minorHAnsi" w:cstheme="minorHAnsi"/>
          <w:sz w:val="22"/>
          <w:szCs w:val="22"/>
        </w:rPr>
        <w:t>La</w:t>
      </w:r>
      <w:r w:rsidR="008D16B4">
        <w:rPr>
          <w:rFonts w:asciiTheme="minorHAnsi" w:hAnsiTheme="minorHAnsi" w:cstheme="minorHAnsi"/>
          <w:sz w:val="22"/>
          <w:szCs w:val="22"/>
        </w:rPr>
        <w:t xml:space="preserve"> </w:t>
      </w:r>
      <w:r w:rsidR="00215039" w:rsidRPr="00DB226C">
        <w:rPr>
          <w:rFonts w:asciiTheme="minorHAnsi" w:hAnsiTheme="minorHAnsi" w:cstheme="minorHAnsi"/>
          <w:sz w:val="22"/>
          <w:szCs w:val="22"/>
        </w:rPr>
        <w:t xml:space="preserve">provided an update on the latest FC activities. </w:t>
      </w:r>
      <w:r w:rsidR="005A3BED">
        <w:rPr>
          <w:rFonts w:asciiTheme="minorHAnsi" w:hAnsiTheme="minorHAnsi" w:cstheme="minorHAnsi"/>
          <w:sz w:val="22"/>
          <w:szCs w:val="22"/>
        </w:rPr>
        <w:t xml:space="preserve">The FC last met on </w:t>
      </w:r>
      <w:r w:rsidR="007A4D92">
        <w:rPr>
          <w:rFonts w:asciiTheme="minorHAnsi" w:hAnsiTheme="minorHAnsi" w:cstheme="minorHAnsi"/>
          <w:sz w:val="22"/>
          <w:szCs w:val="22"/>
        </w:rPr>
        <w:t>May 25, 2021. The FC discussed the Chapman Complex habitat enhancement bid package (approved)</w:t>
      </w:r>
      <w:r w:rsidR="00AB4C82">
        <w:rPr>
          <w:rFonts w:asciiTheme="minorHAnsi" w:hAnsiTheme="minorHAnsi" w:cstheme="minorHAnsi"/>
          <w:sz w:val="22"/>
          <w:szCs w:val="22"/>
        </w:rPr>
        <w:t xml:space="preserve"> and the PRRIP Procurement Policy (discussion only).</w:t>
      </w:r>
    </w:p>
    <w:p w14:paraId="21FFD976" w14:textId="77777777" w:rsidR="00054526" w:rsidRDefault="00054526" w:rsidP="003C0A2D">
      <w:pPr>
        <w:rPr>
          <w:rFonts w:asciiTheme="minorHAnsi" w:hAnsiTheme="minorHAnsi" w:cstheme="minorHAnsi"/>
          <w:iCs/>
          <w:sz w:val="22"/>
          <w:szCs w:val="22"/>
        </w:rPr>
      </w:pPr>
    </w:p>
    <w:p w14:paraId="1D5E57B3" w14:textId="100210F3" w:rsidR="005E1CED" w:rsidRPr="00DB226C" w:rsidRDefault="0040139F" w:rsidP="003C0A2D">
      <w:pPr>
        <w:rPr>
          <w:rFonts w:asciiTheme="minorHAnsi" w:hAnsiTheme="minorHAnsi" w:cstheme="minorHAnsi"/>
          <w:b/>
          <w:sz w:val="22"/>
          <w:szCs w:val="22"/>
          <w:u w:val="single"/>
        </w:rPr>
      </w:pPr>
      <w:r w:rsidRPr="00DB226C">
        <w:rPr>
          <w:rFonts w:asciiTheme="minorHAnsi" w:hAnsiTheme="minorHAnsi" w:cstheme="minorHAnsi"/>
          <w:b/>
          <w:sz w:val="22"/>
          <w:szCs w:val="22"/>
          <w:u w:val="single"/>
        </w:rPr>
        <w:t>OUTREACH UPDATE</w:t>
      </w:r>
    </w:p>
    <w:p w14:paraId="28B76A94" w14:textId="77777777" w:rsidR="00E84DD2" w:rsidRPr="00E84DD2" w:rsidRDefault="00E84DD2" w:rsidP="00E84DD2">
      <w:pPr>
        <w:rPr>
          <w:rFonts w:ascii="Calibri" w:hAnsi="Calibri"/>
          <w:b/>
          <w:bCs/>
          <w:sz w:val="22"/>
          <w:szCs w:val="22"/>
        </w:rPr>
      </w:pPr>
      <w:r w:rsidRPr="00E84DD2">
        <w:rPr>
          <w:rFonts w:ascii="Calibri" w:hAnsi="Calibri"/>
          <w:b/>
          <w:bCs/>
          <w:sz w:val="22"/>
          <w:szCs w:val="22"/>
        </w:rPr>
        <w:t>PRESENTATIONS</w:t>
      </w:r>
    </w:p>
    <w:p w14:paraId="13EFD843" w14:textId="26D40F1C" w:rsidR="00E84DD2" w:rsidRPr="00E84DD2" w:rsidRDefault="00E84DD2" w:rsidP="00411A2B">
      <w:pPr>
        <w:pStyle w:val="NoSpacing"/>
        <w:numPr>
          <w:ilvl w:val="0"/>
          <w:numId w:val="4"/>
        </w:numPr>
      </w:pPr>
      <w:r w:rsidRPr="00E84DD2">
        <w:t>On April 8, 2021</w:t>
      </w:r>
      <w:r w:rsidR="00AB4C82">
        <w:t>,</w:t>
      </w:r>
      <w:r w:rsidRPr="00E84DD2">
        <w:t xml:space="preserve"> Jason Farnsworth and George Oamek participated in a podcast regarding Nebraska water issues as part of a series of the Daugherty Water Center at the University of Nebraska Lincoln. The topic was </w:t>
      </w:r>
      <w:r w:rsidRPr="00E84DD2">
        <w:rPr>
          <w:i/>
          <w:iCs/>
        </w:rPr>
        <w:t>Experiences using economic incentives to support the Platte River ecosystem</w:t>
      </w:r>
      <w:r w:rsidRPr="00E84DD2">
        <w:t>. The link to the presentation is included below</w:t>
      </w:r>
      <w:r w:rsidR="00AB6594">
        <w:t>:</w:t>
      </w:r>
    </w:p>
    <w:p w14:paraId="4572FCF6" w14:textId="37F04592" w:rsidR="00E84DD2" w:rsidRPr="00E84DD2" w:rsidRDefault="001F3DF1" w:rsidP="00AB6594">
      <w:pPr>
        <w:pStyle w:val="NoSpacing"/>
        <w:ind w:left="360"/>
      </w:pPr>
      <w:hyperlink r:id="rId15" w:history="1">
        <w:r w:rsidR="0005159B" w:rsidRPr="003506BB">
          <w:rPr>
            <w:rStyle w:val="Hyperlink"/>
          </w:rPr>
          <w:t>https://waterforfood.nebraska.edu/news-and-events/news/2021/04/experiences-using-economic-incentives-to-support-the-platte-river-ecosystem</w:t>
        </w:r>
      </w:hyperlink>
    </w:p>
    <w:p w14:paraId="51874861" w14:textId="77777777" w:rsidR="000034D0" w:rsidRDefault="000034D0" w:rsidP="00E84DD2">
      <w:pPr>
        <w:rPr>
          <w:rFonts w:ascii="Calibri" w:hAnsi="Calibri"/>
          <w:b/>
          <w:bCs/>
          <w:sz w:val="22"/>
          <w:szCs w:val="22"/>
        </w:rPr>
      </w:pPr>
    </w:p>
    <w:p w14:paraId="675F5231" w14:textId="314C272A" w:rsidR="00E84DD2" w:rsidRPr="00E84DD2" w:rsidRDefault="00E84DD2" w:rsidP="00E84DD2">
      <w:pPr>
        <w:rPr>
          <w:rFonts w:ascii="Calibri" w:hAnsi="Calibri"/>
          <w:b/>
          <w:bCs/>
          <w:sz w:val="22"/>
          <w:szCs w:val="22"/>
        </w:rPr>
      </w:pPr>
      <w:r w:rsidRPr="00E84DD2">
        <w:rPr>
          <w:rFonts w:ascii="Calibri" w:hAnsi="Calibri"/>
          <w:b/>
          <w:bCs/>
          <w:sz w:val="22"/>
          <w:szCs w:val="22"/>
        </w:rPr>
        <w:t>EXHIBITS/SPONSORSHIPS</w:t>
      </w:r>
    </w:p>
    <w:p w14:paraId="28CC2C9F" w14:textId="6609F7AC" w:rsidR="00E84DD2" w:rsidRPr="005E3422" w:rsidRDefault="00E84DD2" w:rsidP="00E84DD2">
      <w:pPr>
        <w:rPr>
          <w:rFonts w:ascii="Calibri" w:hAnsi="Calibri"/>
          <w:bCs/>
          <w:sz w:val="22"/>
          <w:szCs w:val="22"/>
        </w:rPr>
      </w:pPr>
      <w:r w:rsidRPr="00E84DD2">
        <w:rPr>
          <w:rFonts w:ascii="Calibri" w:hAnsi="Calibri"/>
          <w:bCs/>
          <w:sz w:val="22"/>
          <w:szCs w:val="22"/>
        </w:rPr>
        <w:t>There were no exhibits in April or May.</w:t>
      </w:r>
      <w:r w:rsidR="005E3422">
        <w:rPr>
          <w:rFonts w:ascii="Calibri" w:hAnsi="Calibri"/>
          <w:bCs/>
          <w:sz w:val="22"/>
          <w:szCs w:val="22"/>
        </w:rPr>
        <w:br w:type="page"/>
      </w:r>
    </w:p>
    <w:p w14:paraId="3BD89C30" w14:textId="77777777" w:rsidR="00E84DD2" w:rsidRPr="00E84DD2" w:rsidRDefault="00E84DD2" w:rsidP="00E84DD2">
      <w:pPr>
        <w:rPr>
          <w:rFonts w:ascii="Calibri" w:hAnsi="Calibri"/>
          <w:b/>
          <w:bCs/>
          <w:sz w:val="22"/>
          <w:szCs w:val="22"/>
        </w:rPr>
      </w:pPr>
      <w:r w:rsidRPr="00E84DD2">
        <w:rPr>
          <w:rFonts w:ascii="Calibri" w:hAnsi="Calibri"/>
          <w:b/>
          <w:bCs/>
          <w:sz w:val="22"/>
          <w:szCs w:val="22"/>
        </w:rPr>
        <w:lastRenderedPageBreak/>
        <w:t>UPCOMING PRESENTATIONS/EXHIBITS</w:t>
      </w:r>
    </w:p>
    <w:p w14:paraId="33B44521" w14:textId="77777777" w:rsidR="00BE201F" w:rsidRDefault="00E84DD2" w:rsidP="00411A2B">
      <w:pPr>
        <w:pStyle w:val="NoSpacing"/>
        <w:numPr>
          <w:ilvl w:val="0"/>
          <w:numId w:val="3"/>
        </w:numPr>
      </w:pPr>
      <w:r w:rsidRPr="00BE201F">
        <w:t>The Program plans to exhibit at Husker Harvest Days in Grand Island on September 14, 15, and 16, 2021 in the Natural Resources Districts building. Husker Harvest Days is recognized as the World’s Largest Totally Irrigated Working Farm Show™ and features the most extensive state-of-the-art information and technology available for today’s agricultural producers.</w:t>
      </w:r>
    </w:p>
    <w:p w14:paraId="07328C5B" w14:textId="77777777" w:rsidR="00BE201F" w:rsidRDefault="00E84DD2" w:rsidP="00411A2B">
      <w:pPr>
        <w:pStyle w:val="NoSpacing"/>
        <w:numPr>
          <w:ilvl w:val="0"/>
          <w:numId w:val="3"/>
        </w:numPr>
      </w:pPr>
      <w:r w:rsidRPr="00BE201F">
        <w:t>The Program will be exhibiting at the Nebraska Natural Resources Districts Annual Conference on September 26 through 28, 2021 in Kearney, Nebraska</w:t>
      </w:r>
    </w:p>
    <w:p w14:paraId="7642E41D" w14:textId="27317A92" w:rsidR="00E84DD2" w:rsidRPr="00BE201F" w:rsidRDefault="00E84DD2" w:rsidP="00411A2B">
      <w:pPr>
        <w:pStyle w:val="NoSpacing"/>
        <w:numPr>
          <w:ilvl w:val="0"/>
          <w:numId w:val="3"/>
        </w:numPr>
      </w:pPr>
      <w:r w:rsidRPr="00BE201F">
        <w:t>The Program will be sponsoring the South Platte Forum on December</w:t>
      </w:r>
      <w:r w:rsidR="005F11A9">
        <w:t xml:space="preserve"> 9</w:t>
      </w:r>
      <w:r w:rsidR="005F11A9" w:rsidRPr="005F11A9">
        <w:rPr>
          <w:vertAlign w:val="superscript"/>
        </w:rPr>
        <w:t>th</w:t>
      </w:r>
      <w:r w:rsidRPr="00BE201F">
        <w:t xml:space="preserve">, </w:t>
      </w:r>
      <w:r w:rsidR="001F3DF1" w:rsidRPr="00BE201F">
        <w:t>2021,</w:t>
      </w:r>
      <w:r w:rsidRPr="00BE201F">
        <w:t xml:space="preserve"> in Westminster, Colorado.</w:t>
      </w:r>
    </w:p>
    <w:p w14:paraId="1F539E42" w14:textId="77777777" w:rsidR="000034D0" w:rsidRDefault="000034D0" w:rsidP="00E84DD2">
      <w:pPr>
        <w:rPr>
          <w:rFonts w:ascii="Calibri" w:hAnsi="Calibri"/>
          <w:b/>
          <w:bCs/>
          <w:sz w:val="22"/>
          <w:szCs w:val="22"/>
        </w:rPr>
      </w:pPr>
    </w:p>
    <w:p w14:paraId="7F361C40" w14:textId="03F66A2B" w:rsidR="00E84DD2" w:rsidRPr="00E84DD2" w:rsidRDefault="00E84DD2" w:rsidP="00E84DD2">
      <w:pPr>
        <w:rPr>
          <w:rFonts w:ascii="Calibri" w:hAnsi="Calibri"/>
          <w:b/>
          <w:bCs/>
          <w:sz w:val="22"/>
          <w:szCs w:val="22"/>
        </w:rPr>
      </w:pPr>
      <w:r w:rsidRPr="00E84DD2">
        <w:rPr>
          <w:rFonts w:ascii="Calibri" w:hAnsi="Calibri"/>
          <w:b/>
          <w:bCs/>
          <w:sz w:val="22"/>
          <w:szCs w:val="22"/>
        </w:rPr>
        <w:t xml:space="preserve">MEDIA/OTHER </w:t>
      </w:r>
    </w:p>
    <w:p w14:paraId="0DFA0624" w14:textId="77777777" w:rsidR="000034D0" w:rsidRDefault="00E84DD2" w:rsidP="00411A2B">
      <w:pPr>
        <w:pStyle w:val="NoSpacing"/>
        <w:numPr>
          <w:ilvl w:val="0"/>
          <w:numId w:val="5"/>
        </w:numPr>
      </w:pPr>
      <w:r w:rsidRPr="000034D0">
        <w:t>The Cottonwood Ranch Broad-Scale Recharge Project won an Honor Award in the “Water Resources” category of the American Council of Engineering Companies (ACEC) Engineering Excellence Awards in the State of Nebraska Competition. This qualified the project to be entered into the National Competition, where the project won a National Recognition Award. The National Recognition Award is a prestigious distinction honoring projects which achieved exceptional engineering excellence but did not receive a national Grand or Honor Award. The State Honor Award was recognized in a special section of the World Herald on February 21, 2021, during Engineer’s Week, and the National Recognition Award will be recognized during a virtual Awards Gala on June 17, 2021.</w:t>
      </w:r>
    </w:p>
    <w:p w14:paraId="03E81646" w14:textId="1969E16E" w:rsidR="00E84DD2" w:rsidRPr="000034D0" w:rsidRDefault="00E84DD2" w:rsidP="00411A2B">
      <w:pPr>
        <w:pStyle w:val="NoSpacing"/>
        <w:numPr>
          <w:ilvl w:val="0"/>
          <w:numId w:val="5"/>
        </w:numPr>
      </w:pPr>
      <w:r w:rsidRPr="000034D0">
        <w:rPr>
          <w:bCs/>
        </w:rPr>
        <w:t xml:space="preserve">The 2019/2020 Biennial Report will be distributed at the September GC meeting. </w:t>
      </w:r>
    </w:p>
    <w:p w14:paraId="1FFDB9B6" w14:textId="77777777" w:rsidR="00181640" w:rsidRDefault="00181640" w:rsidP="000034D0">
      <w:pPr>
        <w:pStyle w:val="NoSpacing"/>
        <w:rPr>
          <w:rFonts w:asciiTheme="minorHAnsi" w:hAnsiTheme="minorHAnsi" w:cstheme="minorHAnsi"/>
        </w:rPr>
      </w:pPr>
    </w:p>
    <w:p w14:paraId="7FDAEB55" w14:textId="497F2382" w:rsidR="00201C65" w:rsidRPr="00201C65" w:rsidRDefault="00201C65" w:rsidP="003C0A2D">
      <w:pPr>
        <w:pStyle w:val="NoSpacing"/>
        <w:rPr>
          <w:rFonts w:asciiTheme="minorHAnsi" w:hAnsiTheme="minorHAnsi" w:cstheme="minorHAnsi"/>
          <w:b/>
          <w:bCs/>
          <w:u w:val="single"/>
        </w:rPr>
      </w:pPr>
      <w:r w:rsidRPr="00201C65">
        <w:rPr>
          <w:rFonts w:asciiTheme="minorHAnsi" w:hAnsiTheme="minorHAnsi" w:cstheme="minorHAnsi"/>
          <w:b/>
          <w:bCs/>
          <w:u w:val="single"/>
        </w:rPr>
        <w:t>PRRIP BUDGET</w:t>
      </w:r>
    </w:p>
    <w:p w14:paraId="32929E63" w14:textId="2620F64E" w:rsidR="00F1413E" w:rsidRDefault="00BC255B" w:rsidP="003C0A2D">
      <w:pPr>
        <w:pStyle w:val="NoSpacing"/>
        <w:rPr>
          <w:rFonts w:asciiTheme="minorHAnsi" w:hAnsiTheme="minorHAnsi" w:cstheme="minorHAnsi"/>
        </w:rPr>
      </w:pPr>
      <w:r w:rsidRPr="00DB226C">
        <w:rPr>
          <w:rFonts w:asciiTheme="minorHAnsi" w:hAnsiTheme="minorHAnsi" w:cstheme="minorHAnsi"/>
        </w:rPr>
        <w:t xml:space="preserve">Farnsworth </w:t>
      </w:r>
      <w:r w:rsidR="000F2A4A" w:rsidRPr="00DB226C">
        <w:rPr>
          <w:rFonts w:asciiTheme="minorHAnsi" w:hAnsiTheme="minorHAnsi" w:cstheme="minorHAnsi"/>
        </w:rPr>
        <w:t xml:space="preserve">discussed the </w:t>
      </w:r>
      <w:r w:rsidRPr="00DB226C">
        <w:rPr>
          <w:rFonts w:asciiTheme="minorHAnsi" w:hAnsiTheme="minorHAnsi" w:cstheme="minorHAnsi"/>
        </w:rPr>
        <w:t xml:space="preserve">status of the </w:t>
      </w:r>
      <w:r w:rsidR="000F2A4A" w:rsidRPr="00DB226C">
        <w:rPr>
          <w:rFonts w:asciiTheme="minorHAnsi" w:hAnsiTheme="minorHAnsi" w:cstheme="minorHAnsi"/>
        </w:rPr>
        <w:t>FY</w:t>
      </w:r>
      <w:r w:rsidR="00365842" w:rsidRPr="00DB226C">
        <w:rPr>
          <w:rFonts w:asciiTheme="minorHAnsi" w:hAnsiTheme="minorHAnsi" w:cstheme="minorHAnsi"/>
        </w:rPr>
        <w:t>2</w:t>
      </w:r>
      <w:r w:rsidR="00AD2E2D">
        <w:rPr>
          <w:rFonts w:asciiTheme="minorHAnsi" w:hAnsiTheme="minorHAnsi" w:cstheme="minorHAnsi"/>
        </w:rPr>
        <w:t>1</w:t>
      </w:r>
      <w:r w:rsidR="000F2A4A" w:rsidRPr="00DB226C">
        <w:rPr>
          <w:rFonts w:asciiTheme="minorHAnsi" w:hAnsiTheme="minorHAnsi" w:cstheme="minorHAnsi"/>
        </w:rPr>
        <w:t xml:space="preserve"> budget</w:t>
      </w:r>
      <w:r w:rsidR="00C03281" w:rsidRPr="00DB226C">
        <w:rPr>
          <w:rFonts w:asciiTheme="minorHAnsi" w:hAnsiTheme="minorHAnsi" w:cstheme="minorHAnsi"/>
        </w:rPr>
        <w:t xml:space="preserve">, expenditures, and </w:t>
      </w:r>
      <w:r w:rsidR="00C90F21">
        <w:rPr>
          <w:rFonts w:asciiTheme="minorHAnsi" w:hAnsiTheme="minorHAnsi" w:cstheme="minorHAnsi"/>
        </w:rPr>
        <w:t>budget-related action items for the GC today.</w:t>
      </w:r>
      <w:r w:rsidR="00465B72">
        <w:rPr>
          <w:rFonts w:asciiTheme="minorHAnsi" w:hAnsiTheme="minorHAnsi" w:cstheme="minorHAnsi"/>
        </w:rPr>
        <w:t xml:space="preserve"> La asked </w:t>
      </w:r>
      <w:r w:rsidR="00A91353">
        <w:rPr>
          <w:rFonts w:asciiTheme="minorHAnsi" w:hAnsiTheme="minorHAnsi" w:cstheme="minorHAnsi"/>
        </w:rPr>
        <w:t>if it would be beneficial to add a footnote on why the percentages are off. Farnsworth agreed to add that to the summary.</w:t>
      </w:r>
    </w:p>
    <w:p w14:paraId="556E7FD1" w14:textId="205F207A" w:rsidR="002D110D" w:rsidRDefault="002D110D" w:rsidP="003C0A2D">
      <w:pPr>
        <w:pStyle w:val="NoSpacing"/>
        <w:rPr>
          <w:rFonts w:asciiTheme="minorHAnsi" w:hAnsiTheme="minorHAnsi" w:cstheme="minorHAnsi"/>
        </w:rPr>
      </w:pPr>
    </w:p>
    <w:p w14:paraId="7C6DAAA1" w14:textId="36C2522E" w:rsidR="00606464" w:rsidRDefault="00606464" w:rsidP="003C0A2D">
      <w:pPr>
        <w:pStyle w:val="NoSpacing"/>
        <w:rPr>
          <w:rFonts w:asciiTheme="minorHAnsi" w:hAnsiTheme="minorHAnsi" w:cstheme="minorHAnsi"/>
        </w:rPr>
      </w:pPr>
      <w:r>
        <w:rPr>
          <w:rFonts w:asciiTheme="minorHAnsi" w:hAnsiTheme="minorHAnsi" w:cstheme="minorHAnsi"/>
        </w:rPr>
        <w:t>Farnsworth discussed proposed changes to the PRRIP Procurement Policy</w:t>
      </w:r>
      <w:r w:rsidR="008007B6">
        <w:rPr>
          <w:rFonts w:asciiTheme="minorHAnsi" w:hAnsiTheme="minorHAnsi" w:cstheme="minorHAnsi"/>
        </w:rPr>
        <w:t xml:space="preserve"> and the process used to get the proposed changes to this point. </w:t>
      </w:r>
      <w:r w:rsidR="00755C47">
        <w:rPr>
          <w:rFonts w:asciiTheme="minorHAnsi" w:hAnsiTheme="minorHAnsi" w:cstheme="minorHAnsi"/>
        </w:rPr>
        <w:t xml:space="preserve">The one policy change is related to procurement of goods or services of less than $10,000. </w:t>
      </w:r>
      <w:r w:rsidR="00B311E6">
        <w:rPr>
          <w:rFonts w:asciiTheme="minorHAnsi" w:hAnsiTheme="minorHAnsi" w:cstheme="minorHAnsi"/>
        </w:rPr>
        <w:t xml:space="preserve">Also, all the contacting parts in the Procurement Policy have been moved into their own section to provide more clarity and detail on contracting once services are procured (when a contract is necessary, which contracting templates the Program uses, etc.). </w:t>
      </w:r>
      <w:r w:rsidR="00E71347">
        <w:rPr>
          <w:rFonts w:asciiTheme="minorHAnsi" w:hAnsiTheme="minorHAnsi" w:cstheme="minorHAnsi"/>
        </w:rPr>
        <w:t>Taddicken asked about the Conflict of Interest statement</w:t>
      </w:r>
      <w:r w:rsidR="004B543A">
        <w:rPr>
          <w:rFonts w:asciiTheme="minorHAnsi" w:hAnsiTheme="minorHAnsi" w:cstheme="minorHAnsi"/>
        </w:rPr>
        <w:t xml:space="preserve"> and what is covered by the statement. There is the potential for familial relationships to pop up and may need to be added to or clarified</w:t>
      </w:r>
      <w:r w:rsidR="00A24C5F">
        <w:rPr>
          <w:rFonts w:asciiTheme="minorHAnsi" w:hAnsiTheme="minorHAnsi" w:cstheme="minorHAnsi"/>
        </w:rPr>
        <w:t xml:space="preserve"> in the Conflict of Interest portion of the policy. </w:t>
      </w:r>
      <w:r w:rsidR="00E84192">
        <w:rPr>
          <w:rFonts w:asciiTheme="minorHAnsi" w:hAnsiTheme="minorHAnsi" w:cstheme="minorHAnsi"/>
        </w:rPr>
        <w:t xml:space="preserve">Taddicken suggested adding a statement saying any personal connection should be disclosed to the Finance Committee. </w:t>
      </w:r>
      <w:r w:rsidR="00327C9F">
        <w:rPr>
          <w:rFonts w:asciiTheme="minorHAnsi" w:hAnsiTheme="minorHAnsi" w:cstheme="minorHAnsi"/>
        </w:rPr>
        <w:t xml:space="preserve">Farnsworth said current contracting requires that all </w:t>
      </w:r>
      <w:r w:rsidR="00C10308">
        <w:rPr>
          <w:rFonts w:asciiTheme="minorHAnsi" w:hAnsiTheme="minorHAnsi" w:cstheme="minorHAnsi"/>
        </w:rPr>
        <w:t>contractors sign a Conflict of Interest statement and anti-lobbying statement. Taddicken agreed this satisfies his concerns.</w:t>
      </w:r>
    </w:p>
    <w:p w14:paraId="00266813" w14:textId="77777777" w:rsidR="00755C47" w:rsidRDefault="00755C47" w:rsidP="003C0A2D">
      <w:pPr>
        <w:pStyle w:val="NoSpacing"/>
        <w:rPr>
          <w:rFonts w:asciiTheme="minorHAnsi" w:hAnsiTheme="minorHAnsi" w:cstheme="minorHAnsi"/>
          <w:color w:val="FF0000"/>
        </w:rPr>
      </w:pPr>
    </w:p>
    <w:p w14:paraId="312B7518" w14:textId="458671A8" w:rsidR="00606464" w:rsidRDefault="00606464" w:rsidP="003C0A2D">
      <w:pPr>
        <w:pStyle w:val="NoSpacing"/>
        <w:rPr>
          <w:rFonts w:asciiTheme="minorHAnsi" w:hAnsiTheme="minorHAnsi" w:cstheme="minorHAnsi"/>
        </w:rPr>
      </w:pPr>
      <w:r w:rsidRPr="006A278F">
        <w:rPr>
          <w:rFonts w:asciiTheme="minorHAnsi" w:hAnsiTheme="minorHAnsi" w:cstheme="minorHAnsi"/>
          <w:color w:val="FF0000"/>
        </w:rPr>
        <w:t>GC M</w:t>
      </w:r>
      <w:r w:rsidR="006A278F" w:rsidRPr="006A278F">
        <w:rPr>
          <w:rFonts w:asciiTheme="minorHAnsi" w:hAnsiTheme="minorHAnsi" w:cstheme="minorHAnsi"/>
          <w:color w:val="FF0000"/>
        </w:rPr>
        <w:t xml:space="preserve">otion: </w:t>
      </w:r>
      <w:r w:rsidR="00E71347">
        <w:rPr>
          <w:rFonts w:asciiTheme="minorHAnsi" w:hAnsiTheme="minorHAnsi" w:cstheme="minorHAnsi"/>
          <w:i/>
          <w:iCs/>
        </w:rPr>
        <w:t>LaBonde</w:t>
      </w:r>
      <w:r w:rsidR="006A278F" w:rsidRPr="006A278F">
        <w:rPr>
          <w:rFonts w:asciiTheme="minorHAnsi" w:hAnsiTheme="minorHAnsi" w:cstheme="minorHAnsi"/>
          <w:i/>
          <w:iCs/>
        </w:rPr>
        <w:t xml:space="preserve"> moved and </w:t>
      </w:r>
      <w:r w:rsidR="00E71347">
        <w:rPr>
          <w:rFonts w:asciiTheme="minorHAnsi" w:hAnsiTheme="minorHAnsi" w:cstheme="minorHAnsi"/>
          <w:i/>
          <w:iCs/>
        </w:rPr>
        <w:t>Riley</w:t>
      </w:r>
      <w:r w:rsidR="006A278F" w:rsidRPr="006A278F">
        <w:rPr>
          <w:rFonts w:asciiTheme="minorHAnsi" w:hAnsiTheme="minorHAnsi" w:cstheme="minorHAnsi"/>
          <w:i/>
          <w:iCs/>
        </w:rPr>
        <w:t xml:space="preserve"> seconded to approve the revised PRRIP Procurement Policy</w:t>
      </w:r>
      <w:r w:rsidR="006A278F">
        <w:rPr>
          <w:rFonts w:asciiTheme="minorHAnsi" w:hAnsiTheme="minorHAnsi" w:cstheme="minorHAnsi"/>
        </w:rPr>
        <w:t xml:space="preserve">. </w:t>
      </w:r>
      <w:r w:rsidR="006A278F" w:rsidRPr="006A278F">
        <w:rPr>
          <w:rFonts w:asciiTheme="minorHAnsi" w:hAnsiTheme="minorHAnsi" w:cstheme="minorHAnsi"/>
          <w:highlight w:val="yellow"/>
          <w:u w:val="single"/>
        </w:rPr>
        <w:t>Motion approved.</w:t>
      </w:r>
      <w:r w:rsidRPr="006A278F">
        <w:rPr>
          <w:rFonts w:asciiTheme="minorHAnsi" w:hAnsiTheme="minorHAnsi" w:cstheme="minorHAnsi"/>
          <w:u w:val="single"/>
        </w:rPr>
        <w:t xml:space="preserve"> </w:t>
      </w:r>
    </w:p>
    <w:p w14:paraId="67BF6283" w14:textId="409AD30F" w:rsidR="00C90F21" w:rsidRDefault="00C90F21" w:rsidP="00AA0905">
      <w:pPr>
        <w:rPr>
          <w:rFonts w:asciiTheme="minorHAnsi" w:hAnsiTheme="minorHAnsi" w:cstheme="minorHAnsi"/>
          <w:b/>
          <w:bCs/>
          <w:color w:val="00B050"/>
          <w:sz w:val="22"/>
          <w:szCs w:val="22"/>
        </w:rPr>
      </w:pPr>
    </w:p>
    <w:p w14:paraId="7A35D5B9" w14:textId="77777777" w:rsidR="00425C3E" w:rsidRPr="00543080" w:rsidRDefault="00425C3E" w:rsidP="00425C3E">
      <w:pPr>
        <w:rPr>
          <w:rFonts w:asciiTheme="minorHAnsi" w:hAnsiTheme="minorHAnsi" w:cstheme="minorHAnsi"/>
          <w:b/>
          <w:bCs/>
          <w:sz w:val="22"/>
          <w:szCs w:val="22"/>
          <w:u w:val="single"/>
        </w:rPr>
      </w:pPr>
      <w:r w:rsidRPr="00543080">
        <w:rPr>
          <w:rFonts w:asciiTheme="minorHAnsi" w:hAnsiTheme="minorHAnsi" w:cstheme="minorHAnsi"/>
          <w:b/>
          <w:bCs/>
          <w:sz w:val="22"/>
          <w:szCs w:val="22"/>
          <w:u w:val="single"/>
        </w:rPr>
        <w:t>WATER ACTION PLAN (WAP)</w:t>
      </w:r>
    </w:p>
    <w:p w14:paraId="2355CF23" w14:textId="735E9B2F" w:rsidR="00425C3E" w:rsidRDefault="00425C3E" w:rsidP="00425C3E">
      <w:pPr>
        <w:rPr>
          <w:rFonts w:asciiTheme="minorHAnsi" w:hAnsiTheme="minorHAnsi" w:cstheme="minorHAnsi"/>
          <w:sz w:val="22"/>
          <w:szCs w:val="22"/>
        </w:rPr>
      </w:pPr>
      <w:r w:rsidRPr="0079325D">
        <w:rPr>
          <w:rFonts w:asciiTheme="minorHAnsi" w:hAnsiTheme="minorHAnsi" w:cstheme="minorHAnsi"/>
          <w:sz w:val="22"/>
          <w:szCs w:val="22"/>
        </w:rPr>
        <w:t xml:space="preserve">Turner </w:t>
      </w:r>
      <w:r w:rsidR="008A0766">
        <w:rPr>
          <w:rFonts w:asciiTheme="minorHAnsi" w:hAnsiTheme="minorHAnsi" w:cstheme="minorHAnsi"/>
          <w:sz w:val="22"/>
          <w:szCs w:val="22"/>
        </w:rPr>
        <w:t xml:space="preserve">gave an update on the North Platte chokepoint, </w:t>
      </w:r>
      <w:r w:rsidR="00B21BE2">
        <w:rPr>
          <w:rFonts w:asciiTheme="minorHAnsi" w:hAnsiTheme="minorHAnsi" w:cstheme="minorHAnsi"/>
          <w:sz w:val="22"/>
          <w:szCs w:val="22"/>
        </w:rPr>
        <w:t xml:space="preserve">EA release, </w:t>
      </w:r>
      <w:r w:rsidR="008A0766">
        <w:rPr>
          <w:rFonts w:asciiTheme="minorHAnsi" w:hAnsiTheme="minorHAnsi" w:cstheme="minorHAnsi"/>
          <w:sz w:val="22"/>
          <w:szCs w:val="22"/>
        </w:rPr>
        <w:t xml:space="preserve">Elwood recharge, </w:t>
      </w:r>
      <w:r w:rsidR="00B539A9">
        <w:rPr>
          <w:rFonts w:asciiTheme="minorHAnsi" w:hAnsiTheme="minorHAnsi" w:cstheme="minorHAnsi"/>
          <w:sz w:val="22"/>
          <w:szCs w:val="22"/>
        </w:rPr>
        <w:t>and the Pathfinder municipal lease.</w:t>
      </w:r>
      <w:r w:rsidR="00EC6C26">
        <w:rPr>
          <w:rFonts w:asciiTheme="minorHAnsi" w:hAnsiTheme="minorHAnsi" w:cstheme="minorHAnsi"/>
          <w:sz w:val="22"/>
          <w:szCs w:val="22"/>
        </w:rPr>
        <w:t xml:space="preserve"> Gebhart said Wyoming would continue to </w:t>
      </w:r>
      <w:r w:rsidR="000D7210">
        <w:rPr>
          <w:rFonts w:asciiTheme="minorHAnsi" w:hAnsiTheme="minorHAnsi" w:cstheme="minorHAnsi"/>
          <w:sz w:val="22"/>
          <w:szCs w:val="22"/>
        </w:rPr>
        <w:t xml:space="preserve">monitor </w:t>
      </w:r>
      <w:r w:rsidR="00EC6C26">
        <w:rPr>
          <w:rFonts w:asciiTheme="minorHAnsi" w:hAnsiTheme="minorHAnsi" w:cstheme="minorHAnsi"/>
          <w:sz w:val="22"/>
          <w:szCs w:val="22"/>
        </w:rPr>
        <w:t xml:space="preserve">the Pathfinder municipal account </w:t>
      </w:r>
      <w:r w:rsidR="00EC6C26">
        <w:rPr>
          <w:rFonts w:asciiTheme="minorHAnsi" w:hAnsiTheme="minorHAnsi" w:cstheme="minorHAnsi"/>
          <w:sz w:val="22"/>
          <w:szCs w:val="22"/>
        </w:rPr>
        <w:lastRenderedPageBreak/>
        <w:t>and re-evaluate it throughout the month of June.</w:t>
      </w:r>
      <w:r w:rsidR="00F57C39">
        <w:rPr>
          <w:rFonts w:asciiTheme="minorHAnsi" w:hAnsiTheme="minorHAnsi" w:cstheme="minorHAnsi"/>
          <w:sz w:val="22"/>
          <w:szCs w:val="22"/>
        </w:rPr>
        <w:t xml:space="preserve"> Werbylo gave an update on the recapture network and the Cottonwood Ranch broad-scale recharge project.</w:t>
      </w:r>
    </w:p>
    <w:p w14:paraId="4472A597" w14:textId="77777777" w:rsidR="00DA39CF" w:rsidRDefault="00DA39CF" w:rsidP="00425C3E">
      <w:pPr>
        <w:rPr>
          <w:rFonts w:asciiTheme="minorHAnsi" w:hAnsiTheme="minorHAnsi" w:cstheme="minorHAnsi"/>
          <w:b/>
          <w:bCs/>
          <w:sz w:val="22"/>
          <w:szCs w:val="22"/>
        </w:rPr>
      </w:pPr>
    </w:p>
    <w:p w14:paraId="2DF82A4A" w14:textId="6B1CA1A8" w:rsidR="00425C3E" w:rsidRDefault="008A4161" w:rsidP="00425C3E">
      <w:pPr>
        <w:rPr>
          <w:rFonts w:asciiTheme="minorHAnsi" w:hAnsiTheme="minorHAnsi" w:cstheme="minorHAnsi"/>
          <w:sz w:val="22"/>
          <w:szCs w:val="22"/>
        </w:rPr>
      </w:pPr>
      <w:r>
        <w:rPr>
          <w:rFonts w:asciiTheme="minorHAnsi" w:hAnsiTheme="minorHAnsi" w:cstheme="minorHAnsi"/>
          <w:b/>
          <w:bCs/>
          <w:sz w:val="22"/>
          <w:szCs w:val="22"/>
        </w:rPr>
        <w:t>2021 Surface Water Agreements</w:t>
      </w:r>
      <w:r w:rsidR="00425C3E">
        <w:rPr>
          <w:rFonts w:asciiTheme="minorHAnsi" w:hAnsiTheme="minorHAnsi" w:cstheme="minorHAnsi"/>
          <w:sz w:val="22"/>
          <w:szCs w:val="22"/>
        </w:rPr>
        <w:t xml:space="preserve"> – </w:t>
      </w:r>
      <w:r>
        <w:rPr>
          <w:rFonts w:asciiTheme="minorHAnsi" w:hAnsiTheme="minorHAnsi" w:cstheme="minorHAnsi"/>
          <w:sz w:val="22"/>
          <w:szCs w:val="22"/>
        </w:rPr>
        <w:t xml:space="preserve">Farnsworth summarized the NPPD and CPNRD </w:t>
      </w:r>
      <w:r w:rsidR="004F1DC9">
        <w:rPr>
          <w:rFonts w:asciiTheme="minorHAnsi" w:hAnsiTheme="minorHAnsi" w:cstheme="minorHAnsi"/>
          <w:sz w:val="22"/>
          <w:szCs w:val="22"/>
        </w:rPr>
        <w:t>surface water agreements.</w:t>
      </w:r>
      <w:r w:rsidR="00C66B7D">
        <w:rPr>
          <w:rFonts w:asciiTheme="minorHAnsi" w:hAnsiTheme="minorHAnsi" w:cstheme="minorHAnsi"/>
          <w:sz w:val="22"/>
          <w:szCs w:val="22"/>
        </w:rPr>
        <w:t xml:space="preserve"> Riley asked if the</w:t>
      </w:r>
      <w:r w:rsidR="00E131CA">
        <w:rPr>
          <w:rFonts w:asciiTheme="minorHAnsi" w:hAnsiTheme="minorHAnsi" w:cstheme="minorHAnsi"/>
          <w:sz w:val="22"/>
          <w:szCs w:val="22"/>
        </w:rPr>
        <w:t xml:space="preserve"> MOU is different for the two agreements. Farnsworth said yes, the final </w:t>
      </w:r>
      <w:r w:rsidR="00D30469">
        <w:rPr>
          <w:rFonts w:asciiTheme="minorHAnsi" w:hAnsiTheme="minorHAnsi" w:cstheme="minorHAnsi"/>
          <w:sz w:val="22"/>
          <w:szCs w:val="22"/>
        </w:rPr>
        <w:t xml:space="preserve">signed </w:t>
      </w:r>
      <w:r w:rsidR="00E131CA">
        <w:rPr>
          <w:rFonts w:asciiTheme="minorHAnsi" w:hAnsiTheme="minorHAnsi" w:cstheme="minorHAnsi"/>
          <w:sz w:val="22"/>
          <w:szCs w:val="22"/>
        </w:rPr>
        <w:t>agreements will have the current MOUs attached to them.</w:t>
      </w:r>
    </w:p>
    <w:p w14:paraId="247B11AE" w14:textId="77777777" w:rsidR="00425C3E" w:rsidRDefault="00425C3E" w:rsidP="00425C3E">
      <w:pPr>
        <w:rPr>
          <w:rFonts w:asciiTheme="minorHAnsi" w:hAnsiTheme="minorHAnsi" w:cstheme="minorHAnsi"/>
          <w:sz w:val="22"/>
          <w:szCs w:val="22"/>
        </w:rPr>
      </w:pPr>
    </w:p>
    <w:p w14:paraId="20620DEA" w14:textId="6B56A7CC" w:rsidR="00425C3E" w:rsidRPr="002C43E1" w:rsidRDefault="00425C3E" w:rsidP="00425C3E">
      <w:pPr>
        <w:rPr>
          <w:rFonts w:asciiTheme="minorHAnsi" w:hAnsiTheme="minorHAnsi" w:cstheme="minorHAnsi"/>
          <w:sz w:val="22"/>
          <w:szCs w:val="22"/>
          <w:u w:val="single"/>
        </w:rPr>
      </w:pPr>
      <w:bookmarkStart w:id="6" w:name="_Hlk74115416"/>
      <w:r w:rsidRPr="004C7696">
        <w:rPr>
          <w:rFonts w:asciiTheme="minorHAnsi" w:hAnsiTheme="minorHAnsi" w:cstheme="minorHAnsi"/>
          <w:color w:val="FF0000"/>
          <w:sz w:val="22"/>
          <w:szCs w:val="22"/>
        </w:rPr>
        <w:t xml:space="preserve">GC Motion: </w:t>
      </w:r>
      <w:r w:rsidR="00C66B7D">
        <w:rPr>
          <w:rFonts w:asciiTheme="minorHAnsi" w:hAnsiTheme="minorHAnsi" w:cstheme="minorHAnsi"/>
          <w:i/>
          <w:sz w:val="22"/>
          <w:szCs w:val="22"/>
        </w:rPr>
        <w:t>Miller</w:t>
      </w:r>
      <w:r>
        <w:rPr>
          <w:rFonts w:asciiTheme="minorHAnsi" w:hAnsiTheme="minorHAnsi" w:cstheme="minorHAnsi"/>
          <w:i/>
          <w:sz w:val="22"/>
          <w:szCs w:val="22"/>
        </w:rPr>
        <w:t xml:space="preserve"> </w:t>
      </w:r>
      <w:r w:rsidRPr="00DA19F1">
        <w:rPr>
          <w:rFonts w:asciiTheme="minorHAnsi" w:hAnsiTheme="minorHAnsi" w:cstheme="minorHAnsi"/>
          <w:i/>
          <w:sz w:val="22"/>
          <w:szCs w:val="22"/>
        </w:rPr>
        <w:t>moved and</w:t>
      </w:r>
      <w:r>
        <w:rPr>
          <w:rFonts w:asciiTheme="minorHAnsi" w:hAnsiTheme="minorHAnsi" w:cstheme="minorHAnsi"/>
          <w:i/>
          <w:sz w:val="22"/>
          <w:szCs w:val="22"/>
        </w:rPr>
        <w:t xml:space="preserve"> </w:t>
      </w:r>
      <w:r w:rsidR="00C66B7D">
        <w:rPr>
          <w:rFonts w:asciiTheme="minorHAnsi" w:hAnsiTheme="minorHAnsi" w:cstheme="minorHAnsi"/>
          <w:i/>
          <w:sz w:val="22"/>
          <w:szCs w:val="22"/>
        </w:rPr>
        <w:t>Riley</w:t>
      </w:r>
      <w:r>
        <w:rPr>
          <w:rFonts w:asciiTheme="minorHAnsi" w:hAnsiTheme="minorHAnsi" w:cstheme="minorHAnsi"/>
          <w:i/>
          <w:sz w:val="22"/>
          <w:szCs w:val="22"/>
        </w:rPr>
        <w:t xml:space="preserve"> </w:t>
      </w:r>
      <w:r w:rsidRPr="00DA19F1">
        <w:rPr>
          <w:rFonts w:asciiTheme="minorHAnsi" w:hAnsiTheme="minorHAnsi" w:cstheme="minorHAnsi"/>
          <w:i/>
          <w:sz w:val="22"/>
          <w:szCs w:val="22"/>
        </w:rPr>
        <w:t>seconded to</w:t>
      </w:r>
      <w:bookmarkStart w:id="7" w:name="_Hlk74206223"/>
      <w:r w:rsidRPr="00DA19F1">
        <w:rPr>
          <w:rFonts w:asciiTheme="minorHAnsi" w:hAnsiTheme="minorHAnsi" w:cstheme="minorHAnsi"/>
          <w:i/>
          <w:sz w:val="22"/>
          <w:szCs w:val="22"/>
        </w:rPr>
        <w:t xml:space="preserve"> appro</w:t>
      </w:r>
      <w:r w:rsidR="008A4161">
        <w:rPr>
          <w:rFonts w:asciiTheme="minorHAnsi" w:hAnsiTheme="minorHAnsi" w:cstheme="minorHAnsi"/>
          <w:i/>
          <w:sz w:val="22"/>
          <w:szCs w:val="22"/>
        </w:rPr>
        <w:t>ve the NPPD Surface Water Leasing Agreement</w:t>
      </w:r>
      <w:r w:rsidRPr="00DA19F1">
        <w:rPr>
          <w:rFonts w:asciiTheme="minorHAnsi" w:hAnsiTheme="minorHAnsi" w:cstheme="minorHAnsi"/>
          <w:i/>
          <w:sz w:val="22"/>
          <w:szCs w:val="22"/>
        </w:rPr>
        <w:t>.</w:t>
      </w:r>
      <w:r w:rsidRPr="00DA19F1">
        <w:rPr>
          <w:rFonts w:asciiTheme="minorHAnsi" w:hAnsiTheme="minorHAnsi" w:cstheme="minorHAnsi"/>
          <w:sz w:val="22"/>
          <w:szCs w:val="22"/>
        </w:rPr>
        <w:t xml:space="preserve"> </w:t>
      </w:r>
      <w:r w:rsidR="008A4161">
        <w:rPr>
          <w:rFonts w:asciiTheme="minorHAnsi" w:hAnsiTheme="minorHAnsi" w:cstheme="minorHAnsi"/>
          <w:sz w:val="22"/>
          <w:szCs w:val="22"/>
          <w:highlight w:val="yellow"/>
          <w:u w:val="single"/>
        </w:rPr>
        <w:t xml:space="preserve">Agreement </w:t>
      </w:r>
      <w:r w:rsidRPr="004C7696">
        <w:rPr>
          <w:rFonts w:asciiTheme="minorHAnsi" w:hAnsiTheme="minorHAnsi" w:cstheme="minorHAnsi"/>
          <w:sz w:val="22"/>
          <w:szCs w:val="22"/>
          <w:highlight w:val="yellow"/>
          <w:u w:val="single"/>
        </w:rPr>
        <w:t>approved.</w:t>
      </w:r>
    </w:p>
    <w:bookmarkEnd w:id="6"/>
    <w:p w14:paraId="0E9FCBD5" w14:textId="537888BA" w:rsidR="00425C3E" w:rsidRDefault="00425C3E" w:rsidP="00AA0905">
      <w:pPr>
        <w:rPr>
          <w:rFonts w:asciiTheme="minorHAnsi" w:hAnsiTheme="minorHAnsi" w:cstheme="minorHAnsi"/>
          <w:b/>
          <w:bCs/>
          <w:color w:val="00B050"/>
          <w:sz w:val="22"/>
          <w:szCs w:val="22"/>
        </w:rPr>
      </w:pPr>
    </w:p>
    <w:p w14:paraId="522237D0" w14:textId="5903EAAD" w:rsidR="004F1DC9" w:rsidRPr="004F1DC9" w:rsidRDefault="004F1DC9" w:rsidP="00AA0905">
      <w:pPr>
        <w:rPr>
          <w:rFonts w:asciiTheme="minorHAnsi" w:hAnsiTheme="minorHAnsi" w:cstheme="minorHAnsi"/>
          <w:sz w:val="22"/>
          <w:szCs w:val="22"/>
          <w:u w:val="single"/>
        </w:rPr>
      </w:pPr>
      <w:r w:rsidRPr="004C7696">
        <w:rPr>
          <w:rFonts w:asciiTheme="minorHAnsi" w:hAnsiTheme="minorHAnsi" w:cstheme="minorHAnsi"/>
          <w:color w:val="FF0000"/>
          <w:sz w:val="22"/>
          <w:szCs w:val="22"/>
        </w:rPr>
        <w:t xml:space="preserve">GC Motion: </w:t>
      </w:r>
      <w:r w:rsidR="00D30469">
        <w:rPr>
          <w:rFonts w:asciiTheme="minorHAnsi" w:hAnsiTheme="minorHAnsi" w:cstheme="minorHAnsi"/>
          <w:i/>
          <w:sz w:val="22"/>
          <w:szCs w:val="22"/>
        </w:rPr>
        <w:t>Miller</w:t>
      </w:r>
      <w:r>
        <w:rPr>
          <w:rFonts w:asciiTheme="minorHAnsi" w:hAnsiTheme="minorHAnsi" w:cstheme="minorHAnsi"/>
          <w:i/>
          <w:sz w:val="22"/>
          <w:szCs w:val="22"/>
        </w:rPr>
        <w:t xml:space="preserve"> </w:t>
      </w:r>
      <w:r w:rsidRPr="00DA19F1">
        <w:rPr>
          <w:rFonts w:asciiTheme="minorHAnsi" w:hAnsiTheme="minorHAnsi" w:cstheme="minorHAnsi"/>
          <w:i/>
          <w:sz w:val="22"/>
          <w:szCs w:val="22"/>
        </w:rPr>
        <w:t>moved and</w:t>
      </w:r>
      <w:r>
        <w:rPr>
          <w:rFonts w:asciiTheme="minorHAnsi" w:hAnsiTheme="minorHAnsi" w:cstheme="minorHAnsi"/>
          <w:i/>
          <w:sz w:val="22"/>
          <w:szCs w:val="22"/>
        </w:rPr>
        <w:t xml:space="preserve"> LaBonde </w:t>
      </w:r>
      <w:r w:rsidRPr="00DA19F1">
        <w:rPr>
          <w:rFonts w:asciiTheme="minorHAnsi" w:hAnsiTheme="minorHAnsi" w:cstheme="minorHAnsi"/>
          <w:i/>
          <w:sz w:val="22"/>
          <w:szCs w:val="22"/>
        </w:rPr>
        <w:t>seconded to appro</w:t>
      </w:r>
      <w:r>
        <w:rPr>
          <w:rFonts w:asciiTheme="minorHAnsi" w:hAnsiTheme="minorHAnsi" w:cstheme="minorHAnsi"/>
          <w:i/>
          <w:sz w:val="22"/>
          <w:szCs w:val="22"/>
        </w:rPr>
        <w:t xml:space="preserve">ve the CPNRD Surface Water Exchange </w:t>
      </w:r>
      <w:bookmarkEnd w:id="7"/>
      <w:r>
        <w:rPr>
          <w:rFonts w:asciiTheme="minorHAnsi" w:hAnsiTheme="minorHAnsi" w:cstheme="minorHAnsi"/>
          <w:i/>
          <w:sz w:val="22"/>
          <w:szCs w:val="22"/>
        </w:rPr>
        <w:t>Agreement</w:t>
      </w:r>
      <w:r w:rsidRPr="00DA19F1">
        <w:rPr>
          <w:rFonts w:asciiTheme="minorHAnsi" w:hAnsiTheme="minorHAnsi" w:cstheme="minorHAnsi"/>
          <w:i/>
          <w:sz w:val="22"/>
          <w:szCs w:val="22"/>
        </w:rPr>
        <w:t>.</w:t>
      </w:r>
      <w:r w:rsidRPr="00DA19F1">
        <w:rPr>
          <w:rFonts w:asciiTheme="minorHAnsi" w:hAnsiTheme="minorHAnsi" w:cstheme="minorHAnsi"/>
          <w:sz w:val="22"/>
          <w:szCs w:val="22"/>
        </w:rPr>
        <w:t xml:space="preserve"> </w:t>
      </w:r>
      <w:r>
        <w:rPr>
          <w:rFonts w:asciiTheme="minorHAnsi" w:hAnsiTheme="minorHAnsi" w:cstheme="minorHAnsi"/>
          <w:sz w:val="22"/>
          <w:szCs w:val="22"/>
          <w:highlight w:val="yellow"/>
          <w:u w:val="single"/>
        </w:rPr>
        <w:t xml:space="preserve">Agreement </w:t>
      </w:r>
      <w:r w:rsidRPr="004C7696">
        <w:rPr>
          <w:rFonts w:asciiTheme="minorHAnsi" w:hAnsiTheme="minorHAnsi" w:cstheme="minorHAnsi"/>
          <w:sz w:val="22"/>
          <w:szCs w:val="22"/>
          <w:highlight w:val="yellow"/>
          <w:u w:val="single"/>
        </w:rPr>
        <w:t>approved.</w:t>
      </w:r>
    </w:p>
    <w:p w14:paraId="4BFCF694" w14:textId="77777777" w:rsidR="00425C3E" w:rsidRPr="00AA0905" w:rsidRDefault="00425C3E" w:rsidP="00AA0905">
      <w:pPr>
        <w:rPr>
          <w:rFonts w:asciiTheme="minorHAnsi" w:hAnsiTheme="minorHAnsi" w:cstheme="minorHAnsi"/>
          <w:b/>
          <w:bCs/>
          <w:color w:val="00B050"/>
          <w:sz w:val="22"/>
          <w:szCs w:val="22"/>
        </w:rPr>
      </w:pPr>
    </w:p>
    <w:p w14:paraId="1F566573" w14:textId="423C981A" w:rsidR="000D4927" w:rsidRPr="00DB226C" w:rsidRDefault="00543080" w:rsidP="003C0A2D">
      <w:pPr>
        <w:rPr>
          <w:rFonts w:asciiTheme="minorHAnsi" w:hAnsiTheme="minorHAnsi" w:cstheme="minorHAnsi"/>
          <w:b/>
          <w:bCs/>
          <w:sz w:val="22"/>
          <w:szCs w:val="22"/>
          <w:u w:val="single"/>
        </w:rPr>
      </w:pPr>
      <w:r w:rsidRPr="00DB226C">
        <w:rPr>
          <w:rFonts w:asciiTheme="minorHAnsi" w:hAnsiTheme="minorHAnsi" w:cstheme="minorHAnsi"/>
          <w:b/>
          <w:bCs/>
          <w:sz w:val="22"/>
          <w:szCs w:val="22"/>
          <w:u w:val="single"/>
        </w:rPr>
        <w:t>ADAPTIVE MANAGEMENT PLAN</w:t>
      </w:r>
    </w:p>
    <w:p w14:paraId="2ADFDEC4" w14:textId="20E821F2" w:rsidR="00E50900" w:rsidRDefault="00B539A9" w:rsidP="003C0A2D">
      <w:pPr>
        <w:rPr>
          <w:rFonts w:asciiTheme="minorHAnsi" w:hAnsiTheme="minorHAnsi" w:cstheme="minorHAnsi"/>
          <w:sz w:val="22"/>
          <w:szCs w:val="22"/>
        </w:rPr>
      </w:pPr>
      <w:r>
        <w:rPr>
          <w:rFonts w:asciiTheme="minorHAnsi" w:hAnsiTheme="minorHAnsi" w:cstheme="minorHAnsi"/>
          <w:b/>
          <w:bCs/>
          <w:sz w:val="22"/>
          <w:szCs w:val="22"/>
        </w:rPr>
        <w:t>Target Species Monitoring</w:t>
      </w:r>
      <w:r w:rsidR="00646C8F">
        <w:rPr>
          <w:rFonts w:asciiTheme="minorHAnsi" w:hAnsiTheme="minorHAnsi" w:cstheme="minorHAnsi"/>
          <w:b/>
          <w:bCs/>
          <w:sz w:val="22"/>
          <w:szCs w:val="22"/>
        </w:rPr>
        <w:t xml:space="preserve"> </w:t>
      </w:r>
      <w:r w:rsidR="00646C8F" w:rsidRPr="00B539A9">
        <w:rPr>
          <w:rFonts w:asciiTheme="minorHAnsi" w:hAnsiTheme="minorHAnsi" w:cstheme="minorHAnsi"/>
          <w:sz w:val="22"/>
          <w:szCs w:val="22"/>
        </w:rPr>
        <w:t>–</w:t>
      </w:r>
      <w:r w:rsidR="00646C8F">
        <w:rPr>
          <w:rFonts w:asciiTheme="minorHAnsi" w:hAnsiTheme="minorHAnsi" w:cstheme="minorHAnsi"/>
          <w:b/>
          <w:bCs/>
          <w:sz w:val="22"/>
          <w:szCs w:val="22"/>
        </w:rPr>
        <w:t xml:space="preserve"> </w:t>
      </w:r>
      <w:r w:rsidR="008D2D2C">
        <w:rPr>
          <w:rFonts w:asciiTheme="minorHAnsi" w:hAnsiTheme="minorHAnsi" w:cstheme="minorHAnsi"/>
          <w:sz w:val="22"/>
          <w:szCs w:val="22"/>
        </w:rPr>
        <w:t xml:space="preserve">Mohlman gave an update on </w:t>
      </w:r>
      <w:r w:rsidR="007930EC">
        <w:rPr>
          <w:rFonts w:asciiTheme="minorHAnsi" w:hAnsiTheme="minorHAnsi" w:cstheme="minorHAnsi"/>
          <w:sz w:val="22"/>
          <w:szCs w:val="22"/>
        </w:rPr>
        <w:t xml:space="preserve">summer </w:t>
      </w:r>
      <w:r w:rsidR="008D2D2C">
        <w:rPr>
          <w:rFonts w:asciiTheme="minorHAnsi" w:hAnsiTheme="minorHAnsi" w:cstheme="minorHAnsi"/>
          <w:sz w:val="22"/>
          <w:szCs w:val="22"/>
        </w:rPr>
        <w:t>2021 tern/plover monitoring</w:t>
      </w:r>
      <w:r w:rsidR="000C7664">
        <w:rPr>
          <w:rFonts w:asciiTheme="minorHAnsi" w:hAnsiTheme="minorHAnsi" w:cstheme="minorHAnsi"/>
          <w:sz w:val="22"/>
          <w:szCs w:val="22"/>
        </w:rPr>
        <w:t xml:space="preserve"> and Keldsen gave an update on related predator management and monitoring</w:t>
      </w:r>
      <w:r w:rsidR="008D2D2C">
        <w:rPr>
          <w:rFonts w:asciiTheme="minorHAnsi" w:hAnsiTheme="minorHAnsi" w:cstheme="minorHAnsi"/>
          <w:sz w:val="22"/>
          <w:szCs w:val="22"/>
        </w:rPr>
        <w:t>.</w:t>
      </w:r>
      <w:r w:rsidR="0035415D">
        <w:rPr>
          <w:rFonts w:asciiTheme="minorHAnsi" w:hAnsiTheme="minorHAnsi" w:cstheme="minorHAnsi"/>
          <w:sz w:val="22"/>
          <w:szCs w:val="22"/>
        </w:rPr>
        <w:t xml:space="preserve"> Jaymes gave an</w:t>
      </w:r>
      <w:r w:rsidR="001B0888">
        <w:rPr>
          <w:rFonts w:asciiTheme="minorHAnsi" w:hAnsiTheme="minorHAnsi" w:cstheme="minorHAnsi"/>
          <w:sz w:val="22"/>
          <w:szCs w:val="22"/>
        </w:rPr>
        <w:t xml:space="preserve"> update from spring 2021 whooping crane monitoring.</w:t>
      </w:r>
    </w:p>
    <w:p w14:paraId="06F9B5B0" w14:textId="3E5602AE" w:rsidR="00B539A9" w:rsidRDefault="00B539A9" w:rsidP="003C0A2D">
      <w:pPr>
        <w:rPr>
          <w:rFonts w:asciiTheme="minorHAnsi" w:hAnsiTheme="minorHAnsi" w:cstheme="minorHAnsi"/>
          <w:sz w:val="22"/>
          <w:szCs w:val="22"/>
        </w:rPr>
      </w:pPr>
    </w:p>
    <w:p w14:paraId="04B19AD7" w14:textId="637B639A" w:rsidR="00B539A9" w:rsidRDefault="00B539A9" w:rsidP="003C0A2D">
      <w:pPr>
        <w:rPr>
          <w:rFonts w:asciiTheme="minorHAnsi" w:hAnsiTheme="minorHAnsi" w:cstheme="minorHAnsi"/>
          <w:sz w:val="22"/>
          <w:szCs w:val="22"/>
        </w:rPr>
      </w:pPr>
      <w:r w:rsidRPr="00B539A9">
        <w:rPr>
          <w:rFonts w:asciiTheme="minorHAnsi" w:hAnsiTheme="minorHAnsi" w:cstheme="minorHAnsi"/>
          <w:b/>
          <w:bCs/>
          <w:sz w:val="22"/>
          <w:szCs w:val="22"/>
        </w:rPr>
        <w:t>Extension Science Plan</w:t>
      </w:r>
      <w:r>
        <w:rPr>
          <w:rFonts w:asciiTheme="minorHAnsi" w:hAnsiTheme="minorHAnsi" w:cstheme="minorHAnsi"/>
          <w:sz w:val="22"/>
          <w:szCs w:val="22"/>
        </w:rPr>
        <w:t xml:space="preserve"> – Henry gave an update</w:t>
      </w:r>
      <w:r w:rsidR="00F50272">
        <w:rPr>
          <w:rFonts w:asciiTheme="minorHAnsi" w:hAnsiTheme="minorHAnsi" w:cstheme="minorHAnsi"/>
          <w:sz w:val="22"/>
          <w:szCs w:val="22"/>
        </w:rPr>
        <w:t xml:space="preserve"> on the status of the Extension Science Plan. </w:t>
      </w:r>
    </w:p>
    <w:p w14:paraId="2F30DF75" w14:textId="1B7053E7" w:rsidR="00B403F4" w:rsidRDefault="00B403F4" w:rsidP="003C0A2D">
      <w:pPr>
        <w:rPr>
          <w:rFonts w:asciiTheme="minorHAnsi" w:hAnsiTheme="minorHAnsi" w:cstheme="minorHAnsi"/>
          <w:sz w:val="22"/>
          <w:szCs w:val="22"/>
        </w:rPr>
      </w:pPr>
    </w:p>
    <w:p w14:paraId="3F4F8A87" w14:textId="1527EE59" w:rsidR="00B403F4" w:rsidRPr="000E182C" w:rsidRDefault="00B403F4" w:rsidP="003C0A2D">
      <w:pPr>
        <w:rPr>
          <w:rFonts w:asciiTheme="minorHAnsi" w:hAnsiTheme="minorHAnsi" w:cstheme="minorHAnsi"/>
          <w:b/>
          <w:bCs/>
          <w:sz w:val="22"/>
          <w:szCs w:val="22"/>
          <w:u w:val="single"/>
        </w:rPr>
      </w:pPr>
      <w:r w:rsidRPr="000E182C">
        <w:rPr>
          <w:rFonts w:asciiTheme="minorHAnsi" w:hAnsiTheme="minorHAnsi" w:cstheme="minorHAnsi"/>
          <w:b/>
          <w:bCs/>
          <w:sz w:val="22"/>
          <w:szCs w:val="22"/>
          <w:u w:val="single"/>
        </w:rPr>
        <w:t>INTERIOR LEAST TER</w:t>
      </w:r>
      <w:r w:rsidR="009569A6">
        <w:rPr>
          <w:rFonts w:asciiTheme="minorHAnsi" w:hAnsiTheme="minorHAnsi" w:cstheme="minorHAnsi"/>
          <w:b/>
          <w:bCs/>
          <w:sz w:val="22"/>
          <w:szCs w:val="22"/>
          <w:u w:val="single"/>
        </w:rPr>
        <w:t>N</w:t>
      </w:r>
      <w:r w:rsidRPr="000E182C">
        <w:rPr>
          <w:rFonts w:asciiTheme="minorHAnsi" w:hAnsiTheme="minorHAnsi" w:cstheme="minorHAnsi"/>
          <w:b/>
          <w:bCs/>
          <w:sz w:val="22"/>
          <w:szCs w:val="22"/>
          <w:u w:val="single"/>
        </w:rPr>
        <w:t xml:space="preserve"> (LT)</w:t>
      </w:r>
    </w:p>
    <w:p w14:paraId="29E10849" w14:textId="2E39EF3D" w:rsidR="004831E5" w:rsidRDefault="00C677F0" w:rsidP="003C0A2D">
      <w:pPr>
        <w:rPr>
          <w:rFonts w:asciiTheme="minorHAnsi" w:hAnsiTheme="minorHAnsi" w:cstheme="minorHAnsi"/>
          <w:sz w:val="22"/>
          <w:szCs w:val="22"/>
        </w:rPr>
      </w:pPr>
      <w:r w:rsidRPr="00C677F0">
        <w:rPr>
          <w:rFonts w:asciiTheme="minorHAnsi" w:hAnsiTheme="minorHAnsi" w:cstheme="minorHAnsi"/>
          <w:sz w:val="22"/>
          <w:szCs w:val="22"/>
        </w:rPr>
        <w:t>Rabbe summarized document changes related to the de-listing of the interior least tern and walked through additional changes to these documents developed after a previous version was sent to the GC in the meeting packet</w:t>
      </w:r>
      <w:r w:rsidR="00AA4D2F">
        <w:rPr>
          <w:rFonts w:asciiTheme="minorHAnsi" w:hAnsiTheme="minorHAnsi" w:cstheme="minorHAnsi"/>
          <w:sz w:val="22"/>
          <w:szCs w:val="22"/>
        </w:rPr>
        <w:t xml:space="preserve">. </w:t>
      </w:r>
      <w:r w:rsidR="00A24225">
        <w:rPr>
          <w:rFonts w:asciiTheme="minorHAnsi" w:hAnsiTheme="minorHAnsi" w:cstheme="minorHAnsi"/>
          <w:sz w:val="22"/>
          <w:szCs w:val="22"/>
        </w:rPr>
        <w:t xml:space="preserve">Riley asked </w:t>
      </w:r>
      <w:r w:rsidR="00A010F9">
        <w:rPr>
          <w:rFonts w:asciiTheme="minorHAnsi" w:hAnsiTheme="minorHAnsi" w:cstheme="minorHAnsi"/>
          <w:sz w:val="22"/>
          <w:szCs w:val="22"/>
        </w:rPr>
        <w:t xml:space="preserve">if this would be taken up as an approval motion today because if so that is inconsistent with his understanding. </w:t>
      </w:r>
      <w:r w:rsidR="008E79CA">
        <w:rPr>
          <w:rFonts w:asciiTheme="minorHAnsi" w:hAnsiTheme="minorHAnsi" w:cstheme="minorHAnsi"/>
          <w:sz w:val="22"/>
          <w:szCs w:val="22"/>
        </w:rPr>
        <w:t xml:space="preserve">Riley also asked how or if this document is consistent with </w:t>
      </w:r>
      <w:r w:rsidR="00250A01">
        <w:rPr>
          <w:rFonts w:asciiTheme="minorHAnsi" w:hAnsiTheme="minorHAnsi" w:cstheme="minorHAnsi"/>
          <w:sz w:val="22"/>
          <w:szCs w:val="22"/>
        </w:rPr>
        <w:t xml:space="preserve">concerns about the cost of continued monitoring for a species that is no longer listed. For example, what is the intent of monitoring? Rabbe said maintaining status quo, with the exception that it is no longer required by federal law but is instead voluntary. </w:t>
      </w:r>
      <w:r w:rsidR="00367922">
        <w:rPr>
          <w:rFonts w:asciiTheme="minorHAnsi" w:hAnsiTheme="minorHAnsi" w:cstheme="minorHAnsi"/>
          <w:sz w:val="22"/>
          <w:szCs w:val="22"/>
        </w:rPr>
        <w:t>Riley said there seems to be a lot of words for something that is fairly simple, meaning</w:t>
      </w:r>
      <w:r w:rsidR="006E0249">
        <w:rPr>
          <w:rFonts w:asciiTheme="minorHAnsi" w:hAnsiTheme="minorHAnsi" w:cstheme="minorHAnsi"/>
          <w:sz w:val="22"/>
          <w:szCs w:val="22"/>
        </w:rPr>
        <w:t xml:space="preserve"> this voluntary monitoring would just be done on the back of an existing process in place. Because of that, you would be getting two birds with one stone so to speak</w:t>
      </w:r>
      <w:r w:rsidR="00E61477">
        <w:rPr>
          <w:rFonts w:asciiTheme="minorHAnsi" w:hAnsiTheme="minorHAnsi" w:cstheme="minorHAnsi"/>
          <w:sz w:val="22"/>
          <w:szCs w:val="22"/>
        </w:rPr>
        <w:t xml:space="preserve">. </w:t>
      </w:r>
      <w:r w:rsidR="00D92313">
        <w:rPr>
          <w:rFonts w:asciiTheme="minorHAnsi" w:hAnsiTheme="minorHAnsi" w:cstheme="minorHAnsi"/>
          <w:sz w:val="22"/>
          <w:szCs w:val="22"/>
        </w:rPr>
        <w:t xml:space="preserve">Is that the intent? </w:t>
      </w:r>
      <w:r w:rsidR="00E61477">
        <w:rPr>
          <w:rFonts w:asciiTheme="minorHAnsi" w:hAnsiTheme="minorHAnsi" w:cstheme="minorHAnsi"/>
          <w:sz w:val="22"/>
          <w:szCs w:val="22"/>
        </w:rPr>
        <w:t xml:space="preserve">Rabbe said the Service believes it is appropriate to state </w:t>
      </w:r>
      <w:r w:rsidR="007B5B65">
        <w:rPr>
          <w:rFonts w:asciiTheme="minorHAnsi" w:hAnsiTheme="minorHAnsi" w:cstheme="minorHAnsi"/>
          <w:sz w:val="22"/>
          <w:szCs w:val="22"/>
        </w:rPr>
        <w:t xml:space="preserve">how this would be handled going forward. </w:t>
      </w:r>
      <w:r w:rsidR="00E25061">
        <w:rPr>
          <w:rFonts w:asciiTheme="minorHAnsi" w:hAnsiTheme="minorHAnsi" w:cstheme="minorHAnsi"/>
          <w:sz w:val="22"/>
          <w:szCs w:val="22"/>
        </w:rPr>
        <w:t>Riley asked then why were all those references made in the original document? Rabbe said because the tern was a target species</w:t>
      </w:r>
      <w:r w:rsidR="00DD4E59">
        <w:rPr>
          <w:rFonts w:asciiTheme="minorHAnsi" w:hAnsiTheme="minorHAnsi" w:cstheme="minorHAnsi"/>
          <w:sz w:val="22"/>
          <w:szCs w:val="22"/>
        </w:rPr>
        <w:t xml:space="preserve">. Riley said that was correct, but now it is de-listed and is no longer a target species. If it </w:t>
      </w:r>
      <w:r w:rsidR="008C5113">
        <w:rPr>
          <w:rFonts w:asciiTheme="minorHAnsi" w:hAnsiTheme="minorHAnsi" w:cstheme="minorHAnsi"/>
          <w:sz w:val="22"/>
          <w:szCs w:val="22"/>
        </w:rPr>
        <w:t>were</w:t>
      </w:r>
      <w:r w:rsidR="00DD4E59">
        <w:rPr>
          <w:rFonts w:asciiTheme="minorHAnsi" w:hAnsiTheme="minorHAnsi" w:cstheme="minorHAnsi"/>
          <w:sz w:val="22"/>
          <w:szCs w:val="22"/>
        </w:rPr>
        <w:t xml:space="preserve"> not a target species initially, there would be no reference to terns in the original Program Document so maybe we do not need any references going forward.</w:t>
      </w:r>
    </w:p>
    <w:p w14:paraId="7FCB024D" w14:textId="77777777" w:rsidR="004831E5" w:rsidRDefault="004831E5" w:rsidP="003C0A2D">
      <w:pPr>
        <w:rPr>
          <w:rFonts w:asciiTheme="minorHAnsi" w:hAnsiTheme="minorHAnsi" w:cstheme="minorHAnsi"/>
          <w:sz w:val="22"/>
          <w:szCs w:val="22"/>
        </w:rPr>
      </w:pPr>
    </w:p>
    <w:p w14:paraId="36E61B3C" w14:textId="05094E01" w:rsidR="002C69D1" w:rsidRDefault="00DD4E59" w:rsidP="003C0A2D">
      <w:pPr>
        <w:rPr>
          <w:rFonts w:asciiTheme="minorHAnsi" w:hAnsiTheme="minorHAnsi" w:cstheme="minorHAnsi"/>
          <w:sz w:val="22"/>
          <w:szCs w:val="22"/>
        </w:rPr>
      </w:pPr>
      <w:r>
        <w:rPr>
          <w:rFonts w:asciiTheme="minorHAnsi" w:hAnsiTheme="minorHAnsi" w:cstheme="minorHAnsi"/>
          <w:sz w:val="22"/>
          <w:szCs w:val="22"/>
        </w:rPr>
        <w:t>Freeman said we have a situation where the Program Document and all appendices have dated terminology in them (referencing the tern as a federally listed species, which it is no longer). There is also the problem of the assumption</w:t>
      </w:r>
      <w:r w:rsidR="00D22B9B">
        <w:rPr>
          <w:rFonts w:asciiTheme="minorHAnsi" w:hAnsiTheme="minorHAnsi" w:cstheme="minorHAnsi"/>
          <w:sz w:val="22"/>
          <w:szCs w:val="22"/>
        </w:rPr>
        <w:t xml:space="preserve"> that what we are doing is required for the tern due to ESA compliance. Th</w:t>
      </w:r>
      <w:r w:rsidR="004B30BD">
        <w:rPr>
          <w:rFonts w:asciiTheme="minorHAnsi" w:hAnsiTheme="minorHAnsi" w:cstheme="minorHAnsi"/>
          <w:sz w:val="22"/>
          <w:szCs w:val="22"/>
        </w:rPr>
        <w:t>e</w:t>
      </w:r>
      <w:r w:rsidR="00D22B9B">
        <w:rPr>
          <w:rFonts w:asciiTheme="minorHAnsi" w:hAnsiTheme="minorHAnsi" w:cstheme="minorHAnsi"/>
          <w:sz w:val="22"/>
          <w:szCs w:val="22"/>
        </w:rPr>
        <w:t xml:space="preserve"> new language makes </w:t>
      </w:r>
      <w:r w:rsidR="004B30BD">
        <w:rPr>
          <w:rFonts w:asciiTheme="minorHAnsi" w:hAnsiTheme="minorHAnsi" w:cstheme="minorHAnsi"/>
          <w:sz w:val="22"/>
          <w:szCs w:val="22"/>
        </w:rPr>
        <w:t xml:space="preserve">it </w:t>
      </w:r>
      <w:r w:rsidR="00D22B9B">
        <w:rPr>
          <w:rFonts w:asciiTheme="minorHAnsi" w:hAnsiTheme="minorHAnsi" w:cstheme="minorHAnsi"/>
          <w:sz w:val="22"/>
          <w:szCs w:val="22"/>
        </w:rPr>
        <w:t>clear th</w:t>
      </w:r>
      <w:r w:rsidR="004B30BD">
        <w:rPr>
          <w:rFonts w:asciiTheme="minorHAnsi" w:hAnsiTheme="minorHAnsi" w:cstheme="minorHAnsi"/>
          <w:sz w:val="22"/>
          <w:szCs w:val="22"/>
        </w:rPr>
        <w:t>is</w:t>
      </w:r>
      <w:r w:rsidR="00D22B9B">
        <w:rPr>
          <w:rFonts w:asciiTheme="minorHAnsi" w:hAnsiTheme="minorHAnsi" w:cstheme="minorHAnsi"/>
          <w:sz w:val="22"/>
          <w:szCs w:val="22"/>
        </w:rPr>
        <w:t xml:space="preserve"> is no longer the case (take, ESA Milestones, etc.). The third thing the group tried to </w:t>
      </w:r>
      <w:r w:rsidR="00EC4665">
        <w:rPr>
          <w:rFonts w:asciiTheme="minorHAnsi" w:hAnsiTheme="minorHAnsi" w:cstheme="minorHAnsi"/>
          <w:sz w:val="22"/>
          <w:szCs w:val="22"/>
        </w:rPr>
        <w:t>deal with is to say management for the plover that also affects the tern can continue at the direction of the GC.</w:t>
      </w:r>
      <w:r w:rsidR="004831E5">
        <w:rPr>
          <w:rFonts w:asciiTheme="minorHAnsi" w:hAnsiTheme="minorHAnsi" w:cstheme="minorHAnsi"/>
          <w:sz w:val="22"/>
          <w:szCs w:val="22"/>
        </w:rPr>
        <w:t xml:space="preserve"> Drain </w:t>
      </w:r>
      <w:r w:rsidR="00712146">
        <w:rPr>
          <w:rFonts w:asciiTheme="minorHAnsi" w:hAnsiTheme="minorHAnsi" w:cstheme="minorHAnsi"/>
          <w:sz w:val="22"/>
          <w:szCs w:val="22"/>
        </w:rPr>
        <w:t xml:space="preserve">said it appears we no longer have an obligation to do anything for the tern, but Items 5 and 6 suggest we will continue to do what we are doing related to terns unless the GC directs otherwise. </w:t>
      </w:r>
      <w:r w:rsidR="001E0DB5">
        <w:rPr>
          <w:rFonts w:asciiTheme="minorHAnsi" w:hAnsiTheme="minorHAnsi" w:cstheme="minorHAnsi"/>
          <w:sz w:val="22"/>
          <w:szCs w:val="22"/>
        </w:rPr>
        <w:t xml:space="preserve">He asked what the voting procedures would be for decisions related to this over time. </w:t>
      </w:r>
      <w:r w:rsidR="000D5E0E">
        <w:rPr>
          <w:rFonts w:asciiTheme="minorHAnsi" w:hAnsiTheme="minorHAnsi" w:cstheme="minorHAnsi"/>
          <w:sz w:val="22"/>
          <w:szCs w:val="22"/>
        </w:rPr>
        <w:t>Freeman said in her mind this relates primarily to Paragraph 6 and the GC could say “the Program may continue to manage for the tern at the direction of the GC.”</w:t>
      </w:r>
      <w:r w:rsidR="00491A89">
        <w:rPr>
          <w:rFonts w:asciiTheme="minorHAnsi" w:hAnsiTheme="minorHAnsi" w:cstheme="minorHAnsi"/>
          <w:sz w:val="22"/>
          <w:szCs w:val="22"/>
        </w:rPr>
        <w:t xml:space="preserve"> Drain said that is what he was </w:t>
      </w:r>
      <w:r w:rsidR="00491A89">
        <w:rPr>
          <w:rFonts w:asciiTheme="minorHAnsi" w:hAnsiTheme="minorHAnsi" w:cstheme="minorHAnsi"/>
          <w:sz w:val="22"/>
          <w:szCs w:val="22"/>
        </w:rPr>
        <w:lastRenderedPageBreak/>
        <w:t>thinking.</w:t>
      </w:r>
      <w:r w:rsidR="009C079B">
        <w:rPr>
          <w:rFonts w:asciiTheme="minorHAnsi" w:hAnsiTheme="minorHAnsi" w:cstheme="minorHAnsi"/>
          <w:sz w:val="22"/>
          <w:szCs w:val="22"/>
        </w:rPr>
        <w:t xml:space="preserve"> Rabbe said on Paragraph 5, the tern/plover survey protocol is still being finalized by the Service and the Nebraska Game and Parks Commission. </w:t>
      </w:r>
      <w:r w:rsidR="007773EE">
        <w:rPr>
          <w:rFonts w:asciiTheme="minorHAnsi" w:hAnsiTheme="minorHAnsi" w:cstheme="minorHAnsi"/>
          <w:sz w:val="22"/>
          <w:szCs w:val="22"/>
        </w:rPr>
        <w:t xml:space="preserve">At this point though, his understanding is that protocol will not split the two species (tern and plover). </w:t>
      </w:r>
      <w:r w:rsidR="00A07902">
        <w:rPr>
          <w:rFonts w:asciiTheme="minorHAnsi" w:hAnsiTheme="minorHAnsi" w:cstheme="minorHAnsi"/>
          <w:sz w:val="22"/>
          <w:szCs w:val="22"/>
        </w:rPr>
        <w:t>Drain asked if this could be resolved by re-wording the second sentence of Paragraph 5 by adding “follow the tern components” of the survey</w:t>
      </w:r>
      <w:r w:rsidR="003A58DE">
        <w:rPr>
          <w:rFonts w:asciiTheme="minorHAnsi" w:hAnsiTheme="minorHAnsi" w:cstheme="minorHAnsi"/>
          <w:sz w:val="22"/>
          <w:szCs w:val="22"/>
        </w:rPr>
        <w:t>, which would be a recognition of the overlap but that any tern work by the Program would be voluntary and could be stopped at any time.</w:t>
      </w:r>
    </w:p>
    <w:p w14:paraId="28F812A3" w14:textId="6F9C3765" w:rsidR="00542C96" w:rsidRDefault="00542C96" w:rsidP="003C0A2D">
      <w:pPr>
        <w:rPr>
          <w:rFonts w:asciiTheme="minorHAnsi" w:hAnsiTheme="minorHAnsi" w:cstheme="minorHAnsi"/>
          <w:sz w:val="22"/>
          <w:szCs w:val="22"/>
        </w:rPr>
      </w:pPr>
    </w:p>
    <w:p w14:paraId="57060996" w14:textId="516DA0DC" w:rsidR="00542C96" w:rsidRDefault="00542C96" w:rsidP="003C0A2D">
      <w:pPr>
        <w:rPr>
          <w:rFonts w:asciiTheme="minorHAnsi" w:hAnsiTheme="minorHAnsi" w:cstheme="minorHAnsi"/>
          <w:sz w:val="22"/>
          <w:szCs w:val="22"/>
        </w:rPr>
      </w:pPr>
      <w:r>
        <w:rPr>
          <w:rFonts w:asciiTheme="minorHAnsi" w:hAnsiTheme="minorHAnsi" w:cstheme="minorHAnsi"/>
          <w:sz w:val="22"/>
          <w:szCs w:val="22"/>
        </w:rPr>
        <w:t xml:space="preserve">LaBonde asked about the status of the assumption that monitoring would continue as part of the delisting. </w:t>
      </w:r>
      <w:r w:rsidR="005C0728">
        <w:rPr>
          <w:rFonts w:asciiTheme="minorHAnsi" w:hAnsiTheme="minorHAnsi" w:cstheme="minorHAnsi"/>
          <w:sz w:val="22"/>
          <w:szCs w:val="22"/>
        </w:rPr>
        <w:t>Rabbe said there is not yet a post-delisting monitoring plan in place but there is an assumption that monitoring would continue at least at the level of the post-delisting monitoring plan (which is not yet done).</w:t>
      </w:r>
      <w:r w:rsidR="007E7CD5">
        <w:rPr>
          <w:rFonts w:asciiTheme="minorHAnsi" w:hAnsiTheme="minorHAnsi" w:cstheme="minorHAnsi"/>
          <w:sz w:val="22"/>
          <w:szCs w:val="22"/>
        </w:rPr>
        <w:t xml:space="preserve"> LaBonde asked about the schedule for this plan and when it would be produced. Rabbe said </w:t>
      </w:r>
      <w:r w:rsidR="00B427B0">
        <w:rPr>
          <w:rFonts w:asciiTheme="minorHAnsi" w:hAnsiTheme="minorHAnsi" w:cstheme="minorHAnsi"/>
          <w:sz w:val="22"/>
          <w:szCs w:val="22"/>
        </w:rPr>
        <w:t>he is not aware of an established date for this</w:t>
      </w:r>
      <w:r w:rsidR="007E7CD5">
        <w:rPr>
          <w:rFonts w:asciiTheme="minorHAnsi" w:hAnsiTheme="minorHAnsi" w:cstheme="minorHAnsi"/>
          <w:sz w:val="22"/>
          <w:szCs w:val="22"/>
        </w:rPr>
        <w:t>.</w:t>
      </w:r>
      <w:r w:rsidR="005937EF">
        <w:rPr>
          <w:rFonts w:asciiTheme="minorHAnsi" w:hAnsiTheme="minorHAnsi" w:cstheme="minorHAnsi"/>
          <w:sz w:val="22"/>
          <w:szCs w:val="22"/>
        </w:rPr>
        <w:t xml:space="preserve"> LaBonde said the first statement says the Program will continue to treat the tern as a target species during the Extension and there will be a cost to that. Maybe there should be a statement in this document</w:t>
      </w:r>
      <w:r w:rsidR="00DF02A0">
        <w:rPr>
          <w:rFonts w:asciiTheme="minorHAnsi" w:hAnsiTheme="minorHAnsi" w:cstheme="minorHAnsi"/>
          <w:sz w:val="22"/>
          <w:szCs w:val="22"/>
        </w:rPr>
        <w:t xml:space="preserve"> that it is the intent of the Program that a Second Increment will not include the interior least tern.</w:t>
      </w:r>
      <w:r w:rsidR="00563AB3">
        <w:rPr>
          <w:rFonts w:asciiTheme="minorHAnsi" w:hAnsiTheme="minorHAnsi" w:cstheme="minorHAnsi"/>
          <w:sz w:val="22"/>
          <w:szCs w:val="22"/>
        </w:rPr>
        <w:t xml:space="preserve"> Farnsworth said we can take more time on this document </w:t>
      </w:r>
      <w:r w:rsidR="002141F9">
        <w:rPr>
          <w:rFonts w:asciiTheme="minorHAnsi" w:hAnsiTheme="minorHAnsi" w:cstheme="minorHAnsi"/>
          <w:sz w:val="22"/>
          <w:szCs w:val="22"/>
        </w:rPr>
        <w:t>to get the language right, but we need the GC to discuss and approve the templates because they are regulatory documents.</w:t>
      </w:r>
    </w:p>
    <w:p w14:paraId="65B00F53" w14:textId="6CDB1957" w:rsidR="002141F9" w:rsidRDefault="002141F9" w:rsidP="003C0A2D">
      <w:pPr>
        <w:rPr>
          <w:rFonts w:asciiTheme="minorHAnsi" w:hAnsiTheme="minorHAnsi" w:cstheme="minorHAnsi"/>
          <w:sz w:val="22"/>
          <w:szCs w:val="22"/>
        </w:rPr>
      </w:pPr>
    </w:p>
    <w:p w14:paraId="2C6803C3" w14:textId="6F2C29B1" w:rsidR="002141F9" w:rsidRDefault="002141F9" w:rsidP="008E5862">
      <w:pPr>
        <w:pStyle w:val="NoSpacing"/>
      </w:pPr>
      <w:r>
        <w:t>Porath said we should be celebrating the delisting but we should be cautious because of changes that might come down the road. This appears to be an attempt to</w:t>
      </w:r>
      <w:r w:rsidR="00A64C31">
        <w:t xml:space="preserve"> thread the needle – take the focus off the tern as a target species but keep enough information to address issues down the road if necessary. </w:t>
      </w:r>
      <w:r w:rsidR="00A36F9E">
        <w:t xml:space="preserve">Freeman said she has heard three </w:t>
      </w:r>
      <w:r w:rsidR="001D0439">
        <w:t>points that need addressed</w:t>
      </w:r>
      <w:r w:rsidR="00A36F9E">
        <w:t>:</w:t>
      </w:r>
    </w:p>
    <w:p w14:paraId="3512DB47" w14:textId="77777777" w:rsidR="008E5862" w:rsidRDefault="00A36F9E" w:rsidP="00411A2B">
      <w:pPr>
        <w:pStyle w:val="NoSpacing"/>
        <w:numPr>
          <w:ilvl w:val="0"/>
          <w:numId w:val="6"/>
        </w:numPr>
      </w:pPr>
      <w:r>
        <w:t>Should we add language saying the tern will not be managed for as a target species in the Second Increment?</w:t>
      </w:r>
    </w:p>
    <w:p w14:paraId="4CAD873B" w14:textId="77777777" w:rsidR="008E5862" w:rsidRDefault="003924BC" w:rsidP="00411A2B">
      <w:pPr>
        <w:pStyle w:val="NoSpacing"/>
        <w:numPr>
          <w:ilvl w:val="0"/>
          <w:numId w:val="6"/>
        </w:numPr>
      </w:pPr>
      <w:r>
        <w:t>Do we include a specific head-nod to monitoring consistent with the post-delisting monitoring plan requirements once those are known?</w:t>
      </w:r>
    </w:p>
    <w:p w14:paraId="38AAC7D2" w14:textId="1A80724C" w:rsidR="003924BC" w:rsidRDefault="003924BC" w:rsidP="00411A2B">
      <w:pPr>
        <w:pStyle w:val="NoSpacing"/>
        <w:numPr>
          <w:ilvl w:val="0"/>
          <w:numId w:val="6"/>
        </w:numPr>
      </w:pPr>
      <w:r>
        <w:t>Should the GC direction say</w:t>
      </w:r>
      <w:r w:rsidR="008E5862">
        <w:t xml:space="preserve"> this can continue as part of the science component of the Program at the direction of the GC?</w:t>
      </w:r>
    </w:p>
    <w:p w14:paraId="3BFB24D2" w14:textId="77777777" w:rsidR="008E5862" w:rsidRPr="008E5862" w:rsidRDefault="008E5862" w:rsidP="008E5862">
      <w:pPr>
        <w:rPr>
          <w:rFonts w:asciiTheme="minorHAnsi" w:hAnsiTheme="minorHAnsi" w:cstheme="minorHAnsi"/>
        </w:rPr>
      </w:pPr>
    </w:p>
    <w:p w14:paraId="438C8248" w14:textId="19602514" w:rsidR="00ED1EDE" w:rsidRDefault="008E5862" w:rsidP="003C0A2D">
      <w:pPr>
        <w:rPr>
          <w:rFonts w:asciiTheme="minorHAnsi" w:hAnsiTheme="minorHAnsi" w:cstheme="minorHAnsi"/>
          <w:sz w:val="22"/>
          <w:szCs w:val="22"/>
        </w:rPr>
      </w:pPr>
      <w:r>
        <w:rPr>
          <w:rFonts w:asciiTheme="minorHAnsi" w:hAnsiTheme="minorHAnsi" w:cstheme="minorHAnsi"/>
          <w:sz w:val="22"/>
          <w:szCs w:val="22"/>
        </w:rPr>
        <w:t xml:space="preserve">So, should the group keep working on this language, or should any GC members be added to the group to make sure </w:t>
      </w:r>
      <w:r w:rsidR="00411A2B">
        <w:rPr>
          <w:rFonts w:asciiTheme="minorHAnsi" w:hAnsiTheme="minorHAnsi" w:cstheme="minorHAnsi"/>
          <w:sz w:val="22"/>
          <w:szCs w:val="22"/>
        </w:rPr>
        <w:t xml:space="preserve">we are capturing all perspectives? </w:t>
      </w:r>
      <w:r w:rsidR="0066329C">
        <w:rPr>
          <w:rFonts w:asciiTheme="minorHAnsi" w:hAnsiTheme="minorHAnsi" w:cstheme="minorHAnsi"/>
          <w:sz w:val="22"/>
          <w:szCs w:val="22"/>
        </w:rPr>
        <w:t xml:space="preserve">Ament asked we should postpone approval of this document but go ahead and try to approve the templates? Rabbe said </w:t>
      </w:r>
      <w:r w:rsidR="00A01F58">
        <w:rPr>
          <w:rFonts w:asciiTheme="minorHAnsi" w:hAnsiTheme="minorHAnsi" w:cstheme="minorHAnsi"/>
          <w:sz w:val="22"/>
          <w:szCs w:val="22"/>
        </w:rPr>
        <w:t xml:space="preserve">we do need to update and approve those because we cannot proceed with consultations until </w:t>
      </w:r>
      <w:r w:rsidR="0092025A">
        <w:rPr>
          <w:rFonts w:asciiTheme="minorHAnsi" w:hAnsiTheme="minorHAnsi" w:cstheme="minorHAnsi"/>
          <w:sz w:val="22"/>
          <w:szCs w:val="22"/>
        </w:rPr>
        <w:t xml:space="preserve">they are approved. </w:t>
      </w:r>
      <w:r w:rsidR="0092025A" w:rsidRPr="008E4F2B">
        <w:rPr>
          <w:rFonts w:asciiTheme="minorHAnsi" w:hAnsiTheme="minorHAnsi" w:cstheme="minorHAnsi"/>
          <w:i/>
          <w:iCs/>
          <w:sz w:val="22"/>
          <w:szCs w:val="22"/>
        </w:rPr>
        <w:t xml:space="preserve">Riley said his thought is to send this back to the group and reflect on today’s discussion and see what edits can be made. </w:t>
      </w:r>
      <w:r w:rsidR="00D37E36" w:rsidRPr="008E4F2B">
        <w:rPr>
          <w:rFonts w:asciiTheme="minorHAnsi" w:hAnsiTheme="minorHAnsi" w:cstheme="minorHAnsi"/>
          <w:i/>
          <w:iCs/>
          <w:sz w:val="22"/>
          <w:szCs w:val="22"/>
        </w:rPr>
        <w:t>Ament and the GC agreed.</w:t>
      </w:r>
    </w:p>
    <w:p w14:paraId="187B2C10" w14:textId="7E407AFA" w:rsidR="00C61147" w:rsidRDefault="00C61147" w:rsidP="003C0A2D">
      <w:pPr>
        <w:rPr>
          <w:rFonts w:asciiTheme="minorHAnsi" w:hAnsiTheme="minorHAnsi" w:cstheme="minorHAnsi"/>
          <w:sz w:val="22"/>
          <w:szCs w:val="22"/>
        </w:rPr>
      </w:pPr>
    </w:p>
    <w:p w14:paraId="0ABAB5FF" w14:textId="24131018" w:rsidR="00C61147" w:rsidRDefault="00C61147" w:rsidP="003C0A2D">
      <w:pPr>
        <w:rPr>
          <w:rFonts w:asciiTheme="minorHAnsi" w:hAnsiTheme="minorHAnsi" w:cstheme="minorHAnsi"/>
          <w:sz w:val="22"/>
          <w:szCs w:val="22"/>
        </w:rPr>
      </w:pPr>
      <w:r>
        <w:rPr>
          <w:rFonts w:asciiTheme="minorHAnsi" w:hAnsiTheme="minorHAnsi" w:cstheme="minorHAnsi"/>
          <w:sz w:val="22"/>
          <w:szCs w:val="22"/>
        </w:rPr>
        <w:t xml:space="preserve">Rabbe said the only changes made to the templates </w:t>
      </w:r>
      <w:r w:rsidR="008E4F2B">
        <w:rPr>
          <w:rFonts w:asciiTheme="minorHAnsi" w:hAnsiTheme="minorHAnsi" w:cstheme="minorHAnsi"/>
          <w:sz w:val="22"/>
          <w:szCs w:val="22"/>
        </w:rPr>
        <w:t>were to remove references to the tern being a listed species</w:t>
      </w:r>
      <w:r w:rsidR="001974A1">
        <w:rPr>
          <w:rFonts w:asciiTheme="minorHAnsi" w:hAnsiTheme="minorHAnsi" w:cstheme="minorHAnsi"/>
          <w:sz w:val="22"/>
          <w:szCs w:val="22"/>
        </w:rPr>
        <w:t>, point to the tern being delisted, and provisions of the incidental take statement (and RPA) related to the interior least tern no longer apply.</w:t>
      </w:r>
      <w:r w:rsidR="00526278">
        <w:rPr>
          <w:rFonts w:asciiTheme="minorHAnsi" w:hAnsiTheme="minorHAnsi" w:cstheme="minorHAnsi"/>
          <w:sz w:val="22"/>
          <w:szCs w:val="22"/>
        </w:rPr>
        <w:t xml:space="preserve"> </w:t>
      </w:r>
      <w:r w:rsidR="006A1E22">
        <w:rPr>
          <w:rFonts w:asciiTheme="minorHAnsi" w:hAnsiTheme="minorHAnsi" w:cstheme="minorHAnsi"/>
          <w:sz w:val="22"/>
          <w:szCs w:val="22"/>
        </w:rPr>
        <w:t>Freeman asked if all the templates are in the appendices to the Program Document</w:t>
      </w:r>
      <w:r w:rsidR="00B06BCC">
        <w:rPr>
          <w:rFonts w:asciiTheme="minorHAnsi" w:hAnsiTheme="minorHAnsi" w:cstheme="minorHAnsi"/>
          <w:sz w:val="22"/>
          <w:szCs w:val="22"/>
        </w:rPr>
        <w:t xml:space="preserve"> and if so we are asking the GC to both approve them for use and to include them in the Program Document. Farnsworth said yes.</w:t>
      </w:r>
    </w:p>
    <w:p w14:paraId="724BF151" w14:textId="1F5D7764" w:rsidR="00ED1EDE" w:rsidRDefault="00ED1EDE" w:rsidP="003C0A2D">
      <w:pPr>
        <w:rPr>
          <w:rFonts w:asciiTheme="minorHAnsi" w:hAnsiTheme="minorHAnsi" w:cstheme="minorHAnsi"/>
          <w:sz w:val="22"/>
          <w:szCs w:val="22"/>
        </w:rPr>
      </w:pPr>
    </w:p>
    <w:p w14:paraId="09106811" w14:textId="3EE61476" w:rsidR="00B403F4" w:rsidRDefault="00ED1EDE" w:rsidP="003C0A2D">
      <w:pPr>
        <w:rPr>
          <w:rFonts w:asciiTheme="minorHAnsi" w:hAnsiTheme="minorHAnsi" w:cstheme="minorHAnsi"/>
          <w:sz w:val="22"/>
          <w:szCs w:val="22"/>
          <w:u w:val="single"/>
        </w:rPr>
      </w:pPr>
      <w:r w:rsidRPr="00102351">
        <w:rPr>
          <w:rFonts w:asciiTheme="minorHAnsi" w:hAnsiTheme="minorHAnsi" w:cstheme="minorHAnsi"/>
          <w:color w:val="FF0000"/>
          <w:sz w:val="22"/>
          <w:szCs w:val="22"/>
        </w:rPr>
        <w:t xml:space="preserve">GC Motion: </w:t>
      </w:r>
      <w:r w:rsidR="0090298D">
        <w:rPr>
          <w:rFonts w:asciiTheme="minorHAnsi" w:hAnsiTheme="minorHAnsi" w:cstheme="minorHAnsi"/>
          <w:i/>
          <w:iCs/>
          <w:sz w:val="22"/>
          <w:szCs w:val="22"/>
        </w:rPr>
        <w:t>Riley</w:t>
      </w:r>
      <w:r w:rsidR="004F09BE" w:rsidRPr="00102351">
        <w:rPr>
          <w:rFonts w:asciiTheme="minorHAnsi" w:hAnsiTheme="minorHAnsi" w:cstheme="minorHAnsi"/>
          <w:i/>
          <w:iCs/>
          <w:sz w:val="22"/>
          <w:szCs w:val="22"/>
        </w:rPr>
        <w:t xml:space="preserve"> moved and </w:t>
      </w:r>
      <w:r w:rsidR="002A6E9B">
        <w:rPr>
          <w:rFonts w:asciiTheme="minorHAnsi" w:hAnsiTheme="minorHAnsi" w:cstheme="minorHAnsi"/>
          <w:i/>
          <w:iCs/>
          <w:sz w:val="22"/>
          <w:szCs w:val="22"/>
        </w:rPr>
        <w:t>LaBonde</w:t>
      </w:r>
      <w:r w:rsidR="004F09BE" w:rsidRPr="00102351">
        <w:rPr>
          <w:rFonts w:asciiTheme="minorHAnsi" w:hAnsiTheme="minorHAnsi" w:cstheme="minorHAnsi"/>
          <w:i/>
          <w:iCs/>
          <w:sz w:val="22"/>
          <w:szCs w:val="22"/>
        </w:rPr>
        <w:t xml:space="preserve"> seconded to approve </w:t>
      </w:r>
      <w:r w:rsidR="006A1E22">
        <w:rPr>
          <w:rFonts w:asciiTheme="minorHAnsi" w:hAnsiTheme="minorHAnsi" w:cstheme="minorHAnsi"/>
          <w:i/>
          <w:iCs/>
          <w:sz w:val="22"/>
          <w:szCs w:val="22"/>
        </w:rPr>
        <w:t xml:space="preserve">for use </w:t>
      </w:r>
      <w:r w:rsidR="004F09BE" w:rsidRPr="00102351">
        <w:rPr>
          <w:rFonts w:asciiTheme="minorHAnsi" w:hAnsiTheme="minorHAnsi" w:cstheme="minorHAnsi"/>
          <w:i/>
          <w:iCs/>
          <w:sz w:val="22"/>
          <w:szCs w:val="22"/>
        </w:rPr>
        <w:t>the</w:t>
      </w:r>
      <w:r w:rsidR="008B2A4D">
        <w:rPr>
          <w:rFonts w:asciiTheme="minorHAnsi" w:hAnsiTheme="minorHAnsi" w:cstheme="minorHAnsi"/>
          <w:i/>
          <w:iCs/>
          <w:sz w:val="22"/>
          <w:szCs w:val="22"/>
        </w:rPr>
        <w:t xml:space="preserve"> revised</w:t>
      </w:r>
      <w:r w:rsidR="004F09BE" w:rsidRPr="00102351">
        <w:rPr>
          <w:rFonts w:asciiTheme="minorHAnsi" w:hAnsiTheme="minorHAnsi" w:cstheme="minorHAnsi"/>
          <w:i/>
          <w:iCs/>
          <w:sz w:val="22"/>
          <w:szCs w:val="22"/>
        </w:rPr>
        <w:t xml:space="preserve"> Tiered</w:t>
      </w:r>
      <w:r w:rsidR="00102351" w:rsidRPr="00102351">
        <w:rPr>
          <w:rFonts w:asciiTheme="minorHAnsi" w:hAnsiTheme="minorHAnsi" w:cstheme="minorHAnsi"/>
          <w:i/>
          <w:iCs/>
          <w:sz w:val="22"/>
          <w:szCs w:val="22"/>
        </w:rPr>
        <w:t xml:space="preserve"> BO template and the </w:t>
      </w:r>
      <w:r w:rsidR="008831B9">
        <w:rPr>
          <w:rFonts w:asciiTheme="minorHAnsi" w:hAnsiTheme="minorHAnsi" w:cstheme="minorHAnsi"/>
          <w:i/>
          <w:iCs/>
          <w:sz w:val="22"/>
          <w:szCs w:val="22"/>
        </w:rPr>
        <w:t xml:space="preserve">revised </w:t>
      </w:r>
      <w:r w:rsidR="00102351" w:rsidRPr="00102351">
        <w:rPr>
          <w:rFonts w:asciiTheme="minorHAnsi" w:hAnsiTheme="minorHAnsi" w:cstheme="minorHAnsi"/>
          <w:i/>
          <w:iCs/>
          <w:sz w:val="22"/>
          <w:szCs w:val="22"/>
        </w:rPr>
        <w:t>BA templates for CO, NE, and WY</w:t>
      </w:r>
      <w:r w:rsidR="00B06BCC">
        <w:rPr>
          <w:rFonts w:asciiTheme="minorHAnsi" w:hAnsiTheme="minorHAnsi" w:cstheme="minorHAnsi"/>
          <w:i/>
          <w:iCs/>
          <w:sz w:val="22"/>
          <w:szCs w:val="22"/>
        </w:rPr>
        <w:t xml:space="preserve"> </w:t>
      </w:r>
      <w:r w:rsidR="0030161D">
        <w:rPr>
          <w:rFonts w:asciiTheme="minorHAnsi" w:hAnsiTheme="minorHAnsi" w:cstheme="minorHAnsi"/>
          <w:i/>
          <w:iCs/>
          <w:sz w:val="22"/>
          <w:szCs w:val="22"/>
        </w:rPr>
        <w:t xml:space="preserve">with </w:t>
      </w:r>
      <w:r w:rsidR="002A6E9B">
        <w:rPr>
          <w:rFonts w:asciiTheme="minorHAnsi" w:hAnsiTheme="minorHAnsi" w:cstheme="minorHAnsi"/>
          <w:i/>
          <w:iCs/>
          <w:sz w:val="22"/>
          <w:szCs w:val="22"/>
        </w:rPr>
        <w:t xml:space="preserve">additional </w:t>
      </w:r>
      <w:r w:rsidR="0030161D">
        <w:rPr>
          <w:rFonts w:asciiTheme="minorHAnsi" w:hAnsiTheme="minorHAnsi" w:cstheme="minorHAnsi"/>
          <w:i/>
          <w:iCs/>
          <w:sz w:val="22"/>
          <w:szCs w:val="22"/>
        </w:rPr>
        <w:t>revisions as noted during the</w:t>
      </w:r>
      <w:r w:rsidR="0090298D">
        <w:rPr>
          <w:rFonts w:asciiTheme="minorHAnsi" w:hAnsiTheme="minorHAnsi" w:cstheme="minorHAnsi"/>
          <w:i/>
          <w:iCs/>
          <w:sz w:val="22"/>
          <w:szCs w:val="22"/>
        </w:rPr>
        <w:t xml:space="preserve"> GC meeting (use of the term “listed target species</w:t>
      </w:r>
      <w:r w:rsidR="00D31355">
        <w:t xml:space="preserve">” </w:t>
      </w:r>
      <w:r w:rsidR="00D31355" w:rsidRPr="00D31355">
        <w:rPr>
          <w:rFonts w:asciiTheme="minorHAnsi" w:hAnsiTheme="minorHAnsi" w:cstheme="minorHAnsi"/>
          <w:i/>
          <w:iCs/>
          <w:sz w:val="22"/>
          <w:szCs w:val="22"/>
        </w:rPr>
        <w:t xml:space="preserve">for current and future references, maintain use of the term </w:t>
      </w:r>
      <w:r w:rsidR="00D31355" w:rsidRPr="00D31355">
        <w:rPr>
          <w:rFonts w:asciiTheme="minorHAnsi" w:hAnsiTheme="minorHAnsi" w:cstheme="minorHAnsi"/>
          <w:i/>
          <w:iCs/>
          <w:sz w:val="22"/>
          <w:szCs w:val="22"/>
        </w:rPr>
        <w:lastRenderedPageBreak/>
        <w:t>“target species” for past references</w:t>
      </w:r>
      <w:r w:rsidR="002A6E9B" w:rsidRPr="002A6E9B">
        <w:rPr>
          <w:rFonts w:asciiTheme="minorHAnsi" w:hAnsiTheme="minorHAnsi" w:cstheme="minorHAnsi"/>
          <w:sz w:val="22"/>
          <w:szCs w:val="22"/>
        </w:rPr>
        <w:t>)</w:t>
      </w:r>
      <w:r w:rsidR="0090298D">
        <w:rPr>
          <w:rFonts w:asciiTheme="minorHAnsi" w:hAnsiTheme="minorHAnsi" w:cstheme="minorHAnsi"/>
          <w:i/>
          <w:iCs/>
          <w:sz w:val="22"/>
          <w:szCs w:val="22"/>
        </w:rPr>
        <w:t xml:space="preserve"> </w:t>
      </w:r>
      <w:r w:rsidR="00B06BCC">
        <w:rPr>
          <w:rFonts w:asciiTheme="minorHAnsi" w:hAnsiTheme="minorHAnsi" w:cstheme="minorHAnsi"/>
          <w:i/>
          <w:iCs/>
          <w:sz w:val="22"/>
          <w:szCs w:val="22"/>
        </w:rPr>
        <w:t xml:space="preserve">and </w:t>
      </w:r>
      <w:r w:rsidR="008831B9">
        <w:rPr>
          <w:rFonts w:asciiTheme="minorHAnsi" w:hAnsiTheme="minorHAnsi" w:cstheme="minorHAnsi"/>
          <w:i/>
          <w:iCs/>
          <w:sz w:val="22"/>
          <w:szCs w:val="22"/>
        </w:rPr>
        <w:t xml:space="preserve">to </w:t>
      </w:r>
      <w:r w:rsidR="0003201F">
        <w:rPr>
          <w:rFonts w:asciiTheme="minorHAnsi" w:hAnsiTheme="minorHAnsi" w:cstheme="minorHAnsi"/>
          <w:i/>
          <w:iCs/>
          <w:sz w:val="22"/>
          <w:szCs w:val="22"/>
        </w:rPr>
        <w:t xml:space="preserve">approve </w:t>
      </w:r>
      <w:r w:rsidR="008831B9">
        <w:rPr>
          <w:rFonts w:asciiTheme="minorHAnsi" w:hAnsiTheme="minorHAnsi" w:cstheme="minorHAnsi"/>
          <w:i/>
          <w:iCs/>
          <w:sz w:val="22"/>
          <w:szCs w:val="22"/>
        </w:rPr>
        <w:t>includ</w:t>
      </w:r>
      <w:r w:rsidR="0003201F">
        <w:rPr>
          <w:rFonts w:asciiTheme="minorHAnsi" w:hAnsiTheme="minorHAnsi" w:cstheme="minorHAnsi"/>
          <w:i/>
          <w:iCs/>
          <w:sz w:val="22"/>
          <w:szCs w:val="22"/>
        </w:rPr>
        <w:t>ing</w:t>
      </w:r>
      <w:r w:rsidR="008831B9">
        <w:rPr>
          <w:rFonts w:asciiTheme="minorHAnsi" w:hAnsiTheme="minorHAnsi" w:cstheme="minorHAnsi"/>
          <w:i/>
          <w:iCs/>
          <w:sz w:val="22"/>
          <w:szCs w:val="22"/>
        </w:rPr>
        <w:t xml:space="preserve"> </w:t>
      </w:r>
      <w:r w:rsidR="00B06BCC">
        <w:rPr>
          <w:rFonts w:asciiTheme="minorHAnsi" w:hAnsiTheme="minorHAnsi" w:cstheme="minorHAnsi"/>
          <w:i/>
          <w:iCs/>
          <w:sz w:val="22"/>
          <w:szCs w:val="22"/>
        </w:rPr>
        <w:t>these templates in the Program Document</w:t>
      </w:r>
      <w:r w:rsidR="00102351" w:rsidRPr="00102351">
        <w:rPr>
          <w:rFonts w:asciiTheme="minorHAnsi" w:hAnsiTheme="minorHAnsi" w:cstheme="minorHAnsi"/>
          <w:i/>
          <w:iCs/>
          <w:sz w:val="22"/>
          <w:szCs w:val="22"/>
        </w:rPr>
        <w:t>.</w:t>
      </w:r>
      <w:r w:rsidR="00102351">
        <w:rPr>
          <w:rFonts w:asciiTheme="minorHAnsi" w:hAnsiTheme="minorHAnsi" w:cstheme="minorHAnsi"/>
          <w:sz w:val="22"/>
          <w:szCs w:val="22"/>
        </w:rPr>
        <w:t xml:space="preserve"> </w:t>
      </w:r>
      <w:r w:rsidR="00102351" w:rsidRPr="00102351">
        <w:rPr>
          <w:rFonts w:asciiTheme="minorHAnsi" w:hAnsiTheme="minorHAnsi" w:cstheme="minorHAnsi"/>
          <w:sz w:val="22"/>
          <w:szCs w:val="22"/>
          <w:highlight w:val="yellow"/>
          <w:u w:val="single"/>
        </w:rPr>
        <w:t>Templates approved.</w:t>
      </w:r>
    </w:p>
    <w:p w14:paraId="1BABB7CE" w14:textId="77777777" w:rsidR="00D31355" w:rsidRDefault="00D31355" w:rsidP="003C0A2D">
      <w:pPr>
        <w:rPr>
          <w:rFonts w:asciiTheme="minorHAnsi" w:hAnsiTheme="minorHAnsi" w:cstheme="minorHAnsi"/>
          <w:sz w:val="22"/>
          <w:szCs w:val="22"/>
        </w:rPr>
      </w:pPr>
    </w:p>
    <w:p w14:paraId="6BFE85AF" w14:textId="0377AD05" w:rsidR="00AD5E2C" w:rsidRPr="00AD5E2C" w:rsidRDefault="00F73629" w:rsidP="003C0A2D">
      <w:pPr>
        <w:rPr>
          <w:rFonts w:asciiTheme="minorHAnsi" w:hAnsiTheme="minorHAnsi" w:cstheme="minorHAnsi"/>
          <w:b/>
          <w:bCs/>
          <w:color w:val="00B050"/>
          <w:sz w:val="22"/>
          <w:szCs w:val="22"/>
        </w:rPr>
      </w:pPr>
      <w:r>
        <w:rPr>
          <w:rFonts w:asciiTheme="minorHAnsi" w:hAnsiTheme="minorHAnsi" w:cstheme="minorHAnsi"/>
          <w:b/>
          <w:bCs/>
          <w:color w:val="00B050"/>
          <w:sz w:val="22"/>
          <w:szCs w:val="22"/>
        </w:rPr>
        <w:t xml:space="preserve">LUNCH </w:t>
      </w:r>
      <w:r w:rsidR="00AD5E2C" w:rsidRPr="00776659">
        <w:rPr>
          <w:rFonts w:asciiTheme="minorHAnsi" w:hAnsiTheme="minorHAnsi" w:cstheme="minorHAnsi"/>
          <w:b/>
          <w:bCs/>
          <w:color w:val="00B050"/>
          <w:sz w:val="22"/>
          <w:szCs w:val="22"/>
        </w:rPr>
        <w:t>BREAK (</w:t>
      </w:r>
      <w:r>
        <w:rPr>
          <w:rFonts w:asciiTheme="minorHAnsi" w:hAnsiTheme="minorHAnsi" w:cstheme="minorHAnsi"/>
          <w:b/>
          <w:bCs/>
          <w:color w:val="00B050"/>
          <w:sz w:val="22"/>
          <w:szCs w:val="22"/>
        </w:rPr>
        <w:t>45</w:t>
      </w:r>
      <w:r w:rsidR="00AD5E2C" w:rsidRPr="00776659">
        <w:rPr>
          <w:rFonts w:asciiTheme="minorHAnsi" w:hAnsiTheme="minorHAnsi" w:cstheme="minorHAnsi"/>
          <w:b/>
          <w:bCs/>
          <w:color w:val="00B050"/>
          <w:sz w:val="22"/>
          <w:szCs w:val="22"/>
        </w:rPr>
        <w:t xml:space="preserve"> min.)</w:t>
      </w:r>
    </w:p>
    <w:p w14:paraId="213E3FF9" w14:textId="77777777" w:rsidR="006E5CFB" w:rsidRDefault="006E5CFB" w:rsidP="003C0A2D">
      <w:pPr>
        <w:rPr>
          <w:rFonts w:asciiTheme="minorHAnsi" w:hAnsiTheme="minorHAnsi" w:cstheme="minorHAnsi"/>
          <w:sz w:val="22"/>
          <w:szCs w:val="22"/>
        </w:rPr>
      </w:pPr>
    </w:p>
    <w:p w14:paraId="71598BE1" w14:textId="654C2582" w:rsidR="00B403F4" w:rsidRPr="000E182C" w:rsidRDefault="00B403F4" w:rsidP="003C0A2D">
      <w:pPr>
        <w:rPr>
          <w:rFonts w:asciiTheme="minorHAnsi" w:hAnsiTheme="minorHAnsi" w:cstheme="minorHAnsi"/>
          <w:b/>
          <w:bCs/>
          <w:sz w:val="22"/>
          <w:szCs w:val="22"/>
          <w:u w:val="single"/>
        </w:rPr>
      </w:pPr>
      <w:r w:rsidRPr="000E182C">
        <w:rPr>
          <w:rFonts w:asciiTheme="minorHAnsi" w:hAnsiTheme="minorHAnsi" w:cstheme="minorHAnsi"/>
          <w:b/>
          <w:bCs/>
          <w:sz w:val="22"/>
          <w:szCs w:val="22"/>
          <w:u w:val="single"/>
        </w:rPr>
        <w:t>PALLID STURGEON (PS)</w:t>
      </w:r>
    </w:p>
    <w:p w14:paraId="024F6897" w14:textId="17774BCD" w:rsidR="00045632" w:rsidRDefault="002B718A" w:rsidP="002B718A">
      <w:pPr>
        <w:rPr>
          <w:rFonts w:asciiTheme="minorHAnsi" w:hAnsiTheme="minorHAnsi" w:cstheme="minorHAnsi"/>
          <w:sz w:val="22"/>
          <w:szCs w:val="22"/>
        </w:rPr>
      </w:pPr>
      <w:r>
        <w:rPr>
          <w:rFonts w:asciiTheme="minorHAnsi" w:hAnsiTheme="minorHAnsi" w:cstheme="minorHAnsi"/>
          <w:sz w:val="22"/>
          <w:szCs w:val="22"/>
        </w:rPr>
        <w:t>Smith summarized the PS Agreement Framing Document.</w:t>
      </w:r>
      <w:r w:rsidR="005B1A03">
        <w:rPr>
          <w:rFonts w:asciiTheme="minorHAnsi" w:hAnsiTheme="minorHAnsi" w:cstheme="minorHAnsi"/>
          <w:sz w:val="22"/>
          <w:szCs w:val="22"/>
        </w:rPr>
        <w:t xml:space="preserve"> </w:t>
      </w:r>
      <w:r w:rsidR="00A06BF3">
        <w:rPr>
          <w:rFonts w:asciiTheme="minorHAnsi" w:hAnsiTheme="minorHAnsi" w:cstheme="minorHAnsi"/>
          <w:sz w:val="22"/>
          <w:szCs w:val="22"/>
        </w:rPr>
        <w:t>Henry summarized the PS research proposals.</w:t>
      </w:r>
      <w:r w:rsidR="001D0247">
        <w:rPr>
          <w:rFonts w:asciiTheme="minorHAnsi" w:hAnsiTheme="minorHAnsi" w:cstheme="minorHAnsi"/>
          <w:sz w:val="22"/>
          <w:szCs w:val="22"/>
        </w:rPr>
        <w:t xml:space="preserve"> </w:t>
      </w:r>
      <w:r w:rsidR="00A06BF3">
        <w:rPr>
          <w:rFonts w:asciiTheme="minorHAnsi" w:hAnsiTheme="minorHAnsi" w:cstheme="minorHAnsi"/>
          <w:sz w:val="22"/>
          <w:szCs w:val="22"/>
        </w:rPr>
        <w:t>Marmorek summarized ISAC comments and conclusions on the PS research proposals.</w:t>
      </w:r>
      <w:r w:rsidR="00036A7F">
        <w:rPr>
          <w:rFonts w:asciiTheme="minorHAnsi" w:hAnsiTheme="minorHAnsi" w:cstheme="minorHAnsi"/>
          <w:sz w:val="22"/>
          <w:szCs w:val="22"/>
        </w:rPr>
        <w:t xml:space="preserve"> </w:t>
      </w:r>
      <w:r w:rsidR="005F1443">
        <w:rPr>
          <w:rFonts w:asciiTheme="minorHAnsi" w:hAnsiTheme="minorHAnsi" w:cstheme="minorHAnsi"/>
          <w:sz w:val="22"/>
          <w:szCs w:val="22"/>
        </w:rPr>
        <w:t>La asked about what we know/don’t know about pallids and what the relationship of this proposed work is to what the Missouri River Recovery Program is working on. Marmorek said the Corps funds most of the Missouri River work and their constraint is they can only fund research where pallid sturgeon are potentially affected by their operation of the Missouri River dams and reservoirs. The only exception is the Yellowstone River because the Corps is working with Reclamation to build a diversion bypass.</w:t>
      </w:r>
      <w:r w:rsidR="006D4DEA">
        <w:rPr>
          <w:rFonts w:asciiTheme="minorHAnsi" w:hAnsiTheme="minorHAnsi" w:cstheme="minorHAnsi"/>
          <w:sz w:val="22"/>
          <w:szCs w:val="22"/>
        </w:rPr>
        <w:t xml:space="preserve"> </w:t>
      </w:r>
      <w:r w:rsidR="00E91055" w:rsidRPr="00E91055">
        <w:rPr>
          <w:rFonts w:asciiTheme="minorHAnsi" w:hAnsiTheme="minorHAnsi" w:cstheme="minorHAnsi"/>
          <w:sz w:val="22"/>
          <w:szCs w:val="22"/>
        </w:rPr>
        <w:t>Marmorek said there was some work done by researchers at UNL and some work done by the USGS to look at use and spawning on the lower Platte River. There were a few occasions in the past between 2010-2015 where fish were tracked in the Platte and spawning appeared to occur across a range of flows, but also did not occur across a range of flows, so there did not appear to be much correlation between spawning and flows. There were stronger correlations with temperature. Galat said the map from the ISAC presentation (and the EDO presentation) is the map that shows the spread of fish in the lower Platte and up the Elkhorn River. La said she is struggling with how the research will tell if something is coincidental or correlated or suggests causation. Marmorek said the proposals do not yet get into detail of the methods of data analysis. There are quantitative methods that can be applied. In terms of spawning, it will depend on the number of cases and what flow conditions are at the time. This will be more of a categorical approach but can still be statistical and quantitative. It becomes a question of probabilities – the likelihood that spawning will occur for different categories of physical conditions. LaBonde asked whether we need to include any river stretch above the Elkhorn – was finding fish up to the Loup in 2019 just the result of one high flow year? Marmorek said there is an example they have gone that far. As more hatchery fish mature, they may gradually move further upriver once they become reproductive (this is a reasonable hypothesis). Active tracking is much more time consuming, and you just won’t know whether or not pallid sturgeon are moving up to the Loup if you don’t have the passive trackers in place. Farnsworth said in the initial PS research, 7% of the fish tracked went above the Elkhorn. It is likely they go further up the Platte during wetter years and run down and out of the Platte during lower water years. There is a lot of uncertainty about how many, when, and why pallids might move above the Elkhorn River confluence so at a low cost we can try to reduce uncertainty about this.</w:t>
      </w:r>
    </w:p>
    <w:p w14:paraId="7D12E877" w14:textId="77777777" w:rsidR="00045632" w:rsidRDefault="00045632" w:rsidP="002B718A">
      <w:pPr>
        <w:rPr>
          <w:rFonts w:asciiTheme="minorHAnsi" w:hAnsiTheme="minorHAnsi" w:cstheme="minorHAnsi"/>
          <w:sz w:val="22"/>
          <w:szCs w:val="22"/>
        </w:rPr>
      </w:pPr>
    </w:p>
    <w:p w14:paraId="64DB2252" w14:textId="26A2A147" w:rsidR="00A06BF3" w:rsidRDefault="00DE3A19" w:rsidP="002B718A">
      <w:pPr>
        <w:rPr>
          <w:rFonts w:asciiTheme="minorHAnsi" w:hAnsiTheme="minorHAnsi" w:cstheme="minorHAnsi"/>
          <w:sz w:val="22"/>
          <w:szCs w:val="22"/>
        </w:rPr>
      </w:pPr>
      <w:r>
        <w:rPr>
          <w:rFonts w:asciiTheme="minorHAnsi" w:hAnsiTheme="minorHAnsi" w:cstheme="minorHAnsi"/>
          <w:sz w:val="22"/>
          <w:szCs w:val="22"/>
        </w:rPr>
        <w:t>LaBonde asked about the timing of getting this started and getting graduate students</w:t>
      </w:r>
      <w:r w:rsidR="00045632">
        <w:rPr>
          <w:rFonts w:asciiTheme="minorHAnsi" w:hAnsiTheme="minorHAnsi" w:cstheme="minorHAnsi"/>
          <w:sz w:val="22"/>
          <w:szCs w:val="22"/>
        </w:rPr>
        <w:t xml:space="preserve"> on board, and whether this could be pushed to the September GC meeting. Henry said the more lead time</w:t>
      </w:r>
      <w:r w:rsidR="00C56A66">
        <w:rPr>
          <w:rFonts w:asciiTheme="minorHAnsi" w:hAnsiTheme="minorHAnsi" w:cstheme="minorHAnsi"/>
          <w:sz w:val="22"/>
          <w:szCs w:val="22"/>
        </w:rPr>
        <w:t xml:space="preserve"> Heist has, the better. The Program needs the technology up and running soon so that when we get samples in hand we have the ability to analyze them and we don’t want to miss another</w:t>
      </w:r>
      <w:r w:rsidR="00C2477C">
        <w:rPr>
          <w:rFonts w:asciiTheme="minorHAnsi" w:hAnsiTheme="minorHAnsi" w:cstheme="minorHAnsi"/>
          <w:sz w:val="22"/>
          <w:szCs w:val="22"/>
        </w:rPr>
        <w:t xml:space="preserve"> season. LaBonde asked what time of year we will capture and tag fish. Henry said that would be in spring after all ice is gone and temperatures are up</w:t>
      </w:r>
      <w:r w:rsidR="00A857AB">
        <w:rPr>
          <w:rFonts w:asciiTheme="minorHAnsi" w:hAnsiTheme="minorHAnsi" w:cstheme="minorHAnsi"/>
          <w:sz w:val="22"/>
          <w:szCs w:val="22"/>
        </w:rPr>
        <w:t xml:space="preserve">. Farnsworth said we would still have to go through the process of developing contracts, getting contracts approved by the GC, etc. </w:t>
      </w:r>
      <w:r w:rsidR="004113FA">
        <w:rPr>
          <w:rFonts w:asciiTheme="minorHAnsi" w:hAnsiTheme="minorHAnsi" w:cstheme="minorHAnsi"/>
          <w:sz w:val="22"/>
          <w:szCs w:val="22"/>
        </w:rPr>
        <w:t xml:space="preserve">Riley asked about the genetics work and if there is any concern about whether </w:t>
      </w:r>
      <w:r w:rsidR="00800B84">
        <w:rPr>
          <w:rFonts w:asciiTheme="minorHAnsi" w:hAnsiTheme="minorHAnsi" w:cstheme="minorHAnsi"/>
          <w:sz w:val="22"/>
          <w:szCs w:val="22"/>
        </w:rPr>
        <w:t xml:space="preserve">Heist </w:t>
      </w:r>
      <w:r w:rsidR="004113FA">
        <w:rPr>
          <w:rFonts w:asciiTheme="minorHAnsi" w:hAnsiTheme="minorHAnsi" w:cstheme="minorHAnsi"/>
          <w:sz w:val="22"/>
          <w:szCs w:val="22"/>
        </w:rPr>
        <w:t>can actually do the wor</w:t>
      </w:r>
      <w:r w:rsidR="00800B84">
        <w:rPr>
          <w:rFonts w:asciiTheme="minorHAnsi" w:hAnsiTheme="minorHAnsi" w:cstheme="minorHAnsi"/>
          <w:sz w:val="22"/>
          <w:szCs w:val="22"/>
        </w:rPr>
        <w:t xml:space="preserve">k. Henry said he has already developed the SNP markers, </w:t>
      </w:r>
      <w:r w:rsidR="00E27336">
        <w:rPr>
          <w:rFonts w:asciiTheme="minorHAnsi" w:hAnsiTheme="minorHAnsi" w:cstheme="minorHAnsi"/>
          <w:sz w:val="22"/>
          <w:szCs w:val="22"/>
        </w:rPr>
        <w:t>the GT-seq process is also under development and all this work appears promising.</w:t>
      </w:r>
      <w:r w:rsidR="00ED20D7">
        <w:rPr>
          <w:rFonts w:asciiTheme="minorHAnsi" w:hAnsiTheme="minorHAnsi" w:cstheme="minorHAnsi"/>
          <w:sz w:val="22"/>
          <w:szCs w:val="22"/>
        </w:rPr>
        <w:t xml:space="preserve"> Riley asked about the bounds of risk of this process. Henry </w:t>
      </w:r>
      <w:r w:rsidR="002F1BCB">
        <w:rPr>
          <w:rFonts w:asciiTheme="minorHAnsi" w:hAnsiTheme="minorHAnsi" w:cstheme="minorHAnsi"/>
          <w:sz w:val="22"/>
          <w:szCs w:val="22"/>
        </w:rPr>
        <w:t xml:space="preserve">said if Heist </w:t>
      </w:r>
      <w:r w:rsidR="00027948">
        <w:rPr>
          <w:rFonts w:asciiTheme="minorHAnsi" w:hAnsiTheme="minorHAnsi" w:cstheme="minorHAnsi"/>
          <w:sz w:val="22"/>
          <w:szCs w:val="22"/>
        </w:rPr>
        <w:t xml:space="preserve">just </w:t>
      </w:r>
      <w:r w:rsidR="002F1BCB">
        <w:rPr>
          <w:rFonts w:asciiTheme="minorHAnsi" w:hAnsiTheme="minorHAnsi" w:cstheme="minorHAnsi"/>
          <w:sz w:val="22"/>
          <w:szCs w:val="22"/>
        </w:rPr>
        <w:t xml:space="preserve">uses current technology, we </w:t>
      </w:r>
      <w:r w:rsidR="001F3DF1">
        <w:rPr>
          <w:rFonts w:asciiTheme="minorHAnsi" w:hAnsiTheme="minorHAnsi" w:cstheme="minorHAnsi"/>
          <w:sz w:val="22"/>
          <w:szCs w:val="22"/>
        </w:rPr>
        <w:t>will</w:t>
      </w:r>
      <w:r w:rsidR="002F1BCB">
        <w:rPr>
          <w:rFonts w:asciiTheme="minorHAnsi" w:hAnsiTheme="minorHAnsi" w:cstheme="minorHAnsi"/>
          <w:sz w:val="22"/>
          <w:szCs w:val="22"/>
        </w:rPr>
        <w:t xml:space="preserve"> slow down the process and get less data.</w:t>
      </w:r>
      <w:r w:rsidR="00FA11C9">
        <w:rPr>
          <w:rFonts w:asciiTheme="minorHAnsi" w:hAnsiTheme="minorHAnsi" w:cstheme="minorHAnsi"/>
          <w:sz w:val="22"/>
          <w:szCs w:val="22"/>
        </w:rPr>
        <w:t xml:space="preserve"> Marmorek said there was previous discussion about out-sourcing </w:t>
      </w:r>
      <w:r w:rsidR="00FA11C9">
        <w:rPr>
          <w:rFonts w:asciiTheme="minorHAnsi" w:hAnsiTheme="minorHAnsi" w:cstheme="minorHAnsi"/>
          <w:sz w:val="22"/>
          <w:szCs w:val="22"/>
        </w:rPr>
        <w:lastRenderedPageBreak/>
        <w:t xml:space="preserve">some of the genetics sequencing but there are concerns about </w:t>
      </w:r>
      <w:r w:rsidR="00027948">
        <w:rPr>
          <w:rFonts w:asciiTheme="minorHAnsi" w:hAnsiTheme="minorHAnsi" w:cstheme="minorHAnsi"/>
          <w:sz w:val="22"/>
          <w:szCs w:val="22"/>
        </w:rPr>
        <w:t xml:space="preserve">how quickly things could be turned around and loss of quality control. </w:t>
      </w:r>
      <w:r w:rsidR="000C4C73">
        <w:rPr>
          <w:rFonts w:asciiTheme="minorHAnsi" w:hAnsiTheme="minorHAnsi" w:cstheme="minorHAnsi"/>
          <w:sz w:val="22"/>
          <w:szCs w:val="22"/>
        </w:rPr>
        <w:t xml:space="preserve">Riley said his concern is if we can’t get to where the genetics proposal wants to go, is this a worthwhile effort? </w:t>
      </w:r>
      <w:r w:rsidR="00A27D87">
        <w:rPr>
          <w:rFonts w:asciiTheme="minorHAnsi" w:hAnsiTheme="minorHAnsi" w:cstheme="minorHAnsi"/>
          <w:sz w:val="22"/>
          <w:szCs w:val="22"/>
        </w:rPr>
        <w:t>Henry said it is a question of getting the equipment to do the work which is done</w:t>
      </w:r>
      <w:r w:rsidR="001D0247">
        <w:rPr>
          <w:rFonts w:asciiTheme="minorHAnsi" w:hAnsiTheme="minorHAnsi" w:cstheme="minorHAnsi"/>
          <w:sz w:val="22"/>
          <w:szCs w:val="22"/>
        </w:rPr>
        <w:t xml:space="preserve"> regularly and is not an experimental process.</w:t>
      </w:r>
      <w:r w:rsidR="00C1192C">
        <w:rPr>
          <w:rFonts w:asciiTheme="minorHAnsi" w:hAnsiTheme="minorHAnsi" w:cstheme="minorHAnsi"/>
          <w:sz w:val="22"/>
          <w:szCs w:val="22"/>
        </w:rPr>
        <w:t xml:space="preserve"> </w:t>
      </w:r>
      <w:r w:rsidR="00173123">
        <w:rPr>
          <w:rFonts w:asciiTheme="minorHAnsi" w:hAnsiTheme="minorHAnsi" w:cstheme="minorHAnsi"/>
          <w:sz w:val="22"/>
          <w:szCs w:val="22"/>
        </w:rPr>
        <w:t>The use of GT-seq to do this kind of work has already been developed and is done regularly. Hiring the developer of the GT-seq technology as a consultant to work together with Heist provides the technical experience with the technique and the SNP markers required to reduce risk</w:t>
      </w:r>
      <w:r w:rsidR="00173123">
        <w:rPr>
          <w:rFonts w:asciiTheme="minorHAnsi" w:hAnsiTheme="minorHAnsi" w:cstheme="minorHAnsi"/>
          <w:sz w:val="22"/>
          <w:szCs w:val="22"/>
        </w:rPr>
        <w:t>.</w:t>
      </w:r>
    </w:p>
    <w:p w14:paraId="54E3C499" w14:textId="77777777" w:rsidR="00C1192C" w:rsidRDefault="00C1192C" w:rsidP="002B718A">
      <w:pPr>
        <w:rPr>
          <w:rFonts w:asciiTheme="minorHAnsi" w:hAnsiTheme="minorHAnsi" w:cstheme="minorHAnsi"/>
          <w:sz w:val="22"/>
          <w:szCs w:val="22"/>
        </w:rPr>
      </w:pPr>
    </w:p>
    <w:p w14:paraId="57A0DCB3" w14:textId="4515156D" w:rsidR="00F7083C" w:rsidRDefault="00A35CDB" w:rsidP="002B718A">
      <w:pPr>
        <w:rPr>
          <w:rFonts w:asciiTheme="minorHAnsi" w:hAnsiTheme="minorHAnsi" w:cstheme="minorHAnsi"/>
          <w:sz w:val="22"/>
          <w:szCs w:val="22"/>
        </w:rPr>
      </w:pPr>
      <w:r>
        <w:rPr>
          <w:rFonts w:asciiTheme="minorHAnsi" w:hAnsiTheme="minorHAnsi" w:cstheme="minorHAnsi"/>
          <w:sz w:val="22"/>
          <w:szCs w:val="22"/>
        </w:rPr>
        <w:t xml:space="preserve">La asked if Heist will have to develop baseline data for the Missouri River program anyway and won’t really be dependent on the Platte providing funding for the equipment. Henry said the baseline would be for the population as a whole. To do that, there would need to be samples from the Missouri, Platte, and other locations. </w:t>
      </w:r>
      <w:r w:rsidR="00870314">
        <w:rPr>
          <w:rFonts w:asciiTheme="minorHAnsi" w:hAnsiTheme="minorHAnsi" w:cstheme="minorHAnsi"/>
          <w:sz w:val="22"/>
          <w:szCs w:val="22"/>
        </w:rPr>
        <w:t>Farnsworth said without Program funds for this work, there is no project</w:t>
      </w:r>
      <w:r w:rsidR="00B420FF">
        <w:rPr>
          <w:rFonts w:asciiTheme="minorHAnsi" w:hAnsiTheme="minorHAnsi" w:cstheme="minorHAnsi"/>
          <w:sz w:val="22"/>
          <w:szCs w:val="22"/>
        </w:rPr>
        <w:t>.</w:t>
      </w:r>
    </w:p>
    <w:p w14:paraId="3120D41D" w14:textId="77777777" w:rsidR="00F7083C" w:rsidRDefault="00F7083C" w:rsidP="002B718A">
      <w:pPr>
        <w:rPr>
          <w:rFonts w:asciiTheme="minorHAnsi" w:hAnsiTheme="minorHAnsi" w:cstheme="minorHAnsi"/>
          <w:sz w:val="22"/>
          <w:szCs w:val="22"/>
        </w:rPr>
      </w:pPr>
    </w:p>
    <w:p w14:paraId="11E2B3E4" w14:textId="4149BD83" w:rsidR="00A06BF3" w:rsidRDefault="00A06BF3" w:rsidP="002B718A">
      <w:pPr>
        <w:rPr>
          <w:rFonts w:asciiTheme="minorHAnsi" w:hAnsiTheme="minorHAnsi" w:cstheme="minorHAnsi"/>
          <w:sz w:val="22"/>
          <w:szCs w:val="22"/>
        </w:rPr>
      </w:pPr>
      <w:r>
        <w:rPr>
          <w:rFonts w:asciiTheme="minorHAnsi" w:hAnsiTheme="minorHAnsi" w:cstheme="minorHAnsi"/>
          <w:sz w:val="22"/>
          <w:szCs w:val="22"/>
        </w:rPr>
        <w:t xml:space="preserve">Farnsworth summarized </w:t>
      </w:r>
      <w:r w:rsidR="004756F2">
        <w:rPr>
          <w:rFonts w:asciiTheme="minorHAnsi" w:hAnsiTheme="minorHAnsi" w:cstheme="minorHAnsi"/>
          <w:sz w:val="22"/>
          <w:szCs w:val="22"/>
        </w:rPr>
        <w:t>Steps 2 and 3 of the Framing Document.</w:t>
      </w:r>
      <w:r w:rsidR="00F0337D">
        <w:rPr>
          <w:rFonts w:asciiTheme="minorHAnsi" w:hAnsiTheme="minorHAnsi" w:cstheme="minorHAnsi"/>
          <w:sz w:val="22"/>
          <w:szCs w:val="22"/>
        </w:rPr>
        <w:t xml:space="preserve"> Runge said there has been a lot of discussion about spawning, but this is also a chance to get a better handle on overall habitat, use, timing, and other</w:t>
      </w:r>
      <w:r w:rsidR="00873C4D">
        <w:rPr>
          <w:rFonts w:asciiTheme="minorHAnsi" w:hAnsiTheme="minorHAnsi" w:cstheme="minorHAnsi"/>
          <w:sz w:val="22"/>
          <w:szCs w:val="22"/>
        </w:rPr>
        <w:t xml:space="preserve"> aspects of sturgeon life history from the telemetry that will be important even if we don’t get the spawning data we are hoping for.</w:t>
      </w:r>
    </w:p>
    <w:p w14:paraId="44F832AA" w14:textId="68214F9B" w:rsidR="0047745A" w:rsidRDefault="0047745A" w:rsidP="002B718A">
      <w:pPr>
        <w:rPr>
          <w:rFonts w:asciiTheme="minorHAnsi" w:hAnsiTheme="minorHAnsi" w:cstheme="minorHAnsi"/>
          <w:sz w:val="22"/>
          <w:szCs w:val="22"/>
        </w:rPr>
      </w:pPr>
    </w:p>
    <w:p w14:paraId="60F7DA7A" w14:textId="64116CAC" w:rsidR="0047745A" w:rsidRDefault="0047745A" w:rsidP="002B718A">
      <w:pPr>
        <w:rPr>
          <w:rFonts w:asciiTheme="minorHAnsi" w:hAnsiTheme="minorHAnsi" w:cstheme="minorHAnsi"/>
          <w:sz w:val="22"/>
          <w:szCs w:val="22"/>
        </w:rPr>
      </w:pPr>
      <w:r>
        <w:rPr>
          <w:rFonts w:asciiTheme="minorHAnsi" w:hAnsiTheme="minorHAnsi" w:cstheme="minorHAnsi"/>
          <w:sz w:val="22"/>
          <w:szCs w:val="22"/>
        </w:rPr>
        <w:t>Meeting break for GC entity caucusing. On</w:t>
      </w:r>
      <w:r w:rsidR="00046060">
        <w:rPr>
          <w:rFonts w:asciiTheme="minorHAnsi" w:hAnsiTheme="minorHAnsi" w:cstheme="minorHAnsi"/>
          <w:sz w:val="22"/>
          <w:szCs w:val="22"/>
        </w:rPr>
        <w:t xml:space="preserve"> return, the GC edited language for a motion regarding the PS Agreement Framing Document and next steps on PS in the Extension.</w:t>
      </w:r>
    </w:p>
    <w:p w14:paraId="16D9326F" w14:textId="035BC21E" w:rsidR="00D613B7" w:rsidRDefault="00D613B7" w:rsidP="003C0A2D">
      <w:pPr>
        <w:rPr>
          <w:rFonts w:asciiTheme="minorHAnsi" w:hAnsiTheme="minorHAnsi" w:cstheme="minorHAnsi"/>
          <w:b/>
          <w:bCs/>
          <w:sz w:val="22"/>
          <w:szCs w:val="22"/>
          <w:u w:val="single"/>
        </w:rPr>
      </w:pPr>
    </w:p>
    <w:p w14:paraId="7232B43D" w14:textId="17F9521C" w:rsidR="00AB147D" w:rsidRPr="00AB147D" w:rsidRDefault="00AB147D" w:rsidP="003C0A2D">
      <w:pPr>
        <w:rPr>
          <w:rFonts w:ascii="Calibri" w:eastAsia="Calibri" w:hAnsi="Calibri" w:cs="Calibri"/>
          <w:color w:val="4472C4"/>
          <w:sz w:val="22"/>
          <w:szCs w:val="22"/>
        </w:rPr>
      </w:pPr>
      <w:r w:rsidRPr="00AB147D">
        <w:rPr>
          <w:rFonts w:ascii="Calibri" w:eastAsia="Calibri" w:hAnsi="Calibri" w:cs="Calibri"/>
          <w:color w:val="FF0000"/>
          <w:sz w:val="22"/>
          <w:szCs w:val="22"/>
        </w:rPr>
        <w:t>GC Motion:</w:t>
      </w:r>
      <w:r w:rsidRPr="00AB147D">
        <w:rPr>
          <w:rFonts w:ascii="Calibri" w:eastAsia="Calibri" w:hAnsi="Calibri" w:cs="Calibri"/>
          <w:i/>
          <w:iCs/>
          <w:color w:val="FF0000"/>
          <w:sz w:val="22"/>
          <w:szCs w:val="22"/>
        </w:rPr>
        <w:t xml:space="preserve"> </w:t>
      </w:r>
      <w:r w:rsidRPr="00AB147D">
        <w:rPr>
          <w:rFonts w:ascii="Calibri" w:eastAsia="Calibri" w:hAnsi="Calibri" w:cs="Calibri"/>
          <w:i/>
          <w:iCs/>
          <w:color w:val="000000" w:themeColor="text1"/>
          <w:sz w:val="22"/>
          <w:szCs w:val="22"/>
        </w:rPr>
        <w:t xml:space="preserve">LaBonde moved and Mehling seconded that </w:t>
      </w:r>
      <w:bookmarkStart w:id="8" w:name="_Hlk74206350"/>
      <w:r w:rsidRPr="00AB147D">
        <w:rPr>
          <w:rFonts w:ascii="Calibri" w:eastAsia="Calibri" w:hAnsi="Calibri" w:cs="Calibri"/>
          <w:i/>
          <w:iCs/>
          <w:color w:val="000000" w:themeColor="text1"/>
          <w:sz w:val="22"/>
          <w:szCs w:val="22"/>
        </w:rPr>
        <w:t xml:space="preserve">in accordance with the PRRIP Second Increment Policy Frame, the GC authorizes the EDO to pursue Steps 1-3 as outlined in the Pallid Sturgeon Agreement Framing Document, subject to GC review and approval of all related proposals, budgets, products, and conclusions. The GC and Service agree this fulfills PRRIP pallid sturgeon commitments described in the Program Document. The GC and Service also agree the outlined activities provide the Program ESA compliance for the Milestones during the Extension with the expectation that Program water management activities implemented under this framework will continue to afford defined benefits for the pallid sturgeon during the Second Increment. </w:t>
      </w:r>
      <w:bookmarkEnd w:id="8"/>
      <w:r w:rsidRPr="00AB147D">
        <w:rPr>
          <w:rFonts w:ascii="Calibri" w:eastAsia="Calibri" w:hAnsi="Calibri" w:cs="Calibri"/>
          <w:color w:val="000000" w:themeColor="text1"/>
          <w:sz w:val="22"/>
          <w:szCs w:val="22"/>
          <w:highlight w:val="yellow"/>
          <w:u w:val="single"/>
        </w:rPr>
        <w:t>Motion approved.</w:t>
      </w:r>
    </w:p>
    <w:p w14:paraId="13F21F4B" w14:textId="77777777" w:rsidR="00AB147D" w:rsidRDefault="00AB147D" w:rsidP="003C0A2D">
      <w:pPr>
        <w:rPr>
          <w:rFonts w:asciiTheme="minorHAnsi" w:hAnsiTheme="minorHAnsi" w:cstheme="minorHAnsi"/>
          <w:b/>
          <w:bCs/>
          <w:sz w:val="22"/>
          <w:szCs w:val="22"/>
          <w:u w:val="single"/>
        </w:rPr>
      </w:pPr>
    </w:p>
    <w:p w14:paraId="206022D7" w14:textId="0C14CD1C" w:rsidR="00EA3EB2" w:rsidRDefault="00EA3EB2" w:rsidP="003C0A2D">
      <w:pPr>
        <w:rPr>
          <w:rFonts w:asciiTheme="minorHAnsi" w:hAnsiTheme="minorHAnsi" w:cstheme="minorHAnsi"/>
          <w:b/>
          <w:bCs/>
          <w:sz w:val="22"/>
          <w:szCs w:val="22"/>
          <w:u w:val="single"/>
        </w:rPr>
      </w:pPr>
      <w:r>
        <w:rPr>
          <w:rFonts w:asciiTheme="minorHAnsi" w:hAnsiTheme="minorHAnsi" w:cstheme="minorHAnsi"/>
          <w:b/>
          <w:bCs/>
          <w:sz w:val="22"/>
          <w:szCs w:val="22"/>
          <w:u w:val="single"/>
        </w:rPr>
        <w:t>LAND PLAN</w:t>
      </w:r>
    </w:p>
    <w:p w14:paraId="661106E8" w14:textId="47452AB4" w:rsidR="00F46333" w:rsidRDefault="00A0765E" w:rsidP="00A0765E">
      <w:pPr>
        <w:rPr>
          <w:rFonts w:asciiTheme="minorHAnsi" w:hAnsiTheme="minorHAnsi" w:cstheme="minorHAnsi"/>
          <w:sz w:val="22"/>
          <w:szCs w:val="22"/>
        </w:rPr>
      </w:pPr>
      <w:r>
        <w:rPr>
          <w:rFonts w:asciiTheme="minorHAnsi" w:hAnsiTheme="minorHAnsi" w:cstheme="minorHAnsi"/>
          <w:b/>
          <w:bCs/>
          <w:sz w:val="22"/>
          <w:szCs w:val="22"/>
        </w:rPr>
        <w:t>Platte River Recreation Access (PRRA) Program</w:t>
      </w:r>
      <w:r>
        <w:rPr>
          <w:rFonts w:asciiTheme="minorHAnsi" w:hAnsiTheme="minorHAnsi" w:cstheme="minorHAnsi"/>
          <w:sz w:val="22"/>
          <w:szCs w:val="22"/>
        </w:rPr>
        <w:t xml:space="preserve"> – </w:t>
      </w:r>
      <w:r w:rsidR="00F46333">
        <w:rPr>
          <w:rFonts w:asciiTheme="minorHAnsi" w:hAnsiTheme="minorHAnsi" w:cstheme="minorHAnsi"/>
          <w:sz w:val="22"/>
          <w:szCs w:val="22"/>
        </w:rPr>
        <w:t>Rabbe gave an update from the PRRA Subcommittee.</w:t>
      </w:r>
    </w:p>
    <w:p w14:paraId="22D906BD" w14:textId="3D140A25" w:rsidR="00F46333" w:rsidRPr="00A0765E" w:rsidRDefault="00F46333" w:rsidP="00A0765E">
      <w:pPr>
        <w:rPr>
          <w:rFonts w:asciiTheme="minorHAnsi" w:hAnsiTheme="minorHAnsi" w:cstheme="minorHAnsi"/>
          <w:sz w:val="22"/>
          <w:szCs w:val="22"/>
          <w:u w:val="single"/>
        </w:rPr>
      </w:pPr>
      <w:r w:rsidRPr="00F46333">
        <w:rPr>
          <w:rFonts w:asciiTheme="minorHAnsi" w:hAnsiTheme="minorHAnsi" w:cstheme="minorHAnsi"/>
          <w:b/>
          <w:bCs/>
          <w:sz w:val="22"/>
          <w:szCs w:val="22"/>
        </w:rPr>
        <w:t>PRRIP Tiered Consultations</w:t>
      </w:r>
      <w:r>
        <w:rPr>
          <w:rFonts w:asciiTheme="minorHAnsi" w:hAnsiTheme="minorHAnsi" w:cstheme="minorHAnsi"/>
          <w:sz w:val="22"/>
          <w:szCs w:val="22"/>
        </w:rPr>
        <w:t xml:space="preserve"> – Rabbe provided the annual update from the U.S. Fish and Wildlife Service.</w:t>
      </w:r>
    </w:p>
    <w:p w14:paraId="3E031BDE" w14:textId="77777777" w:rsidR="001D31D6" w:rsidRDefault="001D31D6" w:rsidP="003C0A2D">
      <w:pPr>
        <w:rPr>
          <w:rFonts w:asciiTheme="minorHAnsi" w:hAnsiTheme="minorHAnsi" w:cstheme="minorHAnsi"/>
          <w:b/>
          <w:bCs/>
          <w:sz w:val="22"/>
          <w:szCs w:val="22"/>
          <w:u w:val="single"/>
        </w:rPr>
      </w:pPr>
    </w:p>
    <w:p w14:paraId="1E9E0BA0" w14:textId="2FB8E13F" w:rsidR="00674131" w:rsidRPr="00674131" w:rsidRDefault="00674131" w:rsidP="003C0A2D">
      <w:pPr>
        <w:rPr>
          <w:rFonts w:asciiTheme="minorHAnsi" w:hAnsiTheme="minorHAnsi" w:cstheme="minorHAnsi"/>
          <w:b/>
          <w:bCs/>
          <w:sz w:val="22"/>
          <w:szCs w:val="22"/>
          <w:u w:val="single"/>
        </w:rPr>
      </w:pPr>
      <w:r w:rsidRPr="00674131">
        <w:rPr>
          <w:rFonts w:asciiTheme="minorHAnsi" w:hAnsiTheme="minorHAnsi" w:cstheme="minorHAnsi"/>
          <w:b/>
          <w:bCs/>
          <w:sz w:val="22"/>
          <w:szCs w:val="22"/>
          <w:u w:val="single"/>
        </w:rPr>
        <w:t>PUBLIC COMMENT</w:t>
      </w:r>
    </w:p>
    <w:p w14:paraId="17343541" w14:textId="7C54E382" w:rsidR="00674131" w:rsidRDefault="00885AAE" w:rsidP="003C0A2D">
      <w:pPr>
        <w:rPr>
          <w:rFonts w:asciiTheme="minorHAnsi" w:hAnsiTheme="minorHAnsi" w:cstheme="minorHAnsi"/>
          <w:sz w:val="22"/>
          <w:szCs w:val="22"/>
        </w:rPr>
      </w:pPr>
      <w:r>
        <w:rPr>
          <w:rFonts w:asciiTheme="minorHAnsi" w:hAnsiTheme="minorHAnsi" w:cstheme="minorHAnsi"/>
          <w:sz w:val="22"/>
          <w:szCs w:val="22"/>
        </w:rPr>
        <w:t>None offered.</w:t>
      </w:r>
    </w:p>
    <w:p w14:paraId="101393D6" w14:textId="77777777" w:rsidR="00674131" w:rsidRDefault="00674131" w:rsidP="003C0A2D">
      <w:pPr>
        <w:rPr>
          <w:rFonts w:asciiTheme="minorHAnsi" w:hAnsiTheme="minorHAnsi" w:cstheme="minorHAnsi"/>
          <w:sz w:val="22"/>
          <w:szCs w:val="22"/>
        </w:rPr>
      </w:pPr>
    </w:p>
    <w:p w14:paraId="3F1C47A9" w14:textId="77AC05D2" w:rsidR="00674131" w:rsidRPr="00674131" w:rsidRDefault="00674131" w:rsidP="003C0A2D">
      <w:pPr>
        <w:rPr>
          <w:rFonts w:asciiTheme="minorHAnsi" w:hAnsiTheme="minorHAnsi" w:cstheme="minorHAnsi"/>
          <w:b/>
          <w:bCs/>
          <w:sz w:val="22"/>
          <w:szCs w:val="22"/>
          <w:u w:val="single"/>
        </w:rPr>
      </w:pPr>
      <w:r w:rsidRPr="00674131">
        <w:rPr>
          <w:rFonts w:asciiTheme="minorHAnsi" w:hAnsiTheme="minorHAnsi" w:cstheme="minorHAnsi"/>
          <w:b/>
          <w:bCs/>
          <w:sz w:val="22"/>
          <w:szCs w:val="22"/>
          <w:u w:val="single"/>
        </w:rPr>
        <w:t>EXECUTIVE SESSION</w:t>
      </w:r>
    </w:p>
    <w:p w14:paraId="61A7770C" w14:textId="359CBF1A" w:rsidR="00241FEC" w:rsidRPr="00E47688" w:rsidRDefault="00EA62D4" w:rsidP="003C0A2D">
      <w:pPr>
        <w:rPr>
          <w:rFonts w:asciiTheme="minorHAnsi" w:hAnsiTheme="minorHAnsi" w:cstheme="minorHAnsi"/>
          <w:bCs/>
          <w:sz w:val="22"/>
          <w:szCs w:val="22"/>
        </w:rPr>
      </w:pPr>
      <w:r>
        <w:rPr>
          <w:rFonts w:asciiTheme="minorHAnsi" w:hAnsiTheme="minorHAnsi" w:cstheme="minorHAnsi"/>
          <w:i/>
          <w:sz w:val="22"/>
          <w:szCs w:val="22"/>
        </w:rPr>
        <w:t xml:space="preserve">Riley </w:t>
      </w:r>
      <w:r w:rsidR="00064F92" w:rsidRPr="00DB226C">
        <w:rPr>
          <w:rFonts w:asciiTheme="minorHAnsi" w:hAnsiTheme="minorHAnsi" w:cstheme="minorHAnsi"/>
          <w:i/>
          <w:sz w:val="22"/>
          <w:szCs w:val="22"/>
        </w:rPr>
        <w:t xml:space="preserve">moved </w:t>
      </w:r>
      <w:r w:rsidR="00B5080B" w:rsidRPr="00DB226C">
        <w:rPr>
          <w:rFonts w:asciiTheme="minorHAnsi" w:hAnsiTheme="minorHAnsi" w:cstheme="minorHAnsi"/>
          <w:i/>
          <w:sz w:val="22"/>
          <w:szCs w:val="22"/>
        </w:rPr>
        <w:t>and</w:t>
      </w:r>
      <w:r w:rsidR="00E51FC9">
        <w:rPr>
          <w:rFonts w:asciiTheme="minorHAnsi" w:hAnsiTheme="minorHAnsi" w:cstheme="minorHAnsi"/>
          <w:i/>
          <w:sz w:val="22"/>
          <w:szCs w:val="22"/>
        </w:rPr>
        <w:t xml:space="preserve"> </w:t>
      </w:r>
      <w:r>
        <w:rPr>
          <w:rFonts w:asciiTheme="minorHAnsi" w:hAnsiTheme="minorHAnsi" w:cstheme="minorHAnsi"/>
          <w:i/>
          <w:sz w:val="22"/>
          <w:szCs w:val="22"/>
        </w:rPr>
        <w:t xml:space="preserve">Merrill </w:t>
      </w:r>
      <w:r w:rsidR="00B5080B" w:rsidRPr="00DB226C">
        <w:rPr>
          <w:rFonts w:asciiTheme="minorHAnsi" w:hAnsiTheme="minorHAnsi" w:cstheme="minorHAnsi"/>
          <w:i/>
          <w:sz w:val="22"/>
          <w:szCs w:val="22"/>
        </w:rPr>
        <w:t xml:space="preserve">seconded </w:t>
      </w:r>
      <w:r w:rsidR="00064F92" w:rsidRPr="00DB226C">
        <w:rPr>
          <w:rFonts w:asciiTheme="minorHAnsi" w:hAnsiTheme="minorHAnsi" w:cstheme="minorHAnsi"/>
          <w:i/>
          <w:sz w:val="22"/>
          <w:szCs w:val="22"/>
        </w:rPr>
        <w:t>to enter Executive Sessi</w:t>
      </w:r>
      <w:r w:rsidR="00B5080B" w:rsidRPr="00DB226C">
        <w:rPr>
          <w:rFonts w:asciiTheme="minorHAnsi" w:hAnsiTheme="minorHAnsi" w:cstheme="minorHAnsi"/>
          <w:i/>
          <w:sz w:val="22"/>
          <w:szCs w:val="22"/>
        </w:rPr>
        <w:t>on</w:t>
      </w:r>
      <w:r w:rsidR="00064F92" w:rsidRPr="00DB226C">
        <w:rPr>
          <w:rFonts w:asciiTheme="minorHAnsi" w:hAnsiTheme="minorHAnsi" w:cstheme="minorHAnsi"/>
          <w:i/>
          <w:sz w:val="22"/>
          <w:szCs w:val="22"/>
        </w:rPr>
        <w:t xml:space="preserve">.  </w:t>
      </w:r>
      <w:r w:rsidR="00064F92" w:rsidRPr="00DB226C">
        <w:rPr>
          <w:rFonts w:asciiTheme="minorHAnsi" w:hAnsiTheme="minorHAnsi" w:cstheme="minorHAnsi"/>
          <w:b/>
          <w:sz w:val="22"/>
          <w:szCs w:val="22"/>
        </w:rPr>
        <w:t>GC entered Executive Session at</w:t>
      </w:r>
      <w:r w:rsidR="0059613C" w:rsidRPr="00DB226C">
        <w:rPr>
          <w:rFonts w:asciiTheme="minorHAnsi" w:hAnsiTheme="minorHAnsi" w:cstheme="minorHAnsi"/>
          <w:b/>
          <w:sz w:val="22"/>
          <w:szCs w:val="22"/>
        </w:rPr>
        <w:t xml:space="preserve"> </w:t>
      </w:r>
      <w:r w:rsidR="004016EF">
        <w:rPr>
          <w:rFonts w:asciiTheme="minorHAnsi" w:hAnsiTheme="minorHAnsi" w:cstheme="minorHAnsi"/>
          <w:b/>
          <w:sz w:val="22"/>
          <w:szCs w:val="22"/>
        </w:rPr>
        <w:t>2:</w:t>
      </w:r>
      <w:r w:rsidR="00260EA8">
        <w:rPr>
          <w:rFonts w:asciiTheme="minorHAnsi" w:hAnsiTheme="minorHAnsi" w:cstheme="minorHAnsi"/>
          <w:b/>
          <w:sz w:val="22"/>
          <w:szCs w:val="22"/>
        </w:rPr>
        <w:t>45</w:t>
      </w:r>
      <w:r w:rsidR="0084508C">
        <w:rPr>
          <w:rFonts w:asciiTheme="minorHAnsi" w:hAnsiTheme="minorHAnsi" w:cstheme="minorHAnsi"/>
          <w:b/>
          <w:sz w:val="22"/>
          <w:szCs w:val="22"/>
        </w:rPr>
        <w:t xml:space="preserve"> PM </w:t>
      </w:r>
      <w:r w:rsidR="002C3331" w:rsidRPr="00DB226C">
        <w:rPr>
          <w:rFonts w:asciiTheme="minorHAnsi" w:hAnsiTheme="minorHAnsi" w:cstheme="minorHAnsi"/>
          <w:b/>
          <w:sz w:val="22"/>
          <w:szCs w:val="22"/>
        </w:rPr>
        <w:t xml:space="preserve">Central </w:t>
      </w:r>
      <w:r w:rsidR="00064F92" w:rsidRPr="00DB226C">
        <w:rPr>
          <w:rFonts w:asciiTheme="minorHAnsi" w:hAnsiTheme="minorHAnsi" w:cstheme="minorHAnsi"/>
          <w:b/>
          <w:sz w:val="22"/>
          <w:szCs w:val="22"/>
        </w:rPr>
        <w:t>Time</w:t>
      </w:r>
      <w:r w:rsidR="00487D59" w:rsidRPr="00DB226C">
        <w:rPr>
          <w:rFonts w:asciiTheme="minorHAnsi" w:hAnsiTheme="minorHAnsi" w:cstheme="minorHAnsi"/>
          <w:b/>
          <w:sz w:val="22"/>
          <w:szCs w:val="22"/>
        </w:rPr>
        <w:t>.</w:t>
      </w:r>
    </w:p>
    <w:p w14:paraId="58E3BDFA" w14:textId="6C073737" w:rsidR="001F5634" w:rsidRPr="000875FA" w:rsidRDefault="002C2654" w:rsidP="003C0A2D">
      <w:pPr>
        <w:rPr>
          <w:rFonts w:asciiTheme="minorHAnsi" w:hAnsiTheme="minorHAnsi" w:cstheme="minorHAnsi"/>
          <w:b/>
          <w:sz w:val="22"/>
          <w:szCs w:val="22"/>
        </w:rPr>
      </w:pPr>
      <w:r>
        <w:rPr>
          <w:rFonts w:asciiTheme="minorHAnsi" w:hAnsiTheme="minorHAnsi" w:cstheme="minorHAnsi"/>
          <w:bCs/>
          <w:i/>
          <w:iCs/>
          <w:sz w:val="22"/>
          <w:szCs w:val="22"/>
        </w:rPr>
        <w:t xml:space="preserve">Riley </w:t>
      </w:r>
      <w:r w:rsidR="00C83E1D" w:rsidRPr="00C83E1D">
        <w:rPr>
          <w:rFonts w:asciiTheme="minorHAnsi" w:hAnsiTheme="minorHAnsi" w:cstheme="minorHAnsi"/>
          <w:bCs/>
          <w:i/>
          <w:iCs/>
          <w:sz w:val="22"/>
          <w:szCs w:val="22"/>
        </w:rPr>
        <w:t>moved and LaBonde seconded to exit Executive Session</w:t>
      </w:r>
      <w:r w:rsidR="003869BB" w:rsidRPr="00C83E1D">
        <w:rPr>
          <w:rFonts w:asciiTheme="minorHAnsi" w:hAnsiTheme="minorHAnsi" w:cstheme="minorHAnsi"/>
          <w:bCs/>
          <w:i/>
          <w:iCs/>
          <w:sz w:val="22"/>
          <w:szCs w:val="22"/>
        </w:rPr>
        <w:t>.</w:t>
      </w:r>
      <w:r w:rsidR="000875FA" w:rsidRPr="00587EDB">
        <w:rPr>
          <w:rFonts w:asciiTheme="minorHAnsi" w:hAnsiTheme="minorHAnsi" w:cstheme="minorHAnsi"/>
          <w:bCs/>
          <w:sz w:val="22"/>
          <w:szCs w:val="22"/>
        </w:rPr>
        <w:t xml:space="preserve"> </w:t>
      </w:r>
      <w:r w:rsidR="000875FA" w:rsidRPr="00587EDB">
        <w:rPr>
          <w:rFonts w:asciiTheme="minorHAnsi" w:hAnsiTheme="minorHAnsi" w:cstheme="minorHAnsi"/>
          <w:b/>
          <w:sz w:val="22"/>
          <w:szCs w:val="22"/>
        </w:rPr>
        <w:t xml:space="preserve">GC exited Executive Session at </w:t>
      </w:r>
      <w:r>
        <w:rPr>
          <w:rFonts w:asciiTheme="minorHAnsi" w:hAnsiTheme="minorHAnsi" w:cstheme="minorHAnsi"/>
          <w:b/>
          <w:sz w:val="22"/>
          <w:szCs w:val="22"/>
        </w:rPr>
        <w:t>2:47</w:t>
      </w:r>
      <w:r w:rsidR="00587EDB" w:rsidRPr="00587EDB">
        <w:rPr>
          <w:rFonts w:asciiTheme="minorHAnsi" w:hAnsiTheme="minorHAnsi" w:cstheme="minorHAnsi"/>
          <w:b/>
          <w:sz w:val="22"/>
          <w:szCs w:val="22"/>
        </w:rPr>
        <w:t xml:space="preserve"> PM Central Time.</w:t>
      </w:r>
    </w:p>
    <w:p w14:paraId="08DD51D5" w14:textId="77777777" w:rsidR="001728FA" w:rsidRDefault="001728FA" w:rsidP="003C0A2D">
      <w:pPr>
        <w:pStyle w:val="NoSpacing"/>
        <w:rPr>
          <w:rFonts w:asciiTheme="minorHAnsi" w:hAnsiTheme="minorHAnsi" w:cstheme="minorHAnsi"/>
          <w:b/>
          <w:bCs/>
          <w:u w:val="single"/>
        </w:rPr>
      </w:pPr>
    </w:p>
    <w:p w14:paraId="71D7F2AE" w14:textId="0DB8E2B1" w:rsidR="00983AD8" w:rsidRPr="00DB226C" w:rsidRDefault="00674131" w:rsidP="003C0A2D">
      <w:pPr>
        <w:pStyle w:val="NoSpacing"/>
        <w:rPr>
          <w:rFonts w:asciiTheme="minorHAnsi" w:hAnsiTheme="minorHAnsi" w:cstheme="minorHAnsi"/>
          <w:b/>
          <w:bCs/>
          <w:u w:val="single"/>
        </w:rPr>
      </w:pPr>
      <w:r w:rsidRPr="00DB226C">
        <w:rPr>
          <w:rFonts w:asciiTheme="minorHAnsi" w:hAnsiTheme="minorHAnsi" w:cstheme="minorHAnsi"/>
          <w:b/>
          <w:bCs/>
          <w:u w:val="single"/>
        </w:rPr>
        <w:t>EXECUTIVE SESSION MOTIONS</w:t>
      </w:r>
    </w:p>
    <w:p w14:paraId="0A165143" w14:textId="709908AF" w:rsidR="000D78F9" w:rsidRDefault="00DA78A9">
      <w:pPr>
        <w:rPr>
          <w:rFonts w:asciiTheme="minorHAnsi" w:hAnsiTheme="minorHAnsi" w:cstheme="minorHAnsi"/>
          <w:bCs/>
          <w:sz w:val="22"/>
          <w:szCs w:val="22"/>
        </w:rPr>
      </w:pPr>
      <w:r>
        <w:rPr>
          <w:rFonts w:asciiTheme="minorHAnsi" w:hAnsiTheme="minorHAnsi" w:cstheme="minorHAnsi"/>
          <w:bCs/>
          <w:sz w:val="22"/>
          <w:szCs w:val="22"/>
        </w:rPr>
        <w:t xml:space="preserve">No motions coming out of Executive Sessions. </w:t>
      </w:r>
      <w:r w:rsidR="002C2654">
        <w:rPr>
          <w:rFonts w:asciiTheme="minorHAnsi" w:hAnsiTheme="minorHAnsi" w:cstheme="minorHAnsi"/>
          <w:bCs/>
          <w:sz w:val="22"/>
          <w:szCs w:val="22"/>
        </w:rPr>
        <w:t>Sackett provided the latest Land Objective Summary</w:t>
      </w:r>
      <w:r w:rsidR="00AE2A9D">
        <w:rPr>
          <w:rFonts w:asciiTheme="minorHAnsi" w:hAnsiTheme="minorHAnsi" w:cstheme="minorHAnsi"/>
          <w:bCs/>
          <w:sz w:val="22"/>
          <w:szCs w:val="22"/>
        </w:rPr>
        <w:t xml:space="preserve"> and reflected on his time with the Program. He is retiring</w:t>
      </w:r>
      <w:r w:rsidR="00036811">
        <w:rPr>
          <w:rFonts w:asciiTheme="minorHAnsi" w:hAnsiTheme="minorHAnsi" w:cstheme="minorHAnsi"/>
          <w:bCs/>
          <w:sz w:val="22"/>
          <w:szCs w:val="22"/>
        </w:rPr>
        <w:t xml:space="preserve"> as of August 19, 2021.</w:t>
      </w:r>
      <w:r>
        <w:rPr>
          <w:rFonts w:asciiTheme="minorHAnsi" w:hAnsiTheme="minorHAnsi" w:cstheme="minorHAnsi"/>
          <w:bCs/>
          <w:sz w:val="22"/>
          <w:szCs w:val="22"/>
        </w:rPr>
        <w:t xml:space="preserve"> Sackett said he appreciated </w:t>
      </w:r>
      <w:r>
        <w:rPr>
          <w:rFonts w:asciiTheme="minorHAnsi" w:hAnsiTheme="minorHAnsi" w:cstheme="minorHAnsi"/>
          <w:bCs/>
          <w:sz w:val="22"/>
          <w:szCs w:val="22"/>
        </w:rPr>
        <w:lastRenderedPageBreak/>
        <w:t>his 13 years</w:t>
      </w:r>
      <w:r w:rsidR="0039532F">
        <w:rPr>
          <w:rFonts w:asciiTheme="minorHAnsi" w:hAnsiTheme="minorHAnsi" w:cstheme="minorHAnsi"/>
          <w:bCs/>
          <w:sz w:val="22"/>
          <w:szCs w:val="22"/>
        </w:rPr>
        <w:t>, thanked Jerry Kenny and Bridget for bringing him on as an employee, and</w:t>
      </w:r>
      <w:r w:rsidR="00DA15C5">
        <w:rPr>
          <w:rFonts w:asciiTheme="minorHAnsi" w:hAnsiTheme="minorHAnsi" w:cstheme="minorHAnsi"/>
          <w:bCs/>
          <w:sz w:val="22"/>
          <w:szCs w:val="22"/>
        </w:rPr>
        <w:t xml:space="preserve"> discussed some of the highlights of his work with Program land acquisition and management. </w:t>
      </w:r>
      <w:r w:rsidR="00A83922">
        <w:rPr>
          <w:rFonts w:asciiTheme="minorHAnsi" w:hAnsiTheme="minorHAnsi" w:cstheme="minorHAnsi"/>
          <w:bCs/>
          <w:sz w:val="22"/>
          <w:szCs w:val="22"/>
        </w:rPr>
        <w:t xml:space="preserve">He thanked the GC for </w:t>
      </w:r>
      <w:r w:rsidR="0061379E">
        <w:rPr>
          <w:rFonts w:asciiTheme="minorHAnsi" w:hAnsiTheme="minorHAnsi" w:cstheme="minorHAnsi"/>
          <w:bCs/>
          <w:sz w:val="22"/>
          <w:szCs w:val="22"/>
        </w:rPr>
        <w:t>working with him over the years.</w:t>
      </w:r>
      <w:r w:rsidR="007A4399">
        <w:rPr>
          <w:rFonts w:asciiTheme="minorHAnsi" w:hAnsiTheme="minorHAnsi" w:cstheme="minorHAnsi"/>
          <w:bCs/>
          <w:sz w:val="22"/>
          <w:szCs w:val="22"/>
        </w:rPr>
        <w:t xml:space="preserve"> He read a small piece that he </w:t>
      </w:r>
      <w:r w:rsidR="00200C3C">
        <w:rPr>
          <w:rFonts w:asciiTheme="minorHAnsi" w:hAnsiTheme="minorHAnsi" w:cstheme="minorHAnsi"/>
          <w:bCs/>
          <w:sz w:val="22"/>
          <w:szCs w:val="22"/>
        </w:rPr>
        <w:t>wrote</w:t>
      </w:r>
      <w:r w:rsidR="007A4399">
        <w:rPr>
          <w:rFonts w:asciiTheme="minorHAnsi" w:hAnsiTheme="minorHAnsi" w:cstheme="minorHAnsi"/>
          <w:bCs/>
          <w:sz w:val="22"/>
          <w:szCs w:val="22"/>
        </w:rPr>
        <w:t xml:space="preserve"> in advance</w:t>
      </w:r>
      <w:r w:rsidR="00200C3C">
        <w:rPr>
          <w:rFonts w:asciiTheme="minorHAnsi" w:hAnsiTheme="minorHAnsi" w:cstheme="minorHAnsi"/>
          <w:bCs/>
          <w:sz w:val="22"/>
          <w:szCs w:val="22"/>
        </w:rPr>
        <w:t>:</w:t>
      </w:r>
    </w:p>
    <w:p w14:paraId="39EF05C1" w14:textId="77777777" w:rsidR="000C2409" w:rsidRDefault="000C2409">
      <w:pPr>
        <w:rPr>
          <w:rFonts w:asciiTheme="minorHAnsi" w:hAnsiTheme="minorHAnsi" w:cstheme="minorHAnsi"/>
          <w:bCs/>
          <w:sz w:val="22"/>
          <w:szCs w:val="22"/>
        </w:rPr>
      </w:pPr>
    </w:p>
    <w:p w14:paraId="30B25F29"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 xml:space="preserve">The Job </w:t>
      </w:r>
    </w:p>
    <w:p w14:paraId="45F96483"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By Bruce Sackett</w:t>
      </w:r>
    </w:p>
    <w:p w14:paraId="0B91CD69"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2021</w:t>
      </w:r>
    </w:p>
    <w:p w14:paraId="59197531" w14:textId="77777777" w:rsidR="00596531" w:rsidRPr="00596531" w:rsidRDefault="00596531" w:rsidP="00596531">
      <w:pPr>
        <w:rPr>
          <w:rFonts w:asciiTheme="minorHAnsi" w:hAnsiTheme="minorHAnsi" w:cstheme="minorHAnsi"/>
          <w:bCs/>
          <w:sz w:val="22"/>
          <w:szCs w:val="22"/>
        </w:rPr>
      </w:pPr>
    </w:p>
    <w:p w14:paraId="40B1C36D"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Nineteen Seventy-Two was the year I began in conservation.</w:t>
      </w:r>
    </w:p>
    <w:p w14:paraId="7EA2F247"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We did not know the future or where it would take us.</w:t>
      </w:r>
    </w:p>
    <w:p w14:paraId="4C358B26"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In that same year we married and would have our children three.</w:t>
      </w:r>
    </w:p>
    <w:p w14:paraId="3D28064C"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The days have flown the kids have grown, they visit now and then.</w:t>
      </w:r>
    </w:p>
    <w:p w14:paraId="4386751D" w14:textId="77777777" w:rsidR="00596531" w:rsidRPr="00596531" w:rsidRDefault="00596531" w:rsidP="00596531">
      <w:pPr>
        <w:rPr>
          <w:rFonts w:asciiTheme="minorHAnsi" w:hAnsiTheme="minorHAnsi" w:cstheme="minorHAnsi"/>
          <w:bCs/>
          <w:sz w:val="22"/>
          <w:szCs w:val="22"/>
        </w:rPr>
      </w:pPr>
    </w:p>
    <w:p w14:paraId="1847BBC5"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Our parents passed, some friends retired and yet we continued fore.</w:t>
      </w:r>
    </w:p>
    <w:p w14:paraId="12FB2D11" w14:textId="4DCB771C"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In looking back</w:t>
      </w:r>
      <w:r>
        <w:rPr>
          <w:rFonts w:asciiTheme="minorHAnsi" w:hAnsiTheme="minorHAnsi" w:cstheme="minorHAnsi"/>
          <w:bCs/>
          <w:sz w:val="22"/>
          <w:szCs w:val="22"/>
        </w:rPr>
        <w:t>,</w:t>
      </w:r>
      <w:r w:rsidRPr="00596531">
        <w:rPr>
          <w:rFonts w:asciiTheme="minorHAnsi" w:hAnsiTheme="minorHAnsi" w:cstheme="minorHAnsi"/>
          <w:bCs/>
          <w:sz w:val="22"/>
          <w:szCs w:val="22"/>
        </w:rPr>
        <w:t xml:space="preserve"> it seems that life has given us all … and more.</w:t>
      </w:r>
    </w:p>
    <w:p w14:paraId="48FC9701"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Memories and kindness enough to fill a lifetime.</w:t>
      </w:r>
    </w:p>
    <w:p w14:paraId="1D39D330"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If we could just see our effect and understand the meaning.</w:t>
      </w:r>
    </w:p>
    <w:p w14:paraId="4E679966" w14:textId="77777777" w:rsidR="00596531" w:rsidRPr="00596531" w:rsidRDefault="00596531" w:rsidP="00596531">
      <w:pPr>
        <w:rPr>
          <w:rFonts w:asciiTheme="minorHAnsi" w:hAnsiTheme="minorHAnsi" w:cstheme="minorHAnsi"/>
          <w:bCs/>
          <w:sz w:val="22"/>
          <w:szCs w:val="22"/>
        </w:rPr>
      </w:pPr>
    </w:p>
    <w:p w14:paraId="7774CA66" w14:textId="753BB9E8"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Where did the days go by so quickly and so fast?</w:t>
      </w:r>
    </w:p>
    <w:p w14:paraId="56859DEB"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How can we hold such memories and hope to make them last?</w:t>
      </w:r>
    </w:p>
    <w:p w14:paraId="5F082BBE"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It seems we all get a chance to run the race and see,</w:t>
      </w:r>
    </w:p>
    <w:p w14:paraId="5782FD07"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A place to stand, and whom we each can be.</w:t>
      </w:r>
    </w:p>
    <w:p w14:paraId="5731C9B0" w14:textId="77777777" w:rsidR="00596531" w:rsidRPr="00596531" w:rsidRDefault="00596531" w:rsidP="00596531">
      <w:pPr>
        <w:rPr>
          <w:rFonts w:asciiTheme="minorHAnsi" w:hAnsiTheme="minorHAnsi" w:cstheme="minorHAnsi"/>
          <w:bCs/>
          <w:sz w:val="22"/>
          <w:szCs w:val="22"/>
        </w:rPr>
      </w:pPr>
    </w:p>
    <w:p w14:paraId="2C133E1B"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From high above the places bought for the people one and all.</w:t>
      </w:r>
    </w:p>
    <w:p w14:paraId="79424B20"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From Wildcat Hills to Clark Island and Oak Glenn to Ash Fall.</w:t>
      </w:r>
    </w:p>
    <w:p w14:paraId="7F49091A"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Every face and story leaps to mind in individual names</w:t>
      </w:r>
    </w:p>
    <w:p w14:paraId="2FEF1BAA"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Kirkpatrick, Broadfoot, Volintine; Robinson and James.</w:t>
      </w:r>
    </w:p>
    <w:p w14:paraId="03050DEC" w14:textId="77777777" w:rsidR="00596531" w:rsidRPr="00596531" w:rsidRDefault="00596531" w:rsidP="00596531">
      <w:pPr>
        <w:rPr>
          <w:rFonts w:asciiTheme="minorHAnsi" w:hAnsiTheme="minorHAnsi" w:cstheme="minorHAnsi"/>
          <w:bCs/>
          <w:sz w:val="22"/>
          <w:szCs w:val="22"/>
        </w:rPr>
      </w:pPr>
    </w:p>
    <w:p w14:paraId="73F3BCF2"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What comes to pass cannot be guessed from work we each have done</w:t>
      </w:r>
    </w:p>
    <w:p w14:paraId="68A4822E"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As time does pass each blade of grass becomes more precious won.</w:t>
      </w:r>
    </w:p>
    <w:p w14:paraId="0A230FA2"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The best of times is yet to come for the future generation</w:t>
      </w:r>
    </w:p>
    <w:p w14:paraId="7E1B630F"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All the places now in trust to make… memories and conservation.</w:t>
      </w:r>
    </w:p>
    <w:p w14:paraId="7BB432E7" w14:textId="77777777" w:rsidR="00596531" w:rsidRPr="00596531" w:rsidRDefault="00596531" w:rsidP="00596531">
      <w:pPr>
        <w:rPr>
          <w:rFonts w:asciiTheme="minorHAnsi" w:hAnsiTheme="minorHAnsi" w:cstheme="minorHAnsi"/>
          <w:bCs/>
          <w:sz w:val="22"/>
          <w:szCs w:val="22"/>
        </w:rPr>
      </w:pPr>
    </w:p>
    <w:p w14:paraId="4B11BCE1"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A million miles have I driven to carry out the task</w:t>
      </w:r>
    </w:p>
    <w:p w14:paraId="0287F269"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Seen the prairie, Pine Ridge Forest and rivers braided wide.</w:t>
      </w:r>
    </w:p>
    <w:p w14:paraId="346B647C"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It can be said with no remorse nor any kind of sob</w:t>
      </w:r>
    </w:p>
    <w:p w14:paraId="16FAC7B0" w14:textId="77777777" w:rsidR="00596531" w:rsidRPr="00596531" w:rsidRDefault="00596531" w:rsidP="00596531">
      <w:pPr>
        <w:rPr>
          <w:rFonts w:asciiTheme="minorHAnsi" w:hAnsiTheme="minorHAnsi" w:cstheme="minorHAnsi"/>
          <w:bCs/>
          <w:sz w:val="22"/>
          <w:szCs w:val="22"/>
        </w:rPr>
      </w:pPr>
      <w:r w:rsidRPr="00596531">
        <w:rPr>
          <w:rFonts w:asciiTheme="minorHAnsi" w:hAnsiTheme="minorHAnsi" w:cstheme="minorHAnsi"/>
          <w:bCs/>
          <w:sz w:val="22"/>
          <w:szCs w:val="22"/>
        </w:rPr>
        <w:t>I loved it all because in the end it was always .... more than just a job.</w:t>
      </w:r>
    </w:p>
    <w:p w14:paraId="15765C01" w14:textId="77777777" w:rsidR="00596531" w:rsidRDefault="00596531" w:rsidP="00D04159">
      <w:pPr>
        <w:pStyle w:val="NoSpacing"/>
      </w:pPr>
    </w:p>
    <w:p w14:paraId="32B761DE" w14:textId="4739F4EF" w:rsidR="0002796B" w:rsidRDefault="00200C3C" w:rsidP="00D04159">
      <w:pPr>
        <w:pStyle w:val="NoSpacing"/>
      </w:pPr>
      <w:r>
        <w:t>Accolades for Bruce f</w:t>
      </w:r>
      <w:r w:rsidR="0002796B">
        <w:t xml:space="preserve">rom the </w:t>
      </w:r>
      <w:r>
        <w:t>Teams meeting chat</w:t>
      </w:r>
      <w:r w:rsidR="0002796B">
        <w:t>:</w:t>
      </w:r>
    </w:p>
    <w:p w14:paraId="6E5C0004" w14:textId="2C3137FC" w:rsidR="00D04159" w:rsidRDefault="00D04159" w:rsidP="00D04159">
      <w:pPr>
        <w:pStyle w:val="NoSpacing"/>
        <w:numPr>
          <w:ilvl w:val="0"/>
          <w:numId w:val="9"/>
        </w:numPr>
      </w:pPr>
      <w:r>
        <w:t xml:space="preserve">Mark </w:t>
      </w:r>
      <w:r w:rsidR="008F4562" w:rsidRPr="00D04159">
        <w:t>Porath</w:t>
      </w:r>
      <w:r w:rsidR="007E045C" w:rsidRPr="00D04159">
        <w:t xml:space="preserve"> – </w:t>
      </w:r>
      <w:r w:rsidR="008F4562" w:rsidRPr="00D04159">
        <w:t>Congrats Bruce! Never thought I would see you retire twice, best wishes and thanks for all you have done.</w:t>
      </w:r>
    </w:p>
    <w:p w14:paraId="2B117247" w14:textId="77777777" w:rsidR="00D04159" w:rsidRDefault="008F4562" w:rsidP="00D04159">
      <w:pPr>
        <w:pStyle w:val="NoSpacing"/>
        <w:numPr>
          <w:ilvl w:val="0"/>
          <w:numId w:val="9"/>
        </w:numPr>
      </w:pPr>
      <w:r w:rsidRPr="00D04159">
        <w:t>Jojo La</w:t>
      </w:r>
      <w:r w:rsidR="00937DDB" w:rsidRPr="00D04159">
        <w:t xml:space="preserve"> – </w:t>
      </w:r>
      <w:r w:rsidRPr="00D04159">
        <w:t>*clap *clap!! So beautiful! Thank you for all of your work! We're going to miss you!!!!</w:t>
      </w:r>
    </w:p>
    <w:p w14:paraId="022898C4" w14:textId="77777777" w:rsidR="00D04159" w:rsidRDefault="008F4562" w:rsidP="00D04159">
      <w:pPr>
        <w:pStyle w:val="NoSpacing"/>
        <w:numPr>
          <w:ilvl w:val="0"/>
          <w:numId w:val="9"/>
        </w:numPr>
      </w:pPr>
      <w:r w:rsidRPr="00D04159">
        <w:t>Brice Krohn</w:t>
      </w:r>
      <w:r w:rsidR="00080478" w:rsidRPr="00D04159">
        <w:t xml:space="preserve"> – </w:t>
      </w:r>
      <w:r w:rsidRPr="00D04159">
        <w:t>Congratulations and Best of Luck!  I will miss your stories!</w:t>
      </w:r>
    </w:p>
    <w:p w14:paraId="6D69405D" w14:textId="7B2AC57F" w:rsidR="00D04159" w:rsidRDefault="00D04159" w:rsidP="00D04159">
      <w:pPr>
        <w:pStyle w:val="NoSpacing"/>
        <w:numPr>
          <w:ilvl w:val="0"/>
          <w:numId w:val="9"/>
        </w:numPr>
      </w:pPr>
      <w:r>
        <w:t xml:space="preserve">John </w:t>
      </w:r>
      <w:r w:rsidR="008F4562" w:rsidRPr="00D04159">
        <w:t>Shadle</w:t>
      </w:r>
      <w:r w:rsidR="00C47561" w:rsidRPr="00D04159">
        <w:t xml:space="preserve"> – </w:t>
      </w:r>
      <w:r w:rsidR="008F4562" w:rsidRPr="00D04159">
        <w:t>Thanks for all the good work Bruce, best of luck going forward.</w:t>
      </w:r>
    </w:p>
    <w:p w14:paraId="0E2A525E" w14:textId="77777777" w:rsidR="00D04159" w:rsidRDefault="008F4562" w:rsidP="00D04159">
      <w:pPr>
        <w:pStyle w:val="NoSpacing"/>
        <w:numPr>
          <w:ilvl w:val="0"/>
          <w:numId w:val="9"/>
        </w:numPr>
      </w:pPr>
      <w:r w:rsidRPr="00D04159">
        <w:t>Devin Brundage</w:t>
      </w:r>
      <w:r w:rsidR="00C47561" w:rsidRPr="00D04159">
        <w:t xml:space="preserve"> – </w:t>
      </w:r>
      <w:r w:rsidRPr="00D04159">
        <w:t>Congratulations Bruce!!!</w:t>
      </w:r>
    </w:p>
    <w:p w14:paraId="0E8D9767" w14:textId="77777777" w:rsidR="00D04159" w:rsidRDefault="008F4562" w:rsidP="00D04159">
      <w:pPr>
        <w:pStyle w:val="NoSpacing"/>
        <w:numPr>
          <w:ilvl w:val="0"/>
          <w:numId w:val="9"/>
        </w:numPr>
      </w:pPr>
      <w:r w:rsidRPr="00D04159">
        <w:t>Lyndon Vogt</w:t>
      </w:r>
      <w:r w:rsidR="00C47561" w:rsidRPr="00D04159">
        <w:t xml:space="preserve"> – </w:t>
      </w:r>
      <w:r w:rsidRPr="00D04159">
        <w:t>Thanks for all your work and have a great retirement</w:t>
      </w:r>
    </w:p>
    <w:p w14:paraId="61E520FE" w14:textId="77777777" w:rsidR="00D04159" w:rsidRDefault="008F4562" w:rsidP="00D04159">
      <w:pPr>
        <w:pStyle w:val="NoSpacing"/>
        <w:numPr>
          <w:ilvl w:val="0"/>
          <w:numId w:val="9"/>
        </w:numPr>
      </w:pPr>
      <w:r w:rsidRPr="00D04159">
        <w:lastRenderedPageBreak/>
        <w:t>Tom Riley</w:t>
      </w:r>
      <w:r w:rsidR="00DC76EE" w:rsidRPr="00D04159">
        <w:t xml:space="preserve"> – </w:t>
      </w:r>
      <w:r w:rsidRPr="00D04159">
        <w:t>Congratulations on the next phase in life, Bruce.  Best wishes!</w:t>
      </w:r>
    </w:p>
    <w:p w14:paraId="51C30B5F" w14:textId="4C82123D" w:rsidR="0030078B" w:rsidRDefault="008F4562" w:rsidP="000D78F9">
      <w:pPr>
        <w:pStyle w:val="NoSpacing"/>
        <w:numPr>
          <w:ilvl w:val="0"/>
          <w:numId w:val="9"/>
        </w:numPr>
      </w:pPr>
      <w:r w:rsidRPr="00D04159">
        <w:t>Bob Mehling</w:t>
      </w:r>
      <w:r w:rsidR="00DC76EE" w:rsidRPr="00D04159">
        <w:t xml:space="preserve"> – </w:t>
      </w:r>
      <w:r w:rsidRPr="00D04159">
        <w:t>As long as I have been with PRRIP you have been an institution and an inspiration.</w:t>
      </w:r>
    </w:p>
    <w:p w14:paraId="350290B1" w14:textId="77777777" w:rsidR="000C2409" w:rsidRPr="000D78F9" w:rsidRDefault="000C2409" w:rsidP="000C2409">
      <w:pPr>
        <w:pStyle w:val="NoSpacing"/>
      </w:pPr>
    </w:p>
    <w:p w14:paraId="58564E1B" w14:textId="799965DC" w:rsidR="00CC3DD3" w:rsidRPr="00DB226C" w:rsidRDefault="00DC616E" w:rsidP="003C0A2D">
      <w:pPr>
        <w:pStyle w:val="NoSpacing"/>
        <w:rPr>
          <w:rFonts w:asciiTheme="minorHAnsi" w:hAnsiTheme="minorHAnsi" w:cstheme="minorHAnsi"/>
          <w:b/>
          <w:u w:val="single"/>
        </w:rPr>
      </w:pPr>
      <w:r>
        <w:rPr>
          <w:rFonts w:asciiTheme="minorHAnsi" w:hAnsiTheme="minorHAnsi" w:cstheme="minorHAnsi"/>
          <w:b/>
          <w:u w:val="single"/>
        </w:rPr>
        <w:t>GC MEETING REVIEW &amp; WRAP-UP</w:t>
      </w:r>
    </w:p>
    <w:p w14:paraId="69B578FA" w14:textId="166C5E5C" w:rsidR="00091026" w:rsidRDefault="000A09C2" w:rsidP="003C0A2D">
      <w:pPr>
        <w:pStyle w:val="NoSpacing"/>
        <w:rPr>
          <w:rFonts w:asciiTheme="minorHAnsi" w:hAnsiTheme="minorHAnsi" w:cstheme="minorHAnsi"/>
        </w:rPr>
      </w:pPr>
      <w:r w:rsidRPr="000A09C2">
        <w:rPr>
          <w:rFonts w:asciiTheme="minorHAnsi" w:hAnsiTheme="minorHAnsi" w:cstheme="minorHAnsi"/>
          <w:b/>
          <w:bCs/>
        </w:rPr>
        <w:t xml:space="preserve">Action Items &amp; Meeting Feedback </w:t>
      </w:r>
      <w:r>
        <w:rPr>
          <w:rFonts w:asciiTheme="minorHAnsi" w:hAnsiTheme="minorHAnsi" w:cstheme="minorHAnsi"/>
        </w:rPr>
        <w:t xml:space="preserve">– </w:t>
      </w:r>
      <w:r w:rsidR="0092541B">
        <w:rPr>
          <w:rFonts w:asciiTheme="minorHAnsi" w:hAnsiTheme="minorHAnsi" w:cstheme="minorHAnsi"/>
        </w:rPr>
        <w:t>None.</w:t>
      </w:r>
    </w:p>
    <w:p w14:paraId="59F7B033" w14:textId="77777777" w:rsidR="00AE3A08" w:rsidRDefault="00AE3A08" w:rsidP="003C0A2D">
      <w:pPr>
        <w:pStyle w:val="NoSpacing"/>
        <w:rPr>
          <w:rFonts w:asciiTheme="minorHAnsi" w:hAnsiTheme="minorHAnsi" w:cstheme="minorHAnsi"/>
        </w:rPr>
      </w:pPr>
    </w:p>
    <w:p w14:paraId="2547A1AD" w14:textId="1C35A56E" w:rsidR="00BB347E" w:rsidRPr="00B71A69" w:rsidRDefault="00BB347E" w:rsidP="00B71A69">
      <w:pPr>
        <w:pStyle w:val="NoSpacing"/>
        <w:rPr>
          <w:rFonts w:asciiTheme="minorHAnsi" w:hAnsiTheme="minorHAnsi" w:cstheme="minorHAnsi"/>
          <w:b/>
          <w:bCs/>
        </w:rPr>
      </w:pPr>
      <w:r>
        <w:rPr>
          <w:rFonts w:asciiTheme="minorHAnsi" w:hAnsiTheme="minorHAnsi" w:cstheme="minorHAnsi"/>
          <w:b/>
          <w:bCs/>
        </w:rPr>
        <w:t xml:space="preserve">2021 GC </w:t>
      </w:r>
      <w:r w:rsidR="000A09C2" w:rsidRPr="000A09C2">
        <w:rPr>
          <w:rFonts w:asciiTheme="minorHAnsi" w:hAnsiTheme="minorHAnsi" w:cstheme="minorHAnsi"/>
          <w:b/>
          <w:bCs/>
        </w:rPr>
        <w:t>M</w:t>
      </w:r>
      <w:r w:rsidR="001D1306" w:rsidRPr="000A09C2">
        <w:rPr>
          <w:rFonts w:asciiTheme="minorHAnsi" w:hAnsiTheme="minorHAnsi" w:cstheme="minorHAnsi"/>
          <w:b/>
          <w:bCs/>
        </w:rPr>
        <w:t>eetings:</w:t>
      </w:r>
    </w:p>
    <w:p w14:paraId="481235AD" w14:textId="77777777" w:rsidR="00BB347E" w:rsidRPr="00BB347E" w:rsidRDefault="00BB347E" w:rsidP="003C0A2D">
      <w:pPr>
        <w:pStyle w:val="NoSpacing"/>
        <w:numPr>
          <w:ilvl w:val="0"/>
          <w:numId w:val="2"/>
        </w:numPr>
        <w:rPr>
          <w:rFonts w:asciiTheme="minorHAnsi" w:hAnsiTheme="minorHAnsi" w:cstheme="minorHAnsi"/>
        </w:rPr>
      </w:pPr>
      <w:r w:rsidRPr="00BB347E">
        <w:rPr>
          <w:rFonts w:asciiTheme="minorHAnsi" w:hAnsiTheme="minorHAnsi" w:cstheme="minorHAnsi"/>
        </w:rPr>
        <w:t xml:space="preserve">GC </w:t>
      </w:r>
      <w:r w:rsidRPr="00BB347E">
        <w:rPr>
          <w:rFonts w:asciiTheme="minorHAnsi" w:hAnsiTheme="minorHAnsi" w:cstheme="minorHAnsi"/>
          <w:i/>
          <w:iCs/>
        </w:rPr>
        <w:t>In-Person</w:t>
      </w:r>
      <w:r w:rsidRPr="00BB347E">
        <w:rPr>
          <w:rFonts w:asciiTheme="minorHAnsi" w:hAnsiTheme="minorHAnsi" w:cstheme="minorHAnsi"/>
        </w:rPr>
        <w:t xml:space="preserve"> Quarterly Meeting – </w:t>
      </w:r>
      <w:r w:rsidRPr="00BB347E">
        <w:rPr>
          <w:rFonts w:asciiTheme="minorHAnsi" w:hAnsiTheme="minorHAnsi" w:cstheme="minorHAnsi"/>
          <w:b/>
          <w:bCs/>
        </w:rPr>
        <w:t>September 14-15, 2021</w:t>
      </w:r>
      <w:r w:rsidRPr="00BB347E">
        <w:rPr>
          <w:rFonts w:asciiTheme="minorHAnsi" w:hAnsiTheme="minorHAnsi" w:cstheme="minorHAnsi"/>
        </w:rPr>
        <w:t xml:space="preserve"> @ Kearney, NE</w:t>
      </w:r>
    </w:p>
    <w:p w14:paraId="22859810" w14:textId="77777777" w:rsidR="00BB347E" w:rsidRDefault="00BB347E" w:rsidP="003C0A2D">
      <w:pPr>
        <w:pStyle w:val="NoSpacing"/>
        <w:numPr>
          <w:ilvl w:val="0"/>
          <w:numId w:val="2"/>
        </w:numPr>
        <w:rPr>
          <w:rFonts w:asciiTheme="minorHAnsi" w:hAnsiTheme="minorHAnsi" w:cstheme="minorHAnsi"/>
        </w:rPr>
      </w:pPr>
      <w:r w:rsidRPr="00BB347E">
        <w:rPr>
          <w:rFonts w:asciiTheme="minorHAnsi" w:hAnsiTheme="minorHAnsi" w:cstheme="minorHAnsi"/>
        </w:rPr>
        <w:t xml:space="preserve">GC </w:t>
      </w:r>
      <w:r w:rsidRPr="00BB347E">
        <w:rPr>
          <w:rFonts w:asciiTheme="minorHAnsi" w:hAnsiTheme="minorHAnsi" w:cstheme="minorHAnsi"/>
          <w:i/>
          <w:iCs/>
        </w:rPr>
        <w:t>Virtual</w:t>
      </w:r>
      <w:r w:rsidRPr="00BB347E">
        <w:rPr>
          <w:rFonts w:asciiTheme="minorHAnsi" w:hAnsiTheme="minorHAnsi" w:cstheme="minorHAnsi"/>
        </w:rPr>
        <w:t xml:space="preserve"> Special Session – </w:t>
      </w:r>
      <w:r w:rsidRPr="00BB347E">
        <w:rPr>
          <w:rFonts w:asciiTheme="minorHAnsi" w:hAnsiTheme="minorHAnsi" w:cstheme="minorHAnsi"/>
          <w:b/>
          <w:bCs/>
        </w:rPr>
        <w:t>November 10, 2021</w:t>
      </w:r>
      <w:r w:rsidRPr="00BB347E">
        <w:rPr>
          <w:rFonts w:asciiTheme="minorHAnsi" w:hAnsiTheme="minorHAnsi" w:cstheme="minorHAnsi"/>
        </w:rPr>
        <w:t>; discussion of FY22 budget and work plan</w:t>
      </w:r>
    </w:p>
    <w:p w14:paraId="55DA5C86" w14:textId="228154BC" w:rsidR="005537F5" w:rsidRDefault="00BB347E" w:rsidP="003C0A2D">
      <w:pPr>
        <w:pStyle w:val="NoSpacing"/>
        <w:numPr>
          <w:ilvl w:val="0"/>
          <w:numId w:val="2"/>
        </w:numPr>
        <w:rPr>
          <w:rFonts w:asciiTheme="minorHAnsi" w:hAnsiTheme="minorHAnsi" w:cstheme="minorHAnsi"/>
        </w:rPr>
      </w:pPr>
      <w:r w:rsidRPr="00BB347E">
        <w:rPr>
          <w:rFonts w:asciiTheme="minorHAnsi" w:hAnsiTheme="minorHAnsi" w:cstheme="minorHAnsi"/>
        </w:rPr>
        <w:t xml:space="preserve">GC </w:t>
      </w:r>
      <w:r w:rsidRPr="00BB347E">
        <w:rPr>
          <w:rFonts w:asciiTheme="minorHAnsi" w:hAnsiTheme="minorHAnsi" w:cstheme="minorHAnsi"/>
          <w:i/>
          <w:iCs/>
        </w:rPr>
        <w:t>In-Person</w:t>
      </w:r>
      <w:r w:rsidRPr="00BB347E">
        <w:rPr>
          <w:rFonts w:asciiTheme="minorHAnsi" w:hAnsiTheme="minorHAnsi" w:cstheme="minorHAnsi"/>
        </w:rPr>
        <w:t xml:space="preserve"> Quarterly Meeting – </w:t>
      </w:r>
      <w:r w:rsidRPr="00BB347E">
        <w:rPr>
          <w:rFonts w:asciiTheme="minorHAnsi" w:hAnsiTheme="minorHAnsi" w:cstheme="minorHAnsi"/>
          <w:b/>
          <w:bCs/>
        </w:rPr>
        <w:t xml:space="preserve">December </w:t>
      </w:r>
      <w:r w:rsidR="00482A91">
        <w:rPr>
          <w:rFonts w:asciiTheme="minorHAnsi" w:hAnsiTheme="minorHAnsi" w:cstheme="minorHAnsi"/>
          <w:b/>
          <w:bCs/>
        </w:rPr>
        <w:t>7-8</w:t>
      </w:r>
      <w:r w:rsidRPr="00BB347E">
        <w:rPr>
          <w:rFonts w:asciiTheme="minorHAnsi" w:hAnsiTheme="minorHAnsi" w:cstheme="minorHAnsi"/>
          <w:b/>
          <w:bCs/>
        </w:rPr>
        <w:t>, 2021</w:t>
      </w:r>
      <w:r w:rsidRPr="00BB347E">
        <w:rPr>
          <w:rFonts w:asciiTheme="minorHAnsi" w:hAnsiTheme="minorHAnsi" w:cstheme="minorHAnsi"/>
        </w:rPr>
        <w:t xml:space="preserve"> @ Denver, CO</w:t>
      </w:r>
    </w:p>
    <w:p w14:paraId="5F12A05F" w14:textId="77777777" w:rsidR="001E3A0D" w:rsidRPr="00BB347E" w:rsidRDefault="001E3A0D" w:rsidP="003C0A2D">
      <w:pPr>
        <w:pStyle w:val="NoSpacing"/>
        <w:rPr>
          <w:rFonts w:asciiTheme="minorHAnsi" w:hAnsiTheme="minorHAnsi" w:cstheme="minorHAnsi"/>
        </w:rPr>
      </w:pPr>
    </w:p>
    <w:p w14:paraId="172C6301" w14:textId="1BD502D5" w:rsidR="005B4B0C" w:rsidRPr="005B4B0C" w:rsidRDefault="005B4B0C" w:rsidP="003C0A2D">
      <w:pPr>
        <w:pStyle w:val="NoSpacing"/>
        <w:rPr>
          <w:rFonts w:asciiTheme="minorHAnsi" w:hAnsiTheme="minorHAnsi" w:cstheme="minorHAnsi"/>
          <w:b/>
          <w:u w:val="single"/>
        </w:rPr>
      </w:pPr>
      <w:r w:rsidRPr="005B4B0C">
        <w:rPr>
          <w:rFonts w:asciiTheme="minorHAnsi" w:hAnsiTheme="minorHAnsi" w:cstheme="minorHAnsi"/>
          <w:b/>
          <w:u w:val="single"/>
        </w:rPr>
        <w:t>GC MEETING END</w:t>
      </w:r>
    </w:p>
    <w:p w14:paraId="67EC15D3" w14:textId="7E22DF6D" w:rsidR="00CD243A" w:rsidRPr="005B4B0C" w:rsidRDefault="00DE0142" w:rsidP="003C0A2D">
      <w:pPr>
        <w:pStyle w:val="NoSpacing"/>
        <w:rPr>
          <w:rFonts w:asciiTheme="minorHAnsi" w:hAnsiTheme="minorHAnsi" w:cstheme="minorHAnsi"/>
          <w:bCs/>
        </w:rPr>
      </w:pPr>
      <w:r w:rsidRPr="005B4B0C">
        <w:rPr>
          <w:rFonts w:asciiTheme="minorHAnsi" w:hAnsiTheme="minorHAnsi" w:cstheme="minorHAnsi"/>
          <w:bCs/>
        </w:rPr>
        <w:t>Meeting adjourne</w:t>
      </w:r>
      <w:r w:rsidR="00097025" w:rsidRPr="005B4B0C">
        <w:rPr>
          <w:rFonts w:asciiTheme="minorHAnsi" w:hAnsiTheme="minorHAnsi" w:cstheme="minorHAnsi"/>
          <w:bCs/>
        </w:rPr>
        <w:t xml:space="preserve">d at </w:t>
      </w:r>
      <w:r w:rsidR="001D633D">
        <w:rPr>
          <w:rFonts w:asciiTheme="minorHAnsi" w:hAnsiTheme="minorHAnsi" w:cstheme="minorHAnsi"/>
          <w:bCs/>
        </w:rPr>
        <w:t>3:2</w:t>
      </w:r>
      <w:r w:rsidR="00041454">
        <w:rPr>
          <w:rFonts w:asciiTheme="minorHAnsi" w:hAnsiTheme="minorHAnsi" w:cstheme="minorHAnsi"/>
          <w:bCs/>
        </w:rPr>
        <w:t>7</w:t>
      </w:r>
      <w:r w:rsidR="001D633D">
        <w:rPr>
          <w:rFonts w:asciiTheme="minorHAnsi" w:hAnsiTheme="minorHAnsi" w:cstheme="minorHAnsi"/>
          <w:bCs/>
        </w:rPr>
        <w:t xml:space="preserve"> </w:t>
      </w:r>
      <w:r w:rsidR="003F68FE">
        <w:rPr>
          <w:rFonts w:asciiTheme="minorHAnsi" w:hAnsiTheme="minorHAnsi" w:cstheme="minorHAnsi"/>
          <w:bCs/>
        </w:rPr>
        <w:t>P</w:t>
      </w:r>
      <w:r w:rsidR="0070761A" w:rsidRPr="005B4B0C">
        <w:rPr>
          <w:rFonts w:asciiTheme="minorHAnsi" w:hAnsiTheme="minorHAnsi" w:cstheme="minorHAnsi"/>
          <w:bCs/>
        </w:rPr>
        <w:t xml:space="preserve">M Central </w:t>
      </w:r>
      <w:r w:rsidRPr="005B4B0C">
        <w:rPr>
          <w:rFonts w:asciiTheme="minorHAnsi" w:hAnsiTheme="minorHAnsi" w:cstheme="minorHAnsi"/>
          <w:bCs/>
        </w:rPr>
        <w:t>Time.</w:t>
      </w:r>
    </w:p>
    <w:p w14:paraId="5512A0DC" w14:textId="77777777" w:rsidR="00812D0E" w:rsidRDefault="00812D0E" w:rsidP="003C0A2D">
      <w:pPr>
        <w:pStyle w:val="NoSpacing"/>
        <w:rPr>
          <w:rFonts w:asciiTheme="minorHAnsi" w:hAnsiTheme="minorHAnsi" w:cstheme="minorHAnsi"/>
          <w:b/>
          <w:u w:val="single"/>
        </w:rPr>
      </w:pPr>
    </w:p>
    <w:p w14:paraId="204AAD3A" w14:textId="5761125F" w:rsidR="00C063A6" w:rsidRPr="00DB226C" w:rsidRDefault="00377145" w:rsidP="003C0A2D">
      <w:pPr>
        <w:pStyle w:val="NoSpacing"/>
        <w:rPr>
          <w:rFonts w:asciiTheme="minorHAnsi" w:hAnsiTheme="minorHAnsi" w:cstheme="minorHAnsi"/>
          <w:b/>
          <w:u w:val="single"/>
        </w:rPr>
      </w:pPr>
      <w:r w:rsidRPr="00DB226C">
        <w:rPr>
          <w:rFonts w:asciiTheme="minorHAnsi" w:hAnsiTheme="minorHAnsi" w:cstheme="minorHAnsi"/>
          <w:b/>
          <w:u w:val="single"/>
        </w:rPr>
        <w:t>S</w:t>
      </w:r>
      <w:r w:rsidR="00C063A6" w:rsidRPr="00DB226C">
        <w:rPr>
          <w:rFonts w:asciiTheme="minorHAnsi" w:hAnsiTheme="minorHAnsi" w:cstheme="minorHAnsi"/>
          <w:b/>
          <w:u w:val="single"/>
        </w:rPr>
        <w:t>ummary</w:t>
      </w:r>
      <w:r w:rsidR="007E1698" w:rsidRPr="00DB226C">
        <w:rPr>
          <w:rFonts w:asciiTheme="minorHAnsi" w:hAnsiTheme="minorHAnsi" w:cstheme="minorHAnsi"/>
          <w:b/>
          <w:u w:val="single"/>
        </w:rPr>
        <w:t xml:space="preserve"> of Actio</w:t>
      </w:r>
      <w:r w:rsidR="00D82630" w:rsidRPr="00DB226C">
        <w:rPr>
          <w:rFonts w:asciiTheme="minorHAnsi" w:hAnsiTheme="minorHAnsi" w:cstheme="minorHAnsi"/>
          <w:b/>
          <w:u w:val="single"/>
        </w:rPr>
        <w:t>n Items/Decisions from</w:t>
      </w:r>
      <w:r w:rsidR="005D0445" w:rsidRPr="00DB226C">
        <w:rPr>
          <w:rFonts w:asciiTheme="minorHAnsi" w:hAnsiTheme="minorHAnsi" w:cstheme="minorHAnsi"/>
          <w:b/>
          <w:u w:val="single"/>
        </w:rPr>
        <w:t xml:space="preserve"> </w:t>
      </w:r>
      <w:r w:rsidR="00B71A69">
        <w:rPr>
          <w:rFonts w:asciiTheme="minorHAnsi" w:hAnsiTheme="minorHAnsi" w:cstheme="minorHAnsi"/>
          <w:b/>
          <w:u w:val="single"/>
        </w:rPr>
        <w:t>June 9</w:t>
      </w:r>
      <w:r w:rsidR="005B4B0C">
        <w:rPr>
          <w:rFonts w:asciiTheme="minorHAnsi" w:hAnsiTheme="minorHAnsi" w:cstheme="minorHAnsi"/>
          <w:b/>
          <w:u w:val="single"/>
        </w:rPr>
        <w:t xml:space="preserve">, </w:t>
      </w:r>
      <w:r w:rsidR="0070761A" w:rsidRPr="00DB226C">
        <w:rPr>
          <w:rFonts w:asciiTheme="minorHAnsi" w:hAnsiTheme="minorHAnsi" w:cstheme="minorHAnsi"/>
          <w:b/>
          <w:u w:val="single"/>
        </w:rPr>
        <w:t>202</w:t>
      </w:r>
      <w:r w:rsidR="00D768E6">
        <w:rPr>
          <w:rFonts w:asciiTheme="minorHAnsi" w:hAnsiTheme="minorHAnsi" w:cstheme="minorHAnsi"/>
          <w:b/>
          <w:u w:val="single"/>
        </w:rPr>
        <w:t>1</w:t>
      </w:r>
      <w:r w:rsidR="00192637">
        <w:rPr>
          <w:rFonts w:asciiTheme="minorHAnsi" w:hAnsiTheme="minorHAnsi" w:cstheme="minorHAnsi"/>
          <w:b/>
          <w:u w:val="single"/>
        </w:rPr>
        <w:t>,</w:t>
      </w:r>
      <w:r w:rsidR="0070761A" w:rsidRPr="00DB226C">
        <w:rPr>
          <w:rFonts w:asciiTheme="minorHAnsi" w:hAnsiTheme="minorHAnsi" w:cstheme="minorHAnsi"/>
          <w:b/>
          <w:u w:val="single"/>
        </w:rPr>
        <w:t xml:space="preserve"> </w:t>
      </w:r>
      <w:r w:rsidR="00456978" w:rsidRPr="00DB226C">
        <w:rPr>
          <w:rFonts w:asciiTheme="minorHAnsi" w:hAnsiTheme="minorHAnsi" w:cstheme="minorHAnsi"/>
          <w:b/>
          <w:u w:val="single"/>
        </w:rPr>
        <w:t xml:space="preserve">GC </w:t>
      </w:r>
      <w:r w:rsidR="005B4B0C">
        <w:rPr>
          <w:rFonts w:asciiTheme="minorHAnsi" w:hAnsiTheme="minorHAnsi" w:cstheme="minorHAnsi"/>
          <w:b/>
          <w:u w:val="single"/>
        </w:rPr>
        <w:t xml:space="preserve">Virtual </w:t>
      </w:r>
      <w:r w:rsidR="00456978" w:rsidRPr="00DB226C">
        <w:rPr>
          <w:rFonts w:asciiTheme="minorHAnsi" w:hAnsiTheme="minorHAnsi" w:cstheme="minorHAnsi"/>
          <w:b/>
          <w:u w:val="single"/>
        </w:rPr>
        <w:t>Quarterly Meeting</w:t>
      </w:r>
    </w:p>
    <w:p w14:paraId="401F7F88" w14:textId="48F8FBDA" w:rsidR="00291E77" w:rsidRDefault="007F3A09" w:rsidP="00B71A69">
      <w:pPr>
        <w:pStyle w:val="NoSpacing"/>
        <w:numPr>
          <w:ilvl w:val="0"/>
          <w:numId w:val="1"/>
        </w:numPr>
        <w:rPr>
          <w:rFonts w:asciiTheme="minorHAnsi" w:hAnsiTheme="minorHAnsi" w:cstheme="minorHAnsi"/>
        </w:rPr>
      </w:pPr>
      <w:r w:rsidRPr="00DB226C">
        <w:rPr>
          <w:rFonts w:asciiTheme="minorHAnsi" w:hAnsiTheme="minorHAnsi" w:cstheme="minorHAnsi"/>
        </w:rPr>
        <w:t xml:space="preserve">Approved </w:t>
      </w:r>
      <w:r w:rsidR="00B71A69">
        <w:rPr>
          <w:rFonts w:asciiTheme="minorHAnsi" w:hAnsiTheme="minorHAnsi" w:cstheme="minorHAnsi"/>
        </w:rPr>
        <w:t xml:space="preserve">the </w:t>
      </w:r>
      <w:r w:rsidR="005631B3">
        <w:rPr>
          <w:rFonts w:asciiTheme="minorHAnsi" w:hAnsiTheme="minorHAnsi" w:cstheme="minorHAnsi"/>
        </w:rPr>
        <w:t>03_10_21 GC Virtual Quarterly Meeting minutes.</w:t>
      </w:r>
    </w:p>
    <w:p w14:paraId="12E2A773" w14:textId="56C81480" w:rsidR="005631B3" w:rsidRDefault="005631B3" w:rsidP="00B71A69">
      <w:pPr>
        <w:pStyle w:val="NoSpacing"/>
        <w:numPr>
          <w:ilvl w:val="0"/>
          <w:numId w:val="1"/>
        </w:numPr>
        <w:rPr>
          <w:rFonts w:asciiTheme="minorHAnsi" w:hAnsiTheme="minorHAnsi" w:cstheme="minorHAnsi"/>
        </w:rPr>
      </w:pPr>
      <w:r>
        <w:rPr>
          <w:rFonts w:asciiTheme="minorHAnsi" w:hAnsiTheme="minorHAnsi" w:cstheme="minorHAnsi"/>
        </w:rPr>
        <w:t>Approved the 04_08_21 GC Virtual Special Session minutes.</w:t>
      </w:r>
    </w:p>
    <w:p w14:paraId="54C75FF8" w14:textId="6C83D2B4" w:rsidR="005631B3" w:rsidRDefault="005631B3" w:rsidP="00B71A69">
      <w:pPr>
        <w:pStyle w:val="NoSpacing"/>
        <w:numPr>
          <w:ilvl w:val="0"/>
          <w:numId w:val="1"/>
        </w:numPr>
        <w:rPr>
          <w:rFonts w:asciiTheme="minorHAnsi" w:hAnsiTheme="minorHAnsi" w:cstheme="minorHAnsi"/>
        </w:rPr>
      </w:pPr>
      <w:r>
        <w:rPr>
          <w:rFonts w:asciiTheme="minorHAnsi" w:hAnsiTheme="minorHAnsi" w:cstheme="minorHAnsi"/>
        </w:rPr>
        <w:t>Approved the 05_21_</w:t>
      </w:r>
      <w:r w:rsidR="002C6565">
        <w:rPr>
          <w:rFonts w:asciiTheme="minorHAnsi" w:hAnsiTheme="minorHAnsi" w:cstheme="minorHAnsi"/>
        </w:rPr>
        <w:t>21 GC Virtual Special Session minutes.</w:t>
      </w:r>
    </w:p>
    <w:p w14:paraId="18373F2D" w14:textId="7549FB20" w:rsidR="002C6565" w:rsidRDefault="006220D8" w:rsidP="00B71A69">
      <w:pPr>
        <w:pStyle w:val="NoSpacing"/>
        <w:numPr>
          <w:ilvl w:val="0"/>
          <w:numId w:val="1"/>
        </w:numPr>
        <w:rPr>
          <w:rFonts w:asciiTheme="minorHAnsi" w:hAnsiTheme="minorHAnsi" w:cstheme="minorHAnsi"/>
        </w:rPr>
      </w:pPr>
      <w:r>
        <w:rPr>
          <w:rFonts w:asciiTheme="minorHAnsi" w:hAnsiTheme="minorHAnsi" w:cstheme="minorHAnsi"/>
        </w:rPr>
        <w:t>Approved the revised PRRIP Procurement Policy.</w:t>
      </w:r>
    </w:p>
    <w:p w14:paraId="71CC15DD" w14:textId="77777777" w:rsidR="006220D8" w:rsidRDefault="006220D8" w:rsidP="006220D8">
      <w:pPr>
        <w:pStyle w:val="NoSpacing"/>
        <w:numPr>
          <w:ilvl w:val="0"/>
          <w:numId w:val="1"/>
        </w:numPr>
        <w:rPr>
          <w:rFonts w:asciiTheme="minorHAnsi" w:hAnsiTheme="minorHAnsi" w:cstheme="minorHAnsi"/>
        </w:rPr>
      </w:pPr>
      <w:r>
        <w:rPr>
          <w:rFonts w:asciiTheme="minorHAnsi" w:hAnsiTheme="minorHAnsi" w:cstheme="minorHAnsi"/>
        </w:rPr>
        <w:t>A</w:t>
      </w:r>
      <w:r w:rsidRPr="006220D8">
        <w:rPr>
          <w:rFonts w:asciiTheme="minorHAnsi" w:hAnsiTheme="minorHAnsi" w:cstheme="minorHAnsi"/>
        </w:rPr>
        <w:t>pprove</w:t>
      </w:r>
      <w:r>
        <w:rPr>
          <w:rFonts w:asciiTheme="minorHAnsi" w:hAnsiTheme="minorHAnsi" w:cstheme="minorHAnsi"/>
        </w:rPr>
        <w:t>d</w:t>
      </w:r>
      <w:r w:rsidRPr="006220D8">
        <w:rPr>
          <w:rFonts w:asciiTheme="minorHAnsi" w:hAnsiTheme="minorHAnsi" w:cstheme="minorHAnsi"/>
        </w:rPr>
        <w:t xml:space="preserve"> the NPPD Surface Water Leasing Agreement.</w:t>
      </w:r>
    </w:p>
    <w:p w14:paraId="3233FAFA" w14:textId="7EA02DE9" w:rsidR="006220D8" w:rsidRDefault="006220D8" w:rsidP="006220D8">
      <w:pPr>
        <w:pStyle w:val="NoSpacing"/>
        <w:numPr>
          <w:ilvl w:val="0"/>
          <w:numId w:val="1"/>
        </w:numPr>
        <w:rPr>
          <w:rFonts w:asciiTheme="minorHAnsi" w:hAnsiTheme="minorHAnsi" w:cstheme="minorHAnsi"/>
        </w:rPr>
      </w:pPr>
      <w:r w:rsidRPr="006220D8">
        <w:rPr>
          <w:rFonts w:asciiTheme="minorHAnsi" w:hAnsiTheme="minorHAnsi" w:cstheme="minorHAnsi"/>
        </w:rPr>
        <w:t>Approve</w:t>
      </w:r>
      <w:r>
        <w:rPr>
          <w:rFonts w:asciiTheme="minorHAnsi" w:hAnsiTheme="minorHAnsi" w:cstheme="minorHAnsi"/>
        </w:rPr>
        <w:t>d</w:t>
      </w:r>
      <w:r w:rsidRPr="006220D8">
        <w:rPr>
          <w:rFonts w:asciiTheme="minorHAnsi" w:hAnsiTheme="minorHAnsi" w:cstheme="minorHAnsi"/>
        </w:rPr>
        <w:t xml:space="preserve"> the CPNRD Surface Water Exchange</w:t>
      </w:r>
      <w:r>
        <w:rPr>
          <w:rFonts w:asciiTheme="minorHAnsi" w:hAnsiTheme="minorHAnsi" w:cstheme="minorHAnsi"/>
        </w:rPr>
        <w:t xml:space="preserve"> Agreement.</w:t>
      </w:r>
    </w:p>
    <w:p w14:paraId="435AFB41" w14:textId="77777777" w:rsidR="00C519AF" w:rsidRDefault="00D31355" w:rsidP="00AC0C20">
      <w:pPr>
        <w:pStyle w:val="NoSpacing"/>
        <w:numPr>
          <w:ilvl w:val="0"/>
          <w:numId w:val="1"/>
        </w:numPr>
        <w:rPr>
          <w:rFonts w:asciiTheme="minorHAnsi" w:hAnsiTheme="minorHAnsi" w:cstheme="minorHAnsi"/>
        </w:rPr>
      </w:pPr>
      <w:r>
        <w:rPr>
          <w:rFonts w:asciiTheme="minorHAnsi" w:hAnsiTheme="minorHAnsi" w:cstheme="minorHAnsi"/>
        </w:rPr>
        <w:t xml:space="preserve">Approved </w:t>
      </w:r>
      <w:r w:rsidRPr="00D31355">
        <w:rPr>
          <w:rFonts w:asciiTheme="minorHAnsi" w:hAnsiTheme="minorHAnsi" w:cstheme="minorHAnsi"/>
        </w:rPr>
        <w:t>for use the revised Tiered BO template and the revised BA templates for CO, NE, and WY with additional revisions as noted during the GC meeting (use of the term “listed target species” for current and future references, maintain use of the term “target species” for past references) and</w:t>
      </w:r>
      <w:r w:rsidR="00C519AF">
        <w:rPr>
          <w:rFonts w:asciiTheme="minorHAnsi" w:hAnsiTheme="minorHAnsi" w:cstheme="minorHAnsi"/>
        </w:rPr>
        <w:t xml:space="preserve"> approved </w:t>
      </w:r>
      <w:r w:rsidRPr="00D31355">
        <w:rPr>
          <w:rFonts w:asciiTheme="minorHAnsi" w:hAnsiTheme="minorHAnsi" w:cstheme="minorHAnsi"/>
        </w:rPr>
        <w:t>including these templates in the Program Document</w:t>
      </w:r>
      <w:r w:rsidR="00C519AF">
        <w:rPr>
          <w:rFonts w:asciiTheme="minorHAnsi" w:hAnsiTheme="minorHAnsi" w:cstheme="minorHAnsi"/>
        </w:rPr>
        <w:t>.</w:t>
      </w:r>
    </w:p>
    <w:p w14:paraId="5816E743" w14:textId="58334E98" w:rsidR="00AC0C20" w:rsidRPr="00AC0C20" w:rsidRDefault="0003201F" w:rsidP="00AC0C20">
      <w:pPr>
        <w:pStyle w:val="NoSpacing"/>
        <w:numPr>
          <w:ilvl w:val="0"/>
          <w:numId w:val="1"/>
        </w:numPr>
        <w:rPr>
          <w:rFonts w:asciiTheme="minorHAnsi" w:hAnsiTheme="minorHAnsi" w:cstheme="minorHAnsi"/>
        </w:rPr>
      </w:pPr>
      <w:r>
        <w:rPr>
          <w:rFonts w:asciiTheme="minorHAnsi" w:hAnsiTheme="minorHAnsi" w:cstheme="minorHAnsi"/>
        </w:rPr>
        <w:t xml:space="preserve">Approved the following motion regarding pallid sturgeon: </w:t>
      </w:r>
      <w:r w:rsidRPr="0003201F">
        <w:rPr>
          <w:rFonts w:asciiTheme="minorHAnsi" w:hAnsiTheme="minorHAnsi" w:cstheme="minorHAnsi"/>
        </w:rPr>
        <w:t>in accordance with the PRRIP Second Increment Policy Frame, the GC authorizes the EDO to pursue Steps 1-3 as outlined in the Pallid Sturgeon Agreement Framing Document, subject to GC review and approval of all related proposals, budgets, products, and conclusions. The GC and Service agree this fulfills PRRIP pallid sturgeon commitments described in the Program Document. The GC and Service also agree the outlined activities provide the Program ESA compliance for the Milestones during the Extension with the expectation that Program water management activities implemented under this framework will continue to afford defined benefits for the pallid sturgeon during the Second Increment.</w:t>
      </w:r>
    </w:p>
    <w:sectPr w:rsidR="00AC0C20" w:rsidRPr="00AC0C20" w:rsidSect="008A03C6">
      <w:pgSz w:w="12240" w:h="15840"/>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AC0F64" w14:textId="77777777" w:rsidR="001C7286" w:rsidRDefault="001C7286" w:rsidP="002E6F08">
      <w:r>
        <w:separator/>
      </w:r>
    </w:p>
  </w:endnote>
  <w:endnote w:type="continuationSeparator" w:id="0">
    <w:p w14:paraId="14225635" w14:textId="77777777" w:rsidR="001C7286" w:rsidRDefault="001C7286"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47552881" w:rsidR="00F37897" w:rsidRDefault="00D768E6">
            <w:pPr>
              <w:pStyle w:val="Footer"/>
            </w:pPr>
            <w:r>
              <w:rPr>
                <w:rFonts w:asciiTheme="minorHAnsi" w:hAnsiTheme="minorHAnsi" w:cstheme="minorHAnsi"/>
                <w:sz w:val="16"/>
                <w:szCs w:val="16"/>
              </w:rPr>
              <w:t>0</w:t>
            </w:r>
            <w:r w:rsidR="005631B3">
              <w:rPr>
                <w:rFonts w:asciiTheme="minorHAnsi" w:hAnsiTheme="minorHAnsi" w:cstheme="minorHAnsi"/>
                <w:sz w:val="16"/>
                <w:szCs w:val="16"/>
              </w:rPr>
              <w:t>6</w:t>
            </w:r>
            <w:r w:rsidR="005A548D">
              <w:rPr>
                <w:rFonts w:asciiTheme="minorHAnsi" w:hAnsiTheme="minorHAnsi" w:cstheme="minorHAnsi"/>
                <w:sz w:val="16"/>
                <w:szCs w:val="16"/>
              </w:rPr>
              <w:t>_</w:t>
            </w:r>
            <w:r w:rsidR="005631B3">
              <w:rPr>
                <w:rFonts w:asciiTheme="minorHAnsi" w:hAnsiTheme="minorHAnsi" w:cstheme="minorHAnsi"/>
                <w:sz w:val="16"/>
                <w:szCs w:val="16"/>
              </w:rPr>
              <w:t>09</w:t>
            </w:r>
            <w:r w:rsidR="005A548D">
              <w:rPr>
                <w:rFonts w:asciiTheme="minorHAnsi" w:hAnsiTheme="minorHAnsi" w:cstheme="minorHAnsi"/>
                <w:sz w:val="16"/>
                <w:szCs w:val="16"/>
              </w:rPr>
              <w:t>_2</w:t>
            </w:r>
            <w:r>
              <w:rPr>
                <w:rFonts w:asciiTheme="minorHAnsi" w:hAnsiTheme="minorHAnsi" w:cstheme="minorHAnsi"/>
                <w:sz w:val="16"/>
                <w:szCs w:val="16"/>
              </w:rPr>
              <w:t>1</w:t>
            </w:r>
            <w:r w:rsidR="005A548D">
              <w:rPr>
                <w:rFonts w:asciiTheme="minorHAnsi" w:hAnsiTheme="minorHAnsi" w:cstheme="minorHAnsi"/>
                <w:sz w:val="16"/>
                <w:szCs w:val="16"/>
              </w:rPr>
              <w:t xml:space="preserve"> </w:t>
            </w:r>
            <w:r w:rsidR="00F37897" w:rsidRPr="00DB226C">
              <w:rPr>
                <w:rFonts w:asciiTheme="minorHAnsi" w:hAnsiTheme="minorHAnsi" w:cstheme="minorHAnsi"/>
                <w:sz w:val="16"/>
                <w:szCs w:val="16"/>
              </w:rPr>
              <w:t xml:space="preserve">PRRIP GC </w:t>
            </w:r>
            <w:r w:rsidR="00DB226C">
              <w:rPr>
                <w:rFonts w:asciiTheme="minorHAnsi" w:hAnsiTheme="minorHAnsi" w:cstheme="minorHAnsi"/>
                <w:sz w:val="16"/>
                <w:szCs w:val="16"/>
              </w:rPr>
              <w:t xml:space="preserve">Virtual </w:t>
            </w:r>
            <w:r w:rsidR="00F37897" w:rsidRPr="00DB226C">
              <w:rPr>
                <w:rFonts w:asciiTheme="minorHAnsi" w:hAnsiTheme="minorHAnsi" w:cstheme="minorHAnsi"/>
                <w:sz w:val="16"/>
                <w:szCs w:val="16"/>
              </w:rPr>
              <w:t>Quarterly Meeting Minutes</w:t>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fldChar w:fldCharType="begin"/>
            </w:r>
            <w:r w:rsidR="00F37897" w:rsidRPr="00DB226C">
              <w:rPr>
                <w:rFonts w:asciiTheme="minorHAnsi" w:hAnsiTheme="minorHAnsi" w:cstheme="minorHAnsi"/>
                <w:sz w:val="16"/>
                <w:szCs w:val="16"/>
              </w:rPr>
              <w:instrText xml:space="preserve"> PAGE   \* MERGEFORMAT </w:instrText>
            </w:r>
            <w:r w:rsidR="00F37897" w:rsidRPr="00DB226C">
              <w:rPr>
                <w:rFonts w:asciiTheme="minorHAnsi" w:hAnsiTheme="minorHAnsi" w:cstheme="minorHAnsi"/>
                <w:sz w:val="16"/>
                <w:szCs w:val="16"/>
              </w:rPr>
              <w:fldChar w:fldCharType="separate"/>
            </w:r>
            <w:r w:rsidR="00F37897" w:rsidRPr="00DB226C">
              <w:rPr>
                <w:rFonts w:asciiTheme="minorHAnsi" w:hAnsiTheme="minorHAnsi" w:cstheme="minorHAnsi"/>
                <w:bCs/>
                <w:noProof/>
                <w:sz w:val="16"/>
                <w:szCs w:val="16"/>
              </w:rPr>
              <w:t>6</w:t>
            </w:r>
            <w:r w:rsidR="00F37897" w:rsidRPr="00DB226C">
              <w:rPr>
                <w:rFonts w:asciiTheme="minorHAnsi" w:hAnsiTheme="minorHAnsi" w:cstheme="minorHAnsi"/>
                <w:bCs/>
                <w:noProof/>
                <w:sz w:val="16"/>
                <w:szCs w:val="16"/>
              </w:rPr>
              <w:fldChar w:fldCharType="end"/>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sz w:val="16"/>
                <w:szCs w:val="16"/>
              </w:rPr>
              <w:t>|</w:t>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92A809" w14:textId="77777777" w:rsidR="001C7286" w:rsidRDefault="001C7286" w:rsidP="002E6F08">
      <w:r>
        <w:separator/>
      </w:r>
    </w:p>
  </w:footnote>
  <w:footnote w:type="continuationSeparator" w:id="0">
    <w:p w14:paraId="6BA5EB15" w14:textId="77777777" w:rsidR="001C7286" w:rsidRDefault="001C7286"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0048DC" w14:textId="4B3ED7EC" w:rsidR="00F37897" w:rsidRPr="00DB226C" w:rsidRDefault="00F37897">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3EF2F91"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3P0AEAAIg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Ns2N5PAw8o4/7&#10;hCW1WGR9xhBrDtv4LeUO1eQfwwOqn1F43PTgO1OCn46BsQVRvYBkIwbOshu/ouYYYP4i1tTSIFpn&#10;w5cMzOQsiJjKdI7X6ZgpCcWPy5t3b3nkUqiLr4I6U2RgoJg+GxxEvjQyJgLb9WmD3vMOIJ3o4fAQ&#10;E7fEwAsggz3eW+fKKjgvRi5mecOJsiuiszp7i0HdbuNIHCBvU/myQMz2Ioxw73Vh6w3oT+d7AutO&#10;d453nmEXYU4S71Aft5Tp8juPuxCfVzPv0+92iXr+gda/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QTLNz9ABAACIAwAADgAA&#10;AAAAAAAAAAAAAAAuAgAAZHJzL2Uyb0RvYy54bWxQSwECLQAUAAYACAAAACEAX36lYNoAAAAGAQAA&#10;DwAAAAAAAAAAAAAAAAAqBAAAZHJzL2Rvd25yZXYueG1sUEsFBgAAAAAEAAQA8wAAADE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65D41C84"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7zgEAAIgDAAAOAAAAZHJzL2Uyb0RvYy54bWysU8Fu2zAMvQ/YPwi6L068YR2MOMWQrtuh&#10;2wK0/QBGkm1hsihQSpz8/SglTbfuVswHQRT5HslHenl9GJ3YG4oWfSsXs7kUxivU1vetfHy4ffdJ&#10;ipjAa3DoTSuPJsrr1ds3yyk0psYBnTYkmMTHZgqtHFIKTVVFNZgR4gyD8ezskEZIbFJfaYKJ2UdX&#10;1fP5x2pC0oFQmRj59ebklKvC33VGpZ9dF00SrpVcWyonlXObz2q1hKYnCINV5zLgFVWMYD0nvVDd&#10;QAKxI/sP1WgVYcQuzRSOFXadVab0wN0s5i+6uR8gmNILixPDRab4/2jVj/2GhNU8u4UUHkae0edd&#10;wpJa1FmfKcSGw9Z+Q7lDdfD34Q7Vryg8rgfwvSnBD8fA2EVGVH9BshEDZ9lO31FzDDB/EevQ0Sg6&#10;Z8O3DMzkLIg4lOkcL9MxhyQUP9ZXH97zyKVQT74KmkyRgYFi+mpwFPnSypgIbD+kNXrPO4B0oof9&#10;XUy5wGdABnu8tc6VVXBeTFxMfcWJsiuiszp7i0H9du1I7CFvU/lKuy/CCHdeF7bBgP5yview7nTn&#10;7M6fVcrCnCTeoj5u6Ek9Hncp87yaeZ/+tAv6+Qda/QY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C+HvK7zgEAAIgDAAAO&#10;AAAAAAAAAAAAAAAAAC4CAABkcnMvZTJvRG9jLnhtbFBLAQItABQABgAIAAAAIQAB+M8H3gAAAAkB&#10;AAAPAAAAAAAAAAAAAAAAACgEAABkcnMvZG93bnJldi54bWxQSwUGAAAAAAQABADzAAAAMwUAAAAA&#10;" strokeweight="1pt"/>
          </w:pict>
        </mc:Fallback>
      </mc:AlternateContent>
    </w:r>
    <w:r w:rsidRPr="00DB226C">
      <w:rPr>
        <w:rFonts w:asciiTheme="minorHAnsi" w:hAnsiTheme="minorHAnsi" w:cstheme="minorHAnsi"/>
        <w:color w:val="000000" w:themeColor="text1"/>
        <w:sz w:val="16"/>
        <w:szCs w:val="16"/>
      </w:rPr>
      <w:t>PRRIP – EDO D</w:t>
    </w:r>
    <w:r w:rsidR="00712D65">
      <w:rPr>
        <w:rFonts w:asciiTheme="minorHAnsi" w:hAnsiTheme="minorHAnsi" w:cstheme="minorHAnsi"/>
        <w:color w:val="000000" w:themeColor="text1"/>
        <w:sz w:val="16"/>
        <w:szCs w:val="16"/>
      </w:rPr>
      <w:t>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20B88B6E" wp14:editId="62C9B0D5">
          <wp:extent cx="431081" cy="647700"/>
          <wp:effectExtent l="0" t="0" r="762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sidR="00E90BEC">
      <w:rPr>
        <w:rFonts w:asciiTheme="minorHAnsi" w:hAnsiTheme="minorHAnsi" w:cstheme="minorHAnsi"/>
        <w:color w:val="000000" w:themeColor="text1"/>
        <w:sz w:val="16"/>
        <w:szCs w:val="16"/>
      </w:rPr>
      <w:t>0</w:t>
    </w:r>
    <w:r w:rsidR="00D55202">
      <w:rPr>
        <w:rFonts w:asciiTheme="minorHAnsi" w:hAnsiTheme="minorHAnsi" w:cstheme="minorHAnsi"/>
        <w:color w:val="000000" w:themeColor="text1"/>
        <w:sz w:val="16"/>
        <w:szCs w:val="16"/>
      </w:rPr>
      <w:t>6</w:t>
    </w:r>
    <w:r w:rsidRPr="00DB226C">
      <w:rPr>
        <w:rFonts w:asciiTheme="minorHAnsi" w:hAnsiTheme="minorHAnsi" w:cstheme="minorHAnsi"/>
        <w:color w:val="000000" w:themeColor="text1"/>
        <w:sz w:val="16"/>
        <w:szCs w:val="16"/>
      </w:rPr>
      <w:t>/</w:t>
    </w:r>
    <w:r w:rsidR="00596531">
      <w:rPr>
        <w:rFonts w:asciiTheme="minorHAnsi" w:hAnsiTheme="minorHAnsi" w:cstheme="minorHAnsi"/>
        <w:color w:val="000000" w:themeColor="text1"/>
        <w:sz w:val="16"/>
        <w:szCs w:val="16"/>
      </w:rPr>
      <w:t>11</w:t>
    </w:r>
    <w:r w:rsidRPr="00DB226C">
      <w:rPr>
        <w:rFonts w:asciiTheme="minorHAnsi" w:hAnsiTheme="minorHAnsi" w:cstheme="minorHAnsi"/>
        <w:color w:val="000000" w:themeColor="text1"/>
        <w:sz w:val="16"/>
        <w:szCs w:val="16"/>
      </w:rPr>
      <w:t>/20</w:t>
    </w:r>
    <w:r w:rsidR="00903F9A" w:rsidRPr="00DB226C">
      <w:rPr>
        <w:rFonts w:asciiTheme="minorHAnsi" w:hAnsiTheme="minorHAnsi" w:cstheme="minorHAnsi"/>
        <w:color w:val="000000" w:themeColor="text1"/>
        <w:sz w:val="16"/>
        <w:szCs w:val="16"/>
      </w:rPr>
      <w:t>2</w:t>
    </w:r>
    <w:r w:rsidR="00E90BEC">
      <w:rPr>
        <w:rFonts w:asciiTheme="minorHAnsi" w:hAnsiTheme="minorHAnsi" w:cstheme="minorHAnsi"/>
        <w:color w:val="000000" w:themeColor="text1"/>
        <w:sz w:val="16"/>
        <w:szCs w:val="16"/>
      </w:rPr>
      <w:t>1</w:t>
    </w:r>
  </w:p>
  <w:p w14:paraId="7DF7EAEC" w14:textId="77777777" w:rsidR="00F37897" w:rsidRPr="00771F02" w:rsidRDefault="00F37897">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C2897"/>
    <w:multiLevelType w:val="hybridMultilevel"/>
    <w:tmpl w:val="D1A412A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06644C49"/>
    <w:multiLevelType w:val="hybridMultilevel"/>
    <w:tmpl w:val="A2A2912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AFB709C"/>
    <w:multiLevelType w:val="hybridMultilevel"/>
    <w:tmpl w:val="185C088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0BA74E7"/>
    <w:multiLevelType w:val="hybridMultilevel"/>
    <w:tmpl w:val="3FF2873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144F4526"/>
    <w:multiLevelType w:val="hybridMultilevel"/>
    <w:tmpl w:val="15CEEC9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FD31998"/>
    <w:multiLevelType w:val="hybridMultilevel"/>
    <w:tmpl w:val="47E0EA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20825DA9"/>
    <w:multiLevelType w:val="hybridMultilevel"/>
    <w:tmpl w:val="BB14741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2DB2CBB"/>
    <w:multiLevelType w:val="hybridMultilevel"/>
    <w:tmpl w:val="BB4863A8"/>
    <w:lvl w:ilvl="0" w:tplc="C06EBE1C">
      <w:start w:val="1"/>
      <w:numFmt w:val="decimal"/>
      <w:lvlText w:val="%1)"/>
      <w:lvlJc w:val="left"/>
      <w:pPr>
        <w:ind w:left="360" w:hanging="360"/>
      </w:pPr>
      <w:rPr>
        <w:rFonts w:asciiTheme="minorHAnsi" w:eastAsia="Calibr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6D0647B3"/>
    <w:multiLevelType w:val="hybridMultilevel"/>
    <w:tmpl w:val="9FB4529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7"/>
  </w:num>
  <w:num w:numId="2">
    <w:abstractNumId w:val="5"/>
  </w:num>
  <w:num w:numId="3">
    <w:abstractNumId w:val="2"/>
  </w:num>
  <w:num w:numId="4">
    <w:abstractNumId w:val="8"/>
  </w:num>
  <w:num w:numId="5">
    <w:abstractNumId w:val="0"/>
  </w:num>
  <w:num w:numId="6">
    <w:abstractNumId w:val="1"/>
  </w:num>
  <w:num w:numId="7">
    <w:abstractNumId w:val="4"/>
  </w:num>
  <w:num w:numId="8">
    <w:abstractNumId w:val="6"/>
  </w:num>
  <w:num w:numId="9">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E05"/>
    <w:rsid w:val="00001CE0"/>
    <w:rsid w:val="00001D86"/>
    <w:rsid w:val="00001DE7"/>
    <w:rsid w:val="00002111"/>
    <w:rsid w:val="00002164"/>
    <w:rsid w:val="00002BA6"/>
    <w:rsid w:val="00003151"/>
    <w:rsid w:val="000033F9"/>
    <w:rsid w:val="000034D0"/>
    <w:rsid w:val="00003A49"/>
    <w:rsid w:val="00004194"/>
    <w:rsid w:val="000043B0"/>
    <w:rsid w:val="0000486F"/>
    <w:rsid w:val="0000489E"/>
    <w:rsid w:val="00004AA4"/>
    <w:rsid w:val="00004B49"/>
    <w:rsid w:val="00004EA5"/>
    <w:rsid w:val="00005180"/>
    <w:rsid w:val="00005EAF"/>
    <w:rsid w:val="00006192"/>
    <w:rsid w:val="00006265"/>
    <w:rsid w:val="00006527"/>
    <w:rsid w:val="00006636"/>
    <w:rsid w:val="00006641"/>
    <w:rsid w:val="00006D69"/>
    <w:rsid w:val="00006E80"/>
    <w:rsid w:val="0000742F"/>
    <w:rsid w:val="00007768"/>
    <w:rsid w:val="000077E6"/>
    <w:rsid w:val="00007C72"/>
    <w:rsid w:val="0001073E"/>
    <w:rsid w:val="00010EF6"/>
    <w:rsid w:val="000110F1"/>
    <w:rsid w:val="0001168A"/>
    <w:rsid w:val="00011D00"/>
    <w:rsid w:val="00011DF6"/>
    <w:rsid w:val="0001288A"/>
    <w:rsid w:val="00012F3C"/>
    <w:rsid w:val="000137F1"/>
    <w:rsid w:val="00014599"/>
    <w:rsid w:val="000146DB"/>
    <w:rsid w:val="00014FFE"/>
    <w:rsid w:val="0001532D"/>
    <w:rsid w:val="00015376"/>
    <w:rsid w:val="0001559E"/>
    <w:rsid w:val="00015663"/>
    <w:rsid w:val="00015667"/>
    <w:rsid w:val="000158B9"/>
    <w:rsid w:val="00015AC8"/>
    <w:rsid w:val="00015C25"/>
    <w:rsid w:val="000162BA"/>
    <w:rsid w:val="000162CA"/>
    <w:rsid w:val="00016610"/>
    <w:rsid w:val="000168A3"/>
    <w:rsid w:val="00016982"/>
    <w:rsid w:val="00016A4B"/>
    <w:rsid w:val="00016CAE"/>
    <w:rsid w:val="00016F40"/>
    <w:rsid w:val="000170ED"/>
    <w:rsid w:val="00017565"/>
    <w:rsid w:val="00017B45"/>
    <w:rsid w:val="00017B6B"/>
    <w:rsid w:val="00017BA9"/>
    <w:rsid w:val="00017F82"/>
    <w:rsid w:val="00020279"/>
    <w:rsid w:val="0002035C"/>
    <w:rsid w:val="00020A08"/>
    <w:rsid w:val="0002117E"/>
    <w:rsid w:val="000211AC"/>
    <w:rsid w:val="00021525"/>
    <w:rsid w:val="000215B2"/>
    <w:rsid w:val="00021B51"/>
    <w:rsid w:val="00022185"/>
    <w:rsid w:val="0002245D"/>
    <w:rsid w:val="00022FA5"/>
    <w:rsid w:val="00022FFB"/>
    <w:rsid w:val="000232AB"/>
    <w:rsid w:val="00023480"/>
    <w:rsid w:val="00023607"/>
    <w:rsid w:val="00023A07"/>
    <w:rsid w:val="000244D2"/>
    <w:rsid w:val="000245FE"/>
    <w:rsid w:val="0002519C"/>
    <w:rsid w:val="000269A3"/>
    <w:rsid w:val="00026A84"/>
    <w:rsid w:val="00026C34"/>
    <w:rsid w:val="00026DC8"/>
    <w:rsid w:val="000270BA"/>
    <w:rsid w:val="00027529"/>
    <w:rsid w:val="00027948"/>
    <w:rsid w:val="0002796B"/>
    <w:rsid w:val="0002796D"/>
    <w:rsid w:val="000279CB"/>
    <w:rsid w:val="000307E9"/>
    <w:rsid w:val="00030B44"/>
    <w:rsid w:val="00030CC1"/>
    <w:rsid w:val="00031097"/>
    <w:rsid w:val="0003181F"/>
    <w:rsid w:val="0003195C"/>
    <w:rsid w:val="00031D52"/>
    <w:rsid w:val="0003201F"/>
    <w:rsid w:val="000320E6"/>
    <w:rsid w:val="0003272A"/>
    <w:rsid w:val="00032FFA"/>
    <w:rsid w:val="000331C7"/>
    <w:rsid w:val="0003391C"/>
    <w:rsid w:val="00034340"/>
    <w:rsid w:val="00034367"/>
    <w:rsid w:val="0003441A"/>
    <w:rsid w:val="0003453F"/>
    <w:rsid w:val="0003457F"/>
    <w:rsid w:val="0003463A"/>
    <w:rsid w:val="00034AC6"/>
    <w:rsid w:val="00034E9B"/>
    <w:rsid w:val="00035D64"/>
    <w:rsid w:val="00036811"/>
    <w:rsid w:val="00036A7F"/>
    <w:rsid w:val="00036D3E"/>
    <w:rsid w:val="00036F60"/>
    <w:rsid w:val="0003734B"/>
    <w:rsid w:val="0003753F"/>
    <w:rsid w:val="00037CB9"/>
    <w:rsid w:val="0004099D"/>
    <w:rsid w:val="00040AB9"/>
    <w:rsid w:val="00041454"/>
    <w:rsid w:val="00041690"/>
    <w:rsid w:val="00041937"/>
    <w:rsid w:val="0004264D"/>
    <w:rsid w:val="00042784"/>
    <w:rsid w:val="00043127"/>
    <w:rsid w:val="000433A5"/>
    <w:rsid w:val="000438BB"/>
    <w:rsid w:val="00043DCE"/>
    <w:rsid w:val="000441E1"/>
    <w:rsid w:val="0004439B"/>
    <w:rsid w:val="000443A5"/>
    <w:rsid w:val="000447AC"/>
    <w:rsid w:val="00044969"/>
    <w:rsid w:val="00044C03"/>
    <w:rsid w:val="000451D5"/>
    <w:rsid w:val="00045632"/>
    <w:rsid w:val="0004579A"/>
    <w:rsid w:val="000457B4"/>
    <w:rsid w:val="00046060"/>
    <w:rsid w:val="00046131"/>
    <w:rsid w:val="00046564"/>
    <w:rsid w:val="00046589"/>
    <w:rsid w:val="00046737"/>
    <w:rsid w:val="00046C4B"/>
    <w:rsid w:val="0004706D"/>
    <w:rsid w:val="0004763C"/>
    <w:rsid w:val="000508CC"/>
    <w:rsid w:val="0005093B"/>
    <w:rsid w:val="00050BA8"/>
    <w:rsid w:val="0005159B"/>
    <w:rsid w:val="00051912"/>
    <w:rsid w:val="00051A40"/>
    <w:rsid w:val="000522C8"/>
    <w:rsid w:val="000524F6"/>
    <w:rsid w:val="00052535"/>
    <w:rsid w:val="000526F7"/>
    <w:rsid w:val="000528CA"/>
    <w:rsid w:val="00052C21"/>
    <w:rsid w:val="00052C2F"/>
    <w:rsid w:val="00052E3D"/>
    <w:rsid w:val="00052F60"/>
    <w:rsid w:val="00053A94"/>
    <w:rsid w:val="00053D44"/>
    <w:rsid w:val="00054526"/>
    <w:rsid w:val="0005485B"/>
    <w:rsid w:val="000550C9"/>
    <w:rsid w:val="00055187"/>
    <w:rsid w:val="000551D5"/>
    <w:rsid w:val="0005522B"/>
    <w:rsid w:val="00055412"/>
    <w:rsid w:val="000554FB"/>
    <w:rsid w:val="00055628"/>
    <w:rsid w:val="00055988"/>
    <w:rsid w:val="00055D3D"/>
    <w:rsid w:val="00055DDB"/>
    <w:rsid w:val="00056AB6"/>
    <w:rsid w:val="0005723E"/>
    <w:rsid w:val="000576BA"/>
    <w:rsid w:val="000579E3"/>
    <w:rsid w:val="00057AC2"/>
    <w:rsid w:val="00057B76"/>
    <w:rsid w:val="00060261"/>
    <w:rsid w:val="00060408"/>
    <w:rsid w:val="000604FA"/>
    <w:rsid w:val="000605AB"/>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832"/>
    <w:rsid w:val="00064E26"/>
    <w:rsid w:val="00064EB5"/>
    <w:rsid w:val="00064F92"/>
    <w:rsid w:val="00065EBC"/>
    <w:rsid w:val="00065F6E"/>
    <w:rsid w:val="00065FA1"/>
    <w:rsid w:val="0006616C"/>
    <w:rsid w:val="000665A2"/>
    <w:rsid w:val="00066712"/>
    <w:rsid w:val="00066808"/>
    <w:rsid w:val="00066B43"/>
    <w:rsid w:val="000670B0"/>
    <w:rsid w:val="00067B02"/>
    <w:rsid w:val="000700B5"/>
    <w:rsid w:val="00070EED"/>
    <w:rsid w:val="000711B6"/>
    <w:rsid w:val="00071280"/>
    <w:rsid w:val="00071930"/>
    <w:rsid w:val="00071ADC"/>
    <w:rsid w:val="0007217F"/>
    <w:rsid w:val="0007227D"/>
    <w:rsid w:val="00072720"/>
    <w:rsid w:val="00072A3A"/>
    <w:rsid w:val="00072AEE"/>
    <w:rsid w:val="00072F24"/>
    <w:rsid w:val="000730E7"/>
    <w:rsid w:val="00073508"/>
    <w:rsid w:val="000737EA"/>
    <w:rsid w:val="00073901"/>
    <w:rsid w:val="0007417F"/>
    <w:rsid w:val="000745B1"/>
    <w:rsid w:val="00074B0E"/>
    <w:rsid w:val="00074DC4"/>
    <w:rsid w:val="00074F2D"/>
    <w:rsid w:val="000751F1"/>
    <w:rsid w:val="000752B0"/>
    <w:rsid w:val="0007537E"/>
    <w:rsid w:val="00075FE2"/>
    <w:rsid w:val="00076451"/>
    <w:rsid w:val="000765CE"/>
    <w:rsid w:val="000765DF"/>
    <w:rsid w:val="00076C48"/>
    <w:rsid w:val="00076C70"/>
    <w:rsid w:val="00076F92"/>
    <w:rsid w:val="00077057"/>
    <w:rsid w:val="000772B3"/>
    <w:rsid w:val="000777A6"/>
    <w:rsid w:val="00077B2A"/>
    <w:rsid w:val="00077B67"/>
    <w:rsid w:val="00077F25"/>
    <w:rsid w:val="00080478"/>
    <w:rsid w:val="00080898"/>
    <w:rsid w:val="000809F4"/>
    <w:rsid w:val="00080A81"/>
    <w:rsid w:val="00080B44"/>
    <w:rsid w:val="000813E8"/>
    <w:rsid w:val="000818D1"/>
    <w:rsid w:val="00082383"/>
    <w:rsid w:val="0008334E"/>
    <w:rsid w:val="00083573"/>
    <w:rsid w:val="000837EB"/>
    <w:rsid w:val="00083AFC"/>
    <w:rsid w:val="00083B74"/>
    <w:rsid w:val="00084084"/>
    <w:rsid w:val="00084401"/>
    <w:rsid w:val="000845DF"/>
    <w:rsid w:val="000846E3"/>
    <w:rsid w:val="0008479B"/>
    <w:rsid w:val="0008485C"/>
    <w:rsid w:val="00084AEB"/>
    <w:rsid w:val="0008523B"/>
    <w:rsid w:val="000854B7"/>
    <w:rsid w:val="000855B7"/>
    <w:rsid w:val="000856E0"/>
    <w:rsid w:val="00085808"/>
    <w:rsid w:val="00085C11"/>
    <w:rsid w:val="00085D8C"/>
    <w:rsid w:val="000861B2"/>
    <w:rsid w:val="000865F8"/>
    <w:rsid w:val="0008686E"/>
    <w:rsid w:val="000875FA"/>
    <w:rsid w:val="000877D9"/>
    <w:rsid w:val="0008785E"/>
    <w:rsid w:val="00087D3C"/>
    <w:rsid w:val="00090956"/>
    <w:rsid w:val="00090F42"/>
    <w:rsid w:val="00091026"/>
    <w:rsid w:val="00091463"/>
    <w:rsid w:val="000925FB"/>
    <w:rsid w:val="00092F86"/>
    <w:rsid w:val="0009327B"/>
    <w:rsid w:val="00093C94"/>
    <w:rsid w:val="00094157"/>
    <w:rsid w:val="000941F4"/>
    <w:rsid w:val="00094501"/>
    <w:rsid w:val="00094F18"/>
    <w:rsid w:val="00095C5B"/>
    <w:rsid w:val="000962A7"/>
    <w:rsid w:val="000962CE"/>
    <w:rsid w:val="00096953"/>
    <w:rsid w:val="00096BAB"/>
    <w:rsid w:val="00096D62"/>
    <w:rsid w:val="00096DFA"/>
    <w:rsid w:val="00097025"/>
    <w:rsid w:val="00097492"/>
    <w:rsid w:val="000977C0"/>
    <w:rsid w:val="0009792D"/>
    <w:rsid w:val="000A00D7"/>
    <w:rsid w:val="000A00E1"/>
    <w:rsid w:val="000A09C2"/>
    <w:rsid w:val="000A0A87"/>
    <w:rsid w:val="000A182B"/>
    <w:rsid w:val="000A20EC"/>
    <w:rsid w:val="000A2C14"/>
    <w:rsid w:val="000A3827"/>
    <w:rsid w:val="000A3F41"/>
    <w:rsid w:val="000A4533"/>
    <w:rsid w:val="000A48BA"/>
    <w:rsid w:val="000A4CAB"/>
    <w:rsid w:val="000A4CE6"/>
    <w:rsid w:val="000A508B"/>
    <w:rsid w:val="000A5A75"/>
    <w:rsid w:val="000A5B6D"/>
    <w:rsid w:val="000A5CDA"/>
    <w:rsid w:val="000A6055"/>
    <w:rsid w:val="000A60A4"/>
    <w:rsid w:val="000A64FB"/>
    <w:rsid w:val="000A6693"/>
    <w:rsid w:val="000A6C10"/>
    <w:rsid w:val="000A70AF"/>
    <w:rsid w:val="000A710B"/>
    <w:rsid w:val="000A77D2"/>
    <w:rsid w:val="000A7FF3"/>
    <w:rsid w:val="000B04E6"/>
    <w:rsid w:val="000B0988"/>
    <w:rsid w:val="000B1271"/>
    <w:rsid w:val="000B12FE"/>
    <w:rsid w:val="000B130B"/>
    <w:rsid w:val="000B1522"/>
    <w:rsid w:val="000B1663"/>
    <w:rsid w:val="000B2023"/>
    <w:rsid w:val="000B2168"/>
    <w:rsid w:val="000B2505"/>
    <w:rsid w:val="000B284F"/>
    <w:rsid w:val="000B2E4F"/>
    <w:rsid w:val="000B3236"/>
    <w:rsid w:val="000B35D2"/>
    <w:rsid w:val="000B3811"/>
    <w:rsid w:val="000B4A35"/>
    <w:rsid w:val="000B4A3A"/>
    <w:rsid w:val="000B5017"/>
    <w:rsid w:val="000B53F1"/>
    <w:rsid w:val="000B5F82"/>
    <w:rsid w:val="000B65AE"/>
    <w:rsid w:val="000B686B"/>
    <w:rsid w:val="000B6896"/>
    <w:rsid w:val="000B6962"/>
    <w:rsid w:val="000B6DB8"/>
    <w:rsid w:val="000B70CC"/>
    <w:rsid w:val="000B74F1"/>
    <w:rsid w:val="000B7E55"/>
    <w:rsid w:val="000C0563"/>
    <w:rsid w:val="000C0AED"/>
    <w:rsid w:val="000C0BE8"/>
    <w:rsid w:val="000C10BB"/>
    <w:rsid w:val="000C1DCC"/>
    <w:rsid w:val="000C21B8"/>
    <w:rsid w:val="000C2409"/>
    <w:rsid w:val="000C2483"/>
    <w:rsid w:val="000C2BD0"/>
    <w:rsid w:val="000C2E35"/>
    <w:rsid w:val="000C2FBD"/>
    <w:rsid w:val="000C30FE"/>
    <w:rsid w:val="000C347E"/>
    <w:rsid w:val="000C3521"/>
    <w:rsid w:val="000C3B62"/>
    <w:rsid w:val="000C4C07"/>
    <w:rsid w:val="000C4C73"/>
    <w:rsid w:val="000C4E4D"/>
    <w:rsid w:val="000C4F63"/>
    <w:rsid w:val="000C5097"/>
    <w:rsid w:val="000C5126"/>
    <w:rsid w:val="000C526C"/>
    <w:rsid w:val="000C52D1"/>
    <w:rsid w:val="000C6457"/>
    <w:rsid w:val="000C6994"/>
    <w:rsid w:val="000C6F42"/>
    <w:rsid w:val="000C722F"/>
    <w:rsid w:val="000C7366"/>
    <w:rsid w:val="000C7664"/>
    <w:rsid w:val="000C77AA"/>
    <w:rsid w:val="000C7F7B"/>
    <w:rsid w:val="000D024F"/>
    <w:rsid w:val="000D0669"/>
    <w:rsid w:val="000D070C"/>
    <w:rsid w:val="000D0D76"/>
    <w:rsid w:val="000D1AAE"/>
    <w:rsid w:val="000D27C5"/>
    <w:rsid w:val="000D281D"/>
    <w:rsid w:val="000D29E8"/>
    <w:rsid w:val="000D48A3"/>
    <w:rsid w:val="000D48CA"/>
    <w:rsid w:val="000D48D5"/>
    <w:rsid w:val="000D4927"/>
    <w:rsid w:val="000D507C"/>
    <w:rsid w:val="000D5167"/>
    <w:rsid w:val="000D5266"/>
    <w:rsid w:val="000D5E0E"/>
    <w:rsid w:val="000D703E"/>
    <w:rsid w:val="000D718D"/>
    <w:rsid w:val="000D71CF"/>
    <w:rsid w:val="000D7210"/>
    <w:rsid w:val="000D7306"/>
    <w:rsid w:val="000D78F9"/>
    <w:rsid w:val="000D79AC"/>
    <w:rsid w:val="000D7F63"/>
    <w:rsid w:val="000D7FFE"/>
    <w:rsid w:val="000E03FE"/>
    <w:rsid w:val="000E04BE"/>
    <w:rsid w:val="000E07EF"/>
    <w:rsid w:val="000E09AD"/>
    <w:rsid w:val="000E0F9E"/>
    <w:rsid w:val="000E0FA4"/>
    <w:rsid w:val="000E1288"/>
    <w:rsid w:val="000E144E"/>
    <w:rsid w:val="000E176A"/>
    <w:rsid w:val="000E17BF"/>
    <w:rsid w:val="000E182C"/>
    <w:rsid w:val="000E1AAC"/>
    <w:rsid w:val="000E1B98"/>
    <w:rsid w:val="000E1DB9"/>
    <w:rsid w:val="000E2114"/>
    <w:rsid w:val="000E27EE"/>
    <w:rsid w:val="000E32E7"/>
    <w:rsid w:val="000E347B"/>
    <w:rsid w:val="000E3724"/>
    <w:rsid w:val="000E3752"/>
    <w:rsid w:val="000E382B"/>
    <w:rsid w:val="000E3BB1"/>
    <w:rsid w:val="000E3CD6"/>
    <w:rsid w:val="000E3DAD"/>
    <w:rsid w:val="000E47EC"/>
    <w:rsid w:val="000E48A0"/>
    <w:rsid w:val="000E4B8C"/>
    <w:rsid w:val="000E5031"/>
    <w:rsid w:val="000E5326"/>
    <w:rsid w:val="000E5583"/>
    <w:rsid w:val="000E60A1"/>
    <w:rsid w:val="000E6618"/>
    <w:rsid w:val="000E66C7"/>
    <w:rsid w:val="000E670B"/>
    <w:rsid w:val="000E6AC4"/>
    <w:rsid w:val="000E6BFB"/>
    <w:rsid w:val="000E6BFD"/>
    <w:rsid w:val="000E6DEF"/>
    <w:rsid w:val="000E6EFA"/>
    <w:rsid w:val="000E703B"/>
    <w:rsid w:val="000E7BDF"/>
    <w:rsid w:val="000F01D7"/>
    <w:rsid w:val="000F141F"/>
    <w:rsid w:val="000F1572"/>
    <w:rsid w:val="000F1B0F"/>
    <w:rsid w:val="000F1DFF"/>
    <w:rsid w:val="000F2352"/>
    <w:rsid w:val="000F2A4A"/>
    <w:rsid w:val="000F2DAF"/>
    <w:rsid w:val="000F37D2"/>
    <w:rsid w:val="000F3800"/>
    <w:rsid w:val="000F3994"/>
    <w:rsid w:val="000F3CE8"/>
    <w:rsid w:val="000F3D8D"/>
    <w:rsid w:val="000F4450"/>
    <w:rsid w:val="000F45C8"/>
    <w:rsid w:val="000F4890"/>
    <w:rsid w:val="000F48CD"/>
    <w:rsid w:val="000F496A"/>
    <w:rsid w:val="000F4A79"/>
    <w:rsid w:val="000F4B6E"/>
    <w:rsid w:val="000F4B76"/>
    <w:rsid w:val="000F4C18"/>
    <w:rsid w:val="000F4E34"/>
    <w:rsid w:val="000F4E48"/>
    <w:rsid w:val="000F5013"/>
    <w:rsid w:val="000F51D7"/>
    <w:rsid w:val="000F52CF"/>
    <w:rsid w:val="000F5492"/>
    <w:rsid w:val="000F5796"/>
    <w:rsid w:val="000F57FF"/>
    <w:rsid w:val="000F5F8A"/>
    <w:rsid w:val="000F5FC9"/>
    <w:rsid w:val="000F5FF1"/>
    <w:rsid w:val="000F60BA"/>
    <w:rsid w:val="000F622F"/>
    <w:rsid w:val="000F62E3"/>
    <w:rsid w:val="000F6BB2"/>
    <w:rsid w:val="000F6E40"/>
    <w:rsid w:val="000F6FC9"/>
    <w:rsid w:val="000F73E6"/>
    <w:rsid w:val="000F7449"/>
    <w:rsid w:val="000F74B8"/>
    <w:rsid w:val="000F77AA"/>
    <w:rsid w:val="000F7B3D"/>
    <w:rsid w:val="001001E2"/>
    <w:rsid w:val="00100418"/>
    <w:rsid w:val="00100625"/>
    <w:rsid w:val="001007EE"/>
    <w:rsid w:val="00100C29"/>
    <w:rsid w:val="00101025"/>
    <w:rsid w:val="0010124B"/>
    <w:rsid w:val="001012B6"/>
    <w:rsid w:val="00101FC9"/>
    <w:rsid w:val="001020EE"/>
    <w:rsid w:val="0010210D"/>
    <w:rsid w:val="001021B3"/>
    <w:rsid w:val="00102351"/>
    <w:rsid w:val="00102481"/>
    <w:rsid w:val="00102F7D"/>
    <w:rsid w:val="00103338"/>
    <w:rsid w:val="00103624"/>
    <w:rsid w:val="00103850"/>
    <w:rsid w:val="00104D17"/>
    <w:rsid w:val="00105377"/>
    <w:rsid w:val="00105461"/>
    <w:rsid w:val="00105B6A"/>
    <w:rsid w:val="00106114"/>
    <w:rsid w:val="00106D48"/>
    <w:rsid w:val="00107974"/>
    <w:rsid w:val="00107BD6"/>
    <w:rsid w:val="00107C31"/>
    <w:rsid w:val="00107EC9"/>
    <w:rsid w:val="00107F87"/>
    <w:rsid w:val="0011049F"/>
    <w:rsid w:val="00110A15"/>
    <w:rsid w:val="00110B2A"/>
    <w:rsid w:val="00111382"/>
    <w:rsid w:val="001114F7"/>
    <w:rsid w:val="00111638"/>
    <w:rsid w:val="0011192A"/>
    <w:rsid w:val="00111C2D"/>
    <w:rsid w:val="00111F96"/>
    <w:rsid w:val="00112557"/>
    <w:rsid w:val="001137F5"/>
    <w:rsid w:val="00113DAD"/>
    <w:rsid w:val="0011462E"/>
    <w:rsid w:val="00114694"/>
    <w:rsid w:val="0011473E"/>
    <w:rsid w:val="00114756"/>
    <w:rsid w:val="00115395"/>
    <w:rsid w:val="0011541E"/>
    <w:rsid w:val="001155BE"/>
    <w:rsid w:val="00115839"/>
    <w:rsid w:val="00115AD9"/>
    <w:rsid w:val="001163E9"/>
    <w:rsid w:val="001164B4"/>
    <w:rsid w:val="001166DD"/>
    <w:rsid w:val="00116DC0"/>
    <w:rsid w:val="00116EF2"/>
    <w:rsid w:val="00117BF2"/>
    <w:rsid w:val="0012113A"/>
    <w:rsid w:val="00121A83"/>
    <w:rsid w:val="00121F90"/>
    <w:rsid w:val="0012211E"/>
    <w:rsid w:val="0012230F"/>
    <w:rsid w:val="001224F7"/>
    <w:rsid w:val="0012274B"/>
    <w:rsid w:val="00122846"/>
    <w:rsid w:val="001230D9"/>
    <w:rsid w:val="00123880"/>
    <w:rsid w:val="00123CEA"/>
    <w:rsid w:val="00123E19"/>
    <w:rsid w:val="00123E2E"/>
    <w:rsid w:val="001241AA"/>
    <w:rsid w:val="001241AB"/>
    <w:rsid w:val="00124229"/>
    <w:rsid w:val="001243A4"/>
    <w:rsid w:val="0012457A"/>
    <w:rsid w:val="001245A3"/>
    <w:rsid w:val="001248B9"/>
    <w:rsid w:val="00124A89"/>
    <w:rsid w:val="00124A9D"/>
    <w:rsid w:val="001253AE"/>
    <w:rsid w:val="00125DA0"/>
    <w:rsid w:val="0012630A"/>
    <w:rsid w:val="00126445"/>
    <w:rsid w:val="0012644C"/>
    <w:rsid w:val="001264A8"/>
    <w:rsid w:val="00126517"/>
    <w:rsid w:val="001265A9"/>
    <w:rsid w:val="0012691F"/>
    <w:rsid w:val="00126C55"/>
    <w:rsid w:val="00126CD9"/>
    <w:rsid w:val="00126F81"/>
    <w:rsid w:val="0012775D"/>
    <w:rsid w:val="00127E29"/>
    <w:rsid w:val="0013041E"/>
    <w:rsid w:val="0013055E"/>
    <w:rsid w:val="00130A53"/>
    <w:rsid w:val="00130B42"/>
    <w:rsid w:val="00131E06"/>
    <w:rsid w:val="00132125"/>
    <w:rsid w:val="00132255"/>
    <w:rsid w:val="0013302B"/>
    <w:rsid w:val="001331C8"/>
    <w:rsid w:val="00134662"/>
    <w:rsid w:val="0013476D"/>
    <w:rsid w:val="00134B7A"/>
    <w:rsid w:val="00135101"/>
    <w:rsid w:val="00135266"/>
    <w:rsid w:val="00135413"/>
    <w:rsid w:val="00135EF6"/>
    <w:rsid w:val="00136154"/>
    <w:rsid w:val="0013645F"/>
    <w:rsid w:val="001366AD"/>
    <w:rsid w:val="00136A5C"/>
    <w:rsid w:val="00137172"/>
    <w:rsid w:val="0013719B"/>
    <w:rsid w:val="00137554"/>
    <w:rsid w:val="00137713"/>
    <w:rsid w:val="00137A69"/>
    <w:rsid w:val="001404EE"/>
    <w:rsid w:val="0014116D"/>
    <w:rsid w:val="001412BF"/>
    <w:rsid w:val="00141301"/>
    <w:rsid w:val="00141AF6"/>
    <w:rsid w:val="00141B35"/>
    <w:rsid w:val="00141CA0"/>
    <w:rsid w:val="00141D7A"/>
    <w:rsid w:val="00141E15"/>
    <w:rsid w:val="001420A2"/>
    <w:rsid w:val="001424BD"/>
    <w:rsid w:val="00142AEC"/>
    <w:rsid w:val="00142C40"/>
    <w:rsid w:val="00142C8F"/>
    <w:rsid w:val="00142DA4"/>
    <w:rsid w:val="00142EA2"/>
    <w:rsid w:val="001430F6"/>
    <w:rsid w:val="00143B2A"/>
    <w:rsid w:val="00143FF7"/>
    <w:rsid w:val="001442F3"/>
    <w:rsid w:val="001443AE"/>
    <w:rsid w:val="001445C4"/>
    <w:rsid w:val="00144CCB"/>
    <w:rsid w:val="00144EF0"/>
    <w:rsid w:val="00144F7A"/>
    <w:rsid w:val="0014588F"/>
    <w:rsid w:val="00145C40"/>
    <w:rsid w:val="00145C65"/>
    <w:rsid w:val="00145D86"/>
    <w:rsid w:val="0014718A"/>
    <w:rsid w:val="00147624"/>
    <w:rsid w:val="0014770F"/>
    <w:rsid w:val="00147B5D"/>
    <w:rsid w:val="00150979"/>
    <w:rsid w:val="00150A65"/>
    <w:rsid w:val="00150B40"/>
    <w:rsid w:val="00150C7A"/>
    <w:rsid w:val="00150EB3"/>
    <w:rsid w:val="0015138E"/>
    <w:rsid w:val="001515C3"/>
    <w:rsid w:val="001518D8"/>
    <w:rsid w:val="001519D2"/>
    <w:rsid w:val="00152027"/>
    <w:rsid w:val="001522C3"/>
    <w:rsid w:val="00152E95"/>
    <w:rsid w:val="0015319A"/>
    <w:rsid w:val="00153821"/>
    <w:rsid w:val="0015386C"/>
    <w:rsid w:val="0015406F"/>
    <w:rsid w:val="001543BC"/>
    <w:rsid w:val="001543D2"/>
    <w:rsid w:val="0015474C"/>
    <w:rsid w:val="00154B9C"/>
    <w:rsid w:val="00154E67"/>
    <w:rsid w:val="00155062"/>
    <w:rsid w:val="0015533A"/>
    <w:rsid w:val="00155B60"/>
    <w:rsid w:val="00155FBC"/>
    <w:rsid w:val="00156060"/>
    <w:rsid w:val="00156460"/>
    <w:rsid w:val="0015648D"/>
    <w:rsid w:val="0015664C"/>
    <w:rsid w:val="001568DB"/>
    <w:rsid w:val="00156A1B"/>
    <w:rsid w:val="00156CD0"/>
    <w:rsid w:val="00156D7D"/>
    <w:rsid w:val="001573CE"/>
    <w:rsid w:val="00160215"/>
    <w:rsid w:val="00160344"/>
    <w:rsid w:val="00160380"/>
    <w:rsid w:val="00161057"/>
    <w:rsid w:val="00161319"/>
    <w:rsid w:val="001615DD"/>
    <w:rsid w:val="001616D6"/>
    <w:rsid w:val="001618E2"/>
    <w:rsid w:val="00161D14"/>
    <w:rsid w:val="0016225F"/>
    <w:rsid w:val="00162519"/>
    <w:rsid w:val="0016289D"/>
    <w:rsid w:val="0016298B"/>
    <w:rsid w:val="001630A2"/>
    <w:rsid w:val="00163338"/>
    <w:rsid w:val="00163B78"/>
    <w:rsid w:val="00163C99"/>
    <w:rsid w:val="00164044"/>
    <w:rsid w:val="00164233"/>
    <w:rsid w:val="001642DA"/>
    <w:rsid w:val="0016438D"/>
    <w:rsid w:val="001646CF"/>
    <w:rsid w:val="001647B4"/>
    <w:rsid w:val="00165DB7"/>
    <w:rsid w:val="00165FCE"/>
    <w:rsid w:val="00166026"/>
    <w:rsid w:val="001664E8"/>
    <w:rsid w:val="00166EC5"/>
    <w:rsid w:val="0016715F"/>
    <w:rsid w:val="001675D1"/>
    <w:rsid w:val="00167E99"/>
    <w:rsid w:val="001703E5"/>
    <w:rsid w:val="001705F3"/>
    <w:rsid w:val="00170600"/>
    <w:rsid w:val="001706F7"/>
    <w:rsid w:val="0017079C"/>
    <w:rsid w:val="00170D99"/>
    <w:rsid w:val="001711D1"/>
    <w:rsid w:val="001714D8"/>
    <w:rsid w:val="00171AFE"/>
    <w:rsid w:val="00171E0B"/>
    <w:rsid w:val="001722D3"/>
    <w:rsid w:val="00172570"/>
    <w:rsid w:val="001728FA"/>
    <w:rsid w:val="00172A06"/>
    <w:rsid w:val="00172BFA"/>
    <w:rsid w:val="00172F1A"/>
    <w:rsid w:val="00173123"/>
    <w:rsid w:val="001735F5"/>
    <w:rsid w:val="0017376D"/>
    <w:rsid w:val="00173C42"/>
    <w:rsid w:val="001740F7"/>
    <w:rsid w:val="001744E6"/>
    <w:rsid w:val="00174718"/>
    <w:rsid w:val="00174B9D"/>
    <w:rsid w:val="00174C9F"/>
    <w:rsid w:val="00174E8B"/>
    <w:rsid w:val="00174FF8"/>
    <w:rsid w:val="00175430"/>
    <w:rsid w:val="00175721"/>
    <w:rsid w:val="001757C0"/>
    <w:rsid w:val="001758AA"/>
    <w:rsid w:val="00175AE3"/>
    <w:rsid w:val="00175DD1"/>
    <w:rsid w:val="00175E2E"/>
    <w:rsid w:val="00176A7E"/>
    <w:rsid w:val="0017751D"/>
    <w:rsid w:val="00177B1E"/>
    <w:rsid w:val="00177D3B"/>
    <w:rsid w:val="00177F84"/>
    <w:rsid w:val="001802C9"/>
    <w:rsid w:val="00180D38"/>
    <w:rsid w:val="00180FBA"/>
    <w:rsid w:val="00181640"/>
    <w:rsid w:val="001819F8"/>
    <w:rsid w:val="00181B7E"/>
    <w:rsid w:val="00181C40"/>
    <w:rsid w:val="00182065"/>
    <w:rsid w:val="00182149"/>
    <w:rsid w:val="0018317B"/>
    <w:rsid w:val="001831C1"/>
    <w:rsid w:val="00183511"/>
    <w:rsid w:val="001835B4"/>
    <w:rsid w:val="001841D9"/>
    <w:rsid w:val="00184208"/>
    <w:rsid w:val="00184217"/>
    <w:rsid w:val="00184DD7"/>
    <w:rsid w:val="00184E8D"/>
    <w:rsid w:val="00184EE8"/>
    <w:rsid w:val="0018503B"/>
    <w:rsid w:val="00185346"/>
    <w:rsid w:val="00185418"/>
    <w:rsid w:val="00185B9B"/>
    <w:rsid w:val="0018603A"/>
    <w:rsid w:val="001861FA"/>
    <w:rsid w:val="00186CDE"/>
    <w:rsid w:val="00187124"/>
    <w:rsid w:val="001876B1"/>
    <w:rsid w:val="00187A4D"/>
    <w:rsid w:val="00187DD9"/>
    <w:rsid w:val="00187EF6"/>
    <w:rsid w:val="00190124"/>
    <w:rsid w:val="0019025F"/>
    <w:rsid w:val="001903FA"/>
    <w:rsid w:val="0019046A"/>
    <w:rsid w:val="00190CCB"/>
    <w:rsid w:val="00190E03"/>
    <w:rsid w:val="0019168D"/>
    <w:rsid w:val="001917E6"/>
    <w:rsid w:val="00191B96"/>
    <w:rsid w:val="00191CF7"/>
    <w:rsid w:val="00192637"/>
    <w:rsid w:val="0019274C"/>
    <w:rsid w:val="00192F56"/>
    <w:rsid w:val="0019361A"/>
    <w:rsid w:val="001941A7"/>
    <w:rsid w:val="001942B6"/>
    <w:rsid w:val="001943FA"/>
    <w:rsid w:val="00194BF3"/>
    <w:rsid w:val="00195CB0"/>
    <w:rsid w:val="00195D57"/>
    <w:rsid w:val="00196951"/>
    <w:rsid w:val="001972CB"/>
    <w:rsid w:val="00197387"/>
    <w:rsid w:val="001974A1"/>
    <w:rsid w:val="001A0376"/>
    <w:rsid w:val="001A03E5"/>
    <w:rsid w:val="001A04D6"/>
    <w:rsid w:val="001A07A3"/>
    <w:rsid w:val="001A0908"/>
    <w:rsid w:val="001A0EBA"/>
    <w:rsid w:val="001A1100"/>
    <w:rsid w:val="001A1708"/>
    <w:rsid w:val="001A1DC2"/>
    <w:rsid w:val="001A1F84"/>
    <w:rsid w:val="001A2703"/>
    <w:rsid w:val="001A2DCE"/>
    <w:rsid w:val="001A407A"/>
    <w:rsid w:val="001A4393"/>
    <w:rsid w:val="001A4EEC"/>
    <w:rsid w:val="001A5563"/>
    <w:rsid w:val="001A5DD0"/>
    <w:rsid w:val="001A65D6"/>
    <w:rsid w:val="001A6B73"/>
    <w:rsid w:val="001A6E48"/>
    <w:rsid w:val="001A7DC5"/>
    <w:rsid w:val="001B01E1"/>
    <w:rsid w:val="001B060A"/>
    <w:rsid w:val="001B0888"/>
    <w:rsid w:val="001B124B"/>
    <w:rsid w:val="001B12FD"/>
    <w:rsid w:val="001B1B29"/>
    <w:rsid w:val="001B1D73"/>
    <w:rsid w:val="001B1F95"/>
    <w:rsid w:val="001B265C"/>
    <w:rsid w:val="001B26F8"/>
    <w:rsid w:val="001B2884"/>
    <w:rsid w:val="001B2A71"/>
    <w:rsid w:val="001B2B6C"/>
    <w:rsid w:val="001B3104"/>
    <w:rsid w:val="001B3C4B"/>
    <w:rsid w:val="001B3F30"/>
    <w:rsid w:val="001B4124"/>
    <w:rsid w:val="001B413C"/>
    <w:rsid w:val="001B4579"/>
    <w:rsid w:val="001B4585"/>
    <w:rsid w:val="001B4B3D"/>
    <w:rsid w:val="001B4BF5"/>
    <w:rsid w:val="001B4C67"/>
    <w:rsid w:val="001B4CBD"/>
    <w:rsid w:val="001B4D3E"/>
    <w:rsid w:val="001B4D4A"/>
    <w:rsid w:val="001B5080"/>
    <w:rsid w:val="001B554E"/>
    <w:rsid w:val="001B57D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0C29"/>
    <w:rsid w:val="001C1272"/>
    <w:rsid w:val="001C12A6"/>
    <w:rsid w:val="001C1467"/>
    <w:rsid w:val="001C1879"/>
    <w:rsid w:val="001C202C"/>
    <w:rsid w:val="001C203A"/>
    <w:rsid w:val="001C2418"/>
    <w:rsid w:val="001C2D84"/>
    <w:rsid w:val="001C2EB9"/>
    <w:rsid w:val="001C2FA0"/>
    <w:rsid w:val="001C31AA"/>
    <w:rsid w:val="001C31F0"/>
    <w:rsid w:val="001C3BD0"/>
    <w:rsid w:val="001C459D"/>
    <w:rsid w:val="001C4A5D"/>
    <w:rsid w:val="001C4A7C"/>
    <w:rsid w:val="001C4EC1"/>
    <w:rsid w:val="001C5958"/>
    <w:rsid w:val="001C5A26"/>
    <w:rsid w:val="001C66DE"/>
    <w:rsid w:val="001C670B"/>
    <w:rsid w:val="001C6996"/>
    <w:rsid w:val="001C6C9B"/>
    <w:rsid w:val="001C70B4"/>
    <w:rsid w:val="001C7286"/>
    <w:rsid w:val="001C741C"/>
    <w:rsid w:val="001C7433"/>
    <w:rsid w:val="001C7E27"/>
    <w:rsid w:val="001C7EC9"/>
    <w:rsid w:val="001D014F"/>
    <w:rsid w:val="001D01B7"/>
    <w:rsid w:val="001D0247"/>
    <w:rsid w:val="001D036C"/>
    <w:rsid w:val="001D0439"/>
    <w:rsid w:val="001D0441"/>
    <w:rsid w:val="001D0840"/>
    <w:rsid w:val="001D0AB9"/>
    <w:rsid w:val="001D0B56"/>
    <w:rsid w:val="001D0F04"/>
    <w:rsid w:val="001D0F5B"/>
    <w:rsid w:val="001D1306"/>
    <w:rsid w:val="001D13CA"/>
    <w:rsid w:val="001D1B71"/>
    <w:rsid w:val="001D2428"/>
    <w:rsid w:val="001D266A"/>
    <w:rsid w:val="001D2D5E"/>
    <w:rsid w:val="001D2F0A"/>
    <w:rsid w:val="001D2F72"/>
    <w:rsid w:val="001D31D6"/>
    <w:rsid w:val="001D3258"/>
    <w:rsid w:val="001D35A2"/>
    <w:rsid w:val="001D3701"/>
    <w:rsid w:val="001D383C"/>
    <w:rsid w:val="001D3D78"/>
    <w:rsid w:val="001D3E4B"/>
    <w:rsid w:val="001D42C1"/>
    <w:rsid w:val="001D431F"/>
    <w:rsid w:val="001D4BE0"/>
    <w:rsid w:val="001D4C9A"/>
    <w:rsid w:val="001D4CCC"/>
    <w:rsid w:val="001D4DFF"/>
    <w:rsid w:val="001D5640"/>
    <w:rsid w:val="001D5AF6"/>
    <w:rsid w:val="001D5C71"/>
    <w:rsid w:val="001D61DA"/>
    <w:rsid w:val="001D633D"/>
    <w:rsid w:val="001D6987"/>
    <w:rsid w:val="001D6A79"/>
    <w:rsid w:val="001D6E5F"/>
    <w:rsid w:val="001D6E6E"/>
    <w:rsid w:val="001D6EDB"/>
    <w:rsid w:val="001D71E7"/>
    <w:rsid w:val="001D74E7"/>
    <w:rsid w:val="001D759E"/>
    <w:rsid w:val="001E016B"/>
    <w:rsid w:val="001E0ACF"/>
    <w:rsid w:val="001E0DB5"/>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6D1E"/>
    <w:rsid w:val="001E7375"/>
    <w:rsid w:val="001E7AAE"/>
    <w:rsid w:val="001E7AE2"/>
    <w:rsid w:val="001E7C2E"/>
    <w:rsid w:val="001E7E11"/>
    <w:rsid w:val="001F0479"/>
    <w:rsid w:val="001F04DB"/>
    <w:rsid w:val="001F0F4F"/>
    <w:rsid w:val="001F0FC0"/>
    <w:rsid w:val="001F153C"/>
    <w:rsid w:val="001F16B5"/>
    <w:rsid w:val="001F173E"/>
    <w:rsid w:val="001F1AB6"/>
    <w:rsid w:val="001F1B75"/>
    <w:rsid w:val="001F206B"/>
    <w:rsid w:val="001F312D"/>
    <w:rsid w:val="001F33DD"/>
    <w:rsid w:val="001F36EE"/>
    <w:rsid w:val="001F3DF1"/>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5BC"/>
    <w:rsid w:val="001F7F94"/>
    <w:rsid w:val="00200730"/>
    <w:rsid w:val="0020080D"/>
    <w:rsid w:val="00200970"/>
    <w:rsid w:val="00200B65"/>
    <w:rsid w:val="00200C3C"/>
    <w:rsid w:val="00201AA7"/>
    <w:rsid w:val="00201C65"/>
    <w:rsid w:val="00201EC6"/>
    <w:rsid w:val="00202CFB"/>
    <w:rsid w:val="0020337C"/>
    <w:rsid w:val="00203826"/>
    <w:rsid w:val="0020382C"/>
    <w:rsid w:val="0020383B"/>
    <w:rsid w:val="0020387B"/>
    <w:rsid w:val="002044D7"/>
    <w:rsid w:val="00204881"/>
    <w:rsid w:val="0020564D"/>
    <w:rsid w:val="002058CB"/>
    <w:rsid w:val="002059E5"/>
    <w:rsid w:val="00205A9D"/>
    <w:rsid w:val="00205D19"/>
    <w:rsid w:val="002064A9"/>
    <w:rsid w:val="00206638"/>
    <w:rsid w:val="002067FA"/>
    <w:rsid w:val="00206C35"/>
    <w:rsid w:val="00206C64"/>
    <w:rsid w:val="00206CFC"/>
    <w:rsid w:val="00207001"/>
    <w:rsid w:val="00207049"/>
    <w:rsid w:val="00207B05"/>
    <w:rsid w:val="00210506"/>
    <w:rsid w:val="00210A3E"/>
    <w:rsid w:val="00210B31"/>
    <w:rsid w:val="00210B43"/>
    <w:rsid w:val="002114BD"/>
    <w:rsid w:val="0021170A"/>
    <w:rsid w:val="002119D3"/>
    <w:rsid w:val="00211D0F"/>
    <w:rsid w:val="0021280D"/>
    <w:rsid w:val="002128A2"/>
    <w:rsid w:val="0021416C"/>
    <w:rsid w:val="002141F9"/>
    <w:rsid w:val="00214690"/>
    <w:rsid w:val="002149D3"/>
    <w:rsid w:val="00215039"/>
    <w:rsid w:val="002150CA"/>
    <w:rsid w:val="002152B3"/>
    <w:rsid w:val="002154C1"/>
    <w:rsid w:val="00215857"/>
    <w:rsid w:val="00215B4E"/>
    <w:rsid w:val="0021676F"/>
    <w:rsid w:val="00217268"/>
    <w:rsid w:val="002178FC"/>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33F9"/>
    <w:rsid w:val="0022387B"/>
    <w:rsid w:val="002238C0"/>
    <w:rsid w:val="00223A4A"/>
    <w:rsid w:val="00224033"/>
    <w:rsid w:val="002240E3"/>
    <w:rsid w:val="00224603"/>
    <w:rsid w:val="00224777"/>
    <w:rsid w:val="00224E4C"/>
    <w:rsid w:val="002250C5"/>
    <w:rsid w:val="00225100"/>
    <w:rsid w:val="0022517C"/>
    <w:rsid w:val="00225391"/>
    <w:rsid w:val="0022569F"/>
    <w:rsid w:val="002256DE"/>
    <w:rsid w:val="0022580A"/>
    <w:rsid w:val="00226039"/>
    <w:rsid w:val="00226065"/>
    <w:rsid w:val="00226209"/>
    <w:rsid w:val="002262E8"/>
    <w:rsid w:val="00226351"/>
    <w:rsid w:val="002269C0"/>
    <w:rsid w:val="0022724E"/>
    <w:rsid w:val="00227ED5"/>
    <w:rsid w:val="0023061A"/>
    <w:rsid w:val="00231B2C"/>
    <w:rsid w:val="00231E75"/>
    <w:rsid w:val="00232183"/>
    <w:rsid w:val="002321FB"/>
    <w:rsid w:val="0023222F"/>
    <w:rsid w:val="002323A7"/>
    <w:rsid w:val="00232456"/>
    <w:rsid w:val="00232675"/>
    <w:rsid w:val="0023270F"/>
    <w:rsid w:val="00232829"/>
    <w:rsid w:val="00232A1E"/>
    <w:rsid w:val="00232E42"/>
    <w:rsid w:val="00233083"/>
    <w:rsid w:val="002333AC"/>
    <w:rsid w:val="0023345D"/>
    <w:rsid w:val="00233495"/>
    <w:rsid w:val="0023412F"/>
    <w:rsid w:val="00234332"/>
    <w:rsid w:val="00234894"/>
    <w:rsid w:val="00234AF3"/>
    <w:rsid w:val="00234DDD"/>
    <w:rsid w:val="00234E10"/>
    <w:rsid w:val="0023511E"/>
    <w:rsid w:val="00235166"/>
    <w:rsid w:val="0023533A"/>
    <w:rsid w:val="0023535A"/>
    <w:rsid w:val="00235360"/>
    <w:rsid w:val="00235620"/>
    <w:rsid w:val="002357D9"/>
    <w:rsid w:val="00235E7B"/>
    <w:rsid w:val="00235F75"/>
    <w:rsid w:val="0023609A"/>
    <w:rsid w:val="00236237"/>
    <w:rsid w:val="002366FA"/>
    <w:rsid w:val="00236A44"/>
    <w:rsid w:val="00236EC3"/>
    <w:rsid w:val="002376E8"/>
    <w:rsid w:val="00237FDB"/>
    <w:rsid w:val="00240300"/>
    <w:rsid w:val="00241620"/>
    <w:rsid w:val="002418E5"/>
    <w:rsid w:val="00241AA5"/>
    <w:rsid w:val="00241C68"/>
    <w:rsid w:val="00241FEC"/>
    <w:rsid w:val="002425B3"/>
    <w:rsid w:val="00242DE7"/>
    <w:rsid w:val="00242F30"/>
    <w:rsid w:val="0024335D"/>
    <w:rsid w:val="00243533"/>
    <w:rsid w:val="00244047"/>
    <w:rsid w:val="00244283"/>
    <w:rsid w:val="00244942"/>
    <w:rsid w:val="00244C0B"/>
    <w:rsid w:val="00245144"/>
    <w:rsid w:val="002451B7"/>
    <w:rsid w:val="0024566C"/>
    <w:rsid w:val="00245B4E"/>
    <w:rsid w:val="00245E88"/>
    <w:rsid w:val="0024612E"/>
    <w:rsid w:val="002461F1"/>
    <w:rsid w:val="00246C26"/>
    <w:rsid w:val="00246F84"/>
    <w:rsid w:val="00247158"/>
    <w:rsid w:val="00247717"/>
    <w:rsid w:val="0024772D"/>
    <w:rsid w:val="00247844"/>
    <w:rsid w:val="00247FEA"/>
    <w:rsid w:val="002503F0"/>
    <w:rsid w:val="00250A01"/>
    <w:rsid w:val="00250C30"/>
    <w:rsid w:val="0025124B"/>
    <w:rsid w:val="00251A51"/>
    <w:rsid w:val="00251AFB"/>
    <w:rsid w:val="00251B1B"/>
    <w:rsid w:val="00251DA5"/>
    <w:rsid w:val="002521A2"/>
    <w:rsid w:val="00252844"/>
    <w:rsid w:val="002530C5"/>
    <w:rsid w:val="00253236"/>
    <w:rsid w:val="0025346D"/>
    <w:rsid w:val="0025394F"/>
    <w:rsid w:val="00253E02"/>
    <w:rsid w:val="00253F95"/>
    <w:rsid w:val="002542F9"/>
    <w:rsid w:val="002547E1"/>
    <w:rsid w:val="0025493A"/>
    <w:rsid w:val="0025498A"/>
    <w:rsid w:val="00254A04"/>
    <w:rsid w:val="00254AAB"/>
    <w:rsid w:val="00254F3A"/>
    <w:rsid w:val="00255280"/>
    <w:rsid w:val="002558E1"/>
    <w:rsid w:val="002560EB"/>
    <w:rsid w:val="00256B4C"/>
    <w:rsid w:val="002570E7"/>
    <w:rsid w:val="002571FE"/>
    <w:rsid w:val="00257345"/>
    <w:rsid w:val="00257726"/>
    <w:rsid w:val="00257C32"/>
    <w:rsid w:val="00257C49"/>
    <w:rsid w:val="0026053D"/>
    <w:rsid w:val="002606BB"/>
    <w:rsid w:val="00260EA8"/>
    <w:rsid w:val="002611B3"/>
    <w:rsid w:val="00261691"/>
    <w:rsid w:val="00262106"/>
    <w:rsid w:val="0026211B"/>
    <w:rsid w:val="0026228E"/>
    <w:rsid w:val="002627F8"/>
    <w:rsid w:val="00262DA7"/>
    <w:rsid w:val="0026308C"/>
    <w:rsid w:val="002643CF"/>
    <w:rsid w:val="00264845"/>
    <w:rsid w:val="00264BB1"/>
    <w:rsid w:val="002655D9"/>
    <w:rsid w:val="00266045"/>
    <w:rsid w:val="00266167"/>
    <w:rsid w:val="002671E0"/>
    <w:rsid w:val="0026721A"/>
    <w:rsid w:val="00267576"/>
    <w:rsid w:val="00267BFB"/>
    <w:rsid w:val="00267D63"/>
    <w:rsid w:val="00267F06"/>
    <w:rsid w:val="002701D9"/>
    <w:rsid w:val="00270584"/>
    <w:rsid w:val="00270D08"/>
    <w:rsid w:val="00270EEA"/>
    <w:rsid w:val="0027104B"/>
    <w:rsid w:val="00271271"/>
    <w:rsid w:val="002713EB"/>
    <w:rsid w:val="0027166F"/>
    <w:rsid w:val="00271672"/>
    <w:rsid w:val="002728D8"/>
    <w:rsid w:val="00272B3B"/>
    <w:rsid w:val="00272ED3"/>
    <w:rsid w:val="002732CB"/>
    <w:rsid w:val="002733A6"/>
    <w:rsid w:val="00273404"/>
    <w:rsid w:val="0027380F"/>
    <w:rsid w:val="00273AE0"/>
    <w:rsid w:val="00273C51"/>
    <w:rsid w:val="0027441E"/>
    <w:rsid w:val="002744CD"/>
    <w:rsid w:val="002746A5"/>
    <w:rsid w:val="00274803"/>
    <w:rsid w:val="00274A45"/>
    <w:rsid w:val="00274B66"/>
    <w:rsid w:val="00274D71"/>
    <w:rsid w:val="00275CBC"/>
    <w:rsid w:val="002765E1"/>
    <w:rsid w:val="0027710F"/>
    <w:rsid w:val="002771DB"/>
    <w:rsid w:val="00277627"/>
    <w:rsid w:val="00280210"/>
    <w:rsid w:val="002810F1"/>
    <w:rsid w:val="00281A49"/>
    <w:rsid w:val="00281CE4"/>
    <w:rsid w:val="00281F9F"/>
    <w:rsid w:val="00282071"/>
    <w:rsid w:val="002827C2"/>
    <w:rsid w:val="0028291F"/>
    <w:rsid w:val="002829A1"/>
    <w:rsid w:val="00282E43"/>
    <w:rsid w:val="00282FE7"/>
    <w:rsid w:val="00283AB6"/>
    <w:rsid w:val="00283CFC"/>
    <w:rsid w:val="00283DC0"/>
    <w:rsid w:val="0028456E"/>
    <w:rsid w:val="00284E83"/>
    <w:rsid w:val="00285601"/>
    <w:rsid w:val="00286424"/>
    <w:rsid w:val="00286DD4"/>
    <w:rsid w:val="00286E9B"/>
    <w:rsid w:val="0028725F"/>
    <w:rsid w:val="00287A8A"/>
    <w:rsid w:val="002906E0"/>
    <w:rsid w:val="002908E7"/>
    <w:rsid w:val="00290A13"/>
    <w:rsid w:val="00290BA1"/>
    <w:rsid w:val="002916DF"/>
    <w:rsid w:val="00291759"/>
    <w:rsid w:val="00291CA6"/>
    <w:rsid w:val="00291E77"/>
    <w:rsid w:val="00291E9B"/>
    <w:rsid w:val="00291EFD"/>
    <w:rsid w:val="00292251"/>
    <w:rsid w:val="00292945"/>
    <w:rsid w:val="00292BD8"/>
    <w:rsid w:val="00292EC4"/>
    <w:rsid w:val="002931E0"/>
    <w:rsid w:val="002931E6"/>
    <w:rsid w:val="00293292"/>
    <w:rsid w:val="002934B5"/>
    <w:rsid w:val="002940BF"/>
    <w:rsid w:val="0029438C"/>
    <w:rsid w:val="002947E5"/>
    <w:rsid w:val="00294A83"/>
    <w:rsid w:val="00294AEA"/>
    <w:rsid w:val="00294CA3"/>
    <w:rsid w:val="00295075"/>
    <w:rsid w:val="00295188"/>
    <w:rsid w:val="00295543"/>
    <w:rsid w:val="00295728"/>
    <w:rsid w:val="002961E2"/>
    <w:rsid w:val="00296291"/>
    <w:rsid w:val="0029631D"/>
    <w:rsid w:val="00296C1C"/>
    <w:rsid w:val="002973F0"/>
    <w:rsid w:val="002A01D9"/>
    <w:rsid w:val="002A04A8"/>
    <w:rsid w:val="002A07A9"/>
    <w:rsid w:val="002A1B74"/>
    <w:rsid w:val="002A1D6A"/>
    <w:rsid w:val="002A2236"/>
    <w:rsid w:val="002A2288"/>
    <w:rsid w:val="002A2E13"/>
    <w:rsid w:val="002A3239"/>
    <w:rsid w:val="002A3EA2"/>
    <w:rsid w:val="002A404D"/>
    <w:rsid w:val="002A47CF"/>
    <w:rsid w:val="002A49AD"/>
    <w:rsid w:val="002A5012"/>
    <w:rsid w:val="002A5039"/>
    <w:rsid w:val="002A515B"/>
    <w:rsid w:val="002A5239"/>
    <w:rsid w:val="002A5746"/>
    <w:rsid w:val="002A5815"/>
    <w:rsid w:val="002A5E8F"/>
    <w:rsid w:val="002A6509"/>
    <w:rsid w:val="002A66C3"/>
    <w:rsid w:val="002A693F"/>
    <w:rsid w:val="002A6E9B"/>
    <w:rsid w:val="002A7363"/>
    <w:rsid w:val="002A742E"/>
    <w:rsid w:val="002A7522"/>
    <w:rsid w:val="002A7622"/>
    <w:rsid w:val="002B02B4"/>
    <w:rsid w:val="002B040D"/>
    <w:rsid w:val="002B0801"/>
    <w:rsid w:val="002B080D"/>
    <w:rsid w:val="002B0B8A"/>
    <w:rsid w:val="002B0BEE"/>
    <w:rsid w:val="002B15EB"/>
    <w:rsid w:val="002B197E"/>
    <w:rsid w:val="002B1E2E"/>
    <w:rsid w:val="002B227A"/>
    <w:rsid w:val="002B22E3"/>
    <w:rsid w:val="002B2301"/>
    <w:rsid w:val="002B2950"/>
    <w:rsid w:val="002B299E"/>
    <w:rsid w:val="002B2ADA"/>
    <w:rsid w:val="002B304E"/>
    <w:rsid w:val="002B3B62"/>
    <w:rsid w:val="002B3B9C"/>
    <w:rsid w:val="002B3C3F"/>
    <w:rsid w:val="002B403C"/>
    <w:rsid w:val="002B40DB"/>
    <w:rsid w:val="002B443E"/>
    <w:rsid w:val="002B4A3C"/>
    <w:rsid w:val="002B5682"/>
    <w:rsid w:val="002B5834"/>
    <w:rsid w:val="002B593C"/>
    <w:rsid w:val="002B5E13"/>
    <w:rsid w:val="002B5E5C"/>
    <w:rsid w:val="002B6243"/>
    <w:rsid w:val="002B66A2"/>
    <w:rsid w:val="002B6EC4"/>
    <w:rsid w:val="002B718A"/>
    <w:rsid w:val="002B723C"/>
    <w:rsid w:val="002B7240"/>
    <w:rsid w:val="002B763E"/>
    <w:rsid w:val="002B7773"/>
    <w:rsid w:val="002B7935"/>
    <w:rsid w:val="002B79E4"/>
    <w:rsid w:val="002C03E9"/>
    <w:rsid w:val="002C0670"/>
    <w:rsid w:val="002C06A8"/>
    <w:rsid w:val="002C0803"/>
    <w:rsid w:val="002C10C3"/>
    <w:rsid w:val="002C198B"/>
    <w:rsid w:val="002C1BCD"/>
    <w:rsid w:val="002C2194"/>
    <w:rsid w:val="002C21EA"/>
    <w:rsid w:val="002C2207"/>
    <w:rsid w:val="002C2654"/>
    <w:rsid w:val="002C3059"/>
    <w:rsid w:val="002C3159"/>
    <w:rsid w:val="002C3331"/>
    <w:rsid w:val="002C3D4C"/>
    <w:rsid w:val="002C3E9D"/>
    <w:rsid w:val="002C3F17"/>
    <w:rsid w:val="002C4249"/>
    <w:rsid w:val="002C426F"/>
    <w:rsid w:val="002C43E1"/>
    <w:rsid w:val="002C4453"/>
    <w:rsid w:val="002C6021"/>
    <w:rsid w:val="002C6565"/>
    <w:rsid w:val="002C66F7"/>
    <w:rsid w:val="002C69D1"/>
    <w:rsid w:val="002C6AFB"/>
    <w:rsid w:val="002C7276"/>
    <w:rsid w:val="002C77AC"/>
    <w:rsid w:val="002C77CB"/>
    <w:rsid w:val="002C7988"/>
    <w:rsid w:val="002D049A"/>
    <w:rsid w:val="002D0523"/>
    <w:rsid w:val="002D0608"/>
    <w:rsid w:val="002D0688"/>
    <w:rsid w:val="002D078C"/>
    <w:rsid w:val="002D0842"/>
    <w:rsid w:val="002D0915"/>
    <w:rsid w:val="002D110D"/>
    <w:rsid w:val="002D1169"/>
    <w:rsid w:val="002D12DB"/>
    <w:rsid w:val="002D1434"/>
    <w:rsid w:val="002D212B"/>
    <w:rsid w:val="002D22B5"/>
    <w:rsid w:val="002D23BE"/>
    <w:rsid w:val="002D2C86"/>
    <w:rsid w:val="002D2E3D"/>
    <w:rsid w:val="002D37F6"/>
    <w:rsid w:val="002D453C"/>
    <w:rsid w:val="002D4558"/>
    <w:rsid w:val="002D48CE"/>
    <w:rsid w:val="002D4A29"/>
    <w:rsid w:val="002D4ECE"/>
    <w:rsid w:val="002D4FD6"/>
    <w:rsid w:val="002D578A"/>
    <w:rsid w:val="002D5D87"/>
    <w:rsid w:val="002D5DCF"/>
    <w:rsid w:val="002D5E15"/>
    <w:rsid w:val="002D65E9"/>
    <w:rsid w:val="002D6A53"/>
    <w:rsid w:val="002D6A66"/>
    <w:rsid w:val="002D7D9A"/>
    <w:rsid w:val="002D7E92"/>
    <w:rsid w:val="002E02B1"/>
    <w:rsid w:val="002E076E"/>
    <w:rsid w:val="002E0839"/>
    <w:rsid w:val="002E0928"/>
    <w:rsid w:val="002E092F"/>
    <w:rsid w:val="002E0CA0"/>
    <w:rsid w:val="002E1491"/>
    <w:rsid w:val="002E2AFE"/>
    <w:rsid w:val="002E2B3D"/>
    <w:rsid w:val="002E31B6"/>
    <w:rsid w:val="002E3850"/>
    <w:rsid w:val="002E4070"/>
    <w:rsid w:val="002E40BF"/>
    <w:rsid w:val="002E4164"/>
    <w:rsid w:val="002E41DB"/>
    <w:rsid w:val="002E4391"/>
    <w:rsid w:val="002E493B"/>
    <w:rsid w:val="002E4BFF"/>
    <w:rsid w:val="002E4DF5"/>
    <w:rsid w:val="002E52F6"/>
    <w:rsid w:val="002E5778"/>
    <w:rsid w:val="002E58CA"/>
    <w:rsid w:val="002E605D"/>
    <w:rsid w:val="002E690B"/>
    <w:rsid w:val="002E6B20"/>
    <w:rsid w:val="002E6B47"/>
    <w:rsid w:val="002E6F08"/>
    <w:rsid w:val="002E6F75"/>
    <w:rsid w:val="002E7302"/>
    <w:rsid w:val="002E7A5E"/>
    <w:rsid w:val="002F05C5"/>
    <w:rsid w:val="002F0679"/>
    <w:rsid w:val="002F080B"/>
    <w:rsid w:val="002F0B37"/>
    <w:rsid w:val="002F0B99"/>
    <w:rsid w:val="002F10CF"/>
    <w:rsid w:val="002F16E3"/>
    <w:rsid w:val="002F183D"/>
    <w:rsid w:val="002F1A32"/>
    <w:rsid w:val="002F1A5B"/>
    <w:rsid w:val="002F1B0E"/>
    <w:rsid w:val="002F1BCB"/>
    <w:rsid w:val="002F1E98"/>
    <w:rsid w:val="002F207C"/>
    <w:rsid w:val="002F2166"/>
    <w:rsid w:val="002F2327"/>
    <w:rsid w:val="002F258B"/>
    <w:rsid w:val="002F2DEF"/>
    <w:rsid w:val="002F3270"/>
    <w:rsid w:val="002F37B0"/>
    <w:rsid w:val="002F37E8"/>
    <w:rsid w:val="002F3D4C"/>
    <w:rsid w:val="002F3F08"/>
    <w:rsid w:val="002F4A70"/>
    <w:rsid w:val="002F4F00"/>
    <w:rsid w:val="002F5045"/>
    <w:rsid w:val="002F52DD"/>
    <w:rsid w:val="002F56C5"/>
    <w:rsid w:val="002F5C0F"/>
    <w:rsid w:val="002F5ED8"/>
    <w:rsid w:val="002F6254"/>
    <w:rsid w:val="002F62BB"/>
    <w:rsid w:val="002F6427"/>
    <w:rsid w:val="002F69B2"/>
    <w:rsid w:val="002F6CC8"/>
    <w:rsid w:val="002F6D46"/>
    <w:rsid w:val="002F702D"/>
    <w:rsid w:val="002F780D"/>
    <w:rsid w:val="003000A6"/>
    <w:rsid w:val="00300252"/>
    <w:rsid w:val="00300438"/>
    <w:rsid w:val="003006C6"/>
    <w:rsid w:val="0030078B"/>
    <w:rsid w:val="00300AC5"/>
    <w:rsid w:val="00300D3E"/>
    <w:rsid w:val="0030161D"/>
    <w:rsid w:val="00302056"/>
    <w:rsid w:val="00302234"/>
    <w:rsid w:val="003028AD"/>
    <w:rsid w:val="003029DF"/>
    <w:rsid w:val="00302CD8"/>
    <w:rsid w:val="00302DD5"/>
    <w:rsid w:val="00302E0B"/>
    <w:rsid w:val="00303020"/>
    <w:rsid w:val="0030327E"/>
    <w:rsid w:val="0030338E"/>
    <w:rsid w:val="00303396"/>
    <w:rsid w:val="00303C41"/>
    <w:rsid w:val="00303E34"/>
    <w:rsid w:val="003048C6"/>
    <w:rsid w:val="00304B03"/>
    <w:rsid w:val="0030519D"/>
    <w:rsid w:val="0030564E"/>
    <w:rsid w:val="003056DB"/>
    <w:rsid w:val="003056E3"/>
    <w:rsid w:val="00305ECA"/>
    <w:rsid w:val="0030606D"/>
    <w:rsid w:val="0030614C"/>
    <w:rsid w:val="00306554"/>
    <w:rsid w:val="00306B85"/>
    <w:rsid w:val="00306D68"/>
    <w:rsid w:val="00306E36"/>
    <w:rsid w:val="003071A7"/>
    <w:rsid w:val="003076A1"/>
    <w:rsid w:val="00307BC9"/>
    <w:rsid w:val="00307BE8"/>
    <w:rsid w:val="00307F5B"/>
    <w:rsid w:val="0031035B"/>
    <w:rsid w:val="00310747"/>
    <w:rsid w:val="00310866"/>
    <w:rsid w:val="00310A6E"/>
    <w:rsid w:val="00310BCC"/>
    <w:rsid w:val="00311189"/>
    <w:rsid w:val="00311201"/>
    <w:rsid w:val="0031131E"/>
    <w:rsid w:val="00311408"/>
    <w:rsid w:val="00311CD7"/>
    <w:rsid w:val="00311D2F"/>
    <w:rsid w:val="003123B9"/>
    <w:rsid w:val="003127FF"/>
    <w:rsid w:val="00312C91"/>
    <w:rsid w:val="003130AD"/>
    <w:rsid w:val="00313376"/>
    <w:rsid w:val="003134C3"/>
    <w:rsid w:val="00313C5E"/>
    <w:rsid w:val="00313D14"/>
    <w:rsid w:val="0031429E"/>
    <w:rsid w:val="00314632"/>
    <w:rsid w:val="00314D8C"/>
    <w:rsid w:val="0031559A"/>
    <w:rsid w:val="00315BC2"/>
    <w:rsid w:val="00315E06"/>
    <w:rsid w:val="00315E24"/>
    <w:rsid w:val="00316355"/>
    <w:rsid w:val="00316DE0"/>
    <w:rsid w:val="0031763B"/>
    <w:rsid w:val="00317878"/>
    <w:rsid w:val="00320D69"/>
    <w:rsid w:val="00320FBA"/>
    <w:rsid w:val="003212C8"/>
    <w:rsid w:val="00321455"/>
    <w:rsid w:val="00321991"/>
    <w:rsid w:val="00321BB6"/>
    <w:rsid w:val="00321C17"/>
    <w:rsid w:val="00321DE2"/>
    <w:rsid w:val="00322268"/>
    <w:rsid w:val="003223EC"/>
    <w:rsid w:val="0032303A"/>
    <w:rsid w:val="00323925"/>
    <w:rsid w:val="0032414D"/>
    <w:rsid w:val="00324590"/>
    <w:rsid w:val="003245DC"/>
    <w:rsid w:val="003248E7"/>
    <w:rsid w:val="003256D4"/>
    <w:rsid w:val="00325A84"/>
    <w:rsid w:val="00325B9D"/>
    <w:rsid w:val="00325D2F"/>
    <w:rsid w:val="00325D44"/>
    <w:rsid w:val="00325DB3"/>
    <w:rsid w:val="00325E96"/>
    <w:rsid w:val="0032609D"/>
    <w:rsid w:val="00326D28"/>
    <w:rsid w:val="00326E62"/>
    <w:rsid w:val="00326FCE"/>
    <w:rsid w:val="003271B5"/>
    <w:rsid w:val="00327617"/>
    <w:rsid w:val="0032767C"/>
    <w:rsid w:val="00327A68"/>
    <w:rsid w:val="00327AE6"/>
    <w:rsid w:val="00327C9F"/>
    <w:rsid w:val="00327F0A"/>
    <w:rsid w:val="00327FB7"/>
    <w:rsid w:val="003300EF"/>
    <w:rsid w:val="00330334"/>
    <w:rsid w:val="003303F6"/>
    <w:rsid w:val="00331178"/>
    <w:rsid w:val="0033159D"/>
    <w:rsid w:val="00331B15"/>
    <w:rsid w:val="00331C0B"/>
    <w:rsid w:val="003328D3"/>
    <w:rsid w:val="00332916"/>
    <w:rsid w:val="00332A56"/>
    <w:rsid w:val="00332C8C"/>
    <w:rsid w:val="00333357"/>
    <w:rsid w:val="003337A3"/>
    <w:rsid w:val="00333809"/>
    <w:rsid w:val="00333981"/>
    <w:rsid w:val="00333B9B"/>
    <w:rsid w:val="00333C05"/>
    <w:rsid w:val="00333C63"/>
    <w:rsid w:val="00334910"/>
    <w:rsid w:val="0033500A"/>
    <w:rsid w:val="003353F6"/>
    <w:rsid w:val="0033595E"/>
    <w:rsid w:val="0033598C"/>
    <w:rsid w:val="003359B2"/>
    <w:rsid w:val="003359D8"/>
    <w:rsid w:val="00335BB1"/>
    <w:rsid w:val="00335FA3"/>
    <w:rsid w:val="003363FE"/>
    <w:rsid w:val="0033661A"/>
    <w:rsid w:val="00336E23"/>
    <w:rsid w:val="00337FE2"/>
    <w:rsid w:val="00340532"/>
    <w:rsid w:val="0034084D"/>
    <w:rsid w:val="00340E8A"/>
    <w:rsid w:val="00340F91"/>
    <w:rsid w:val="003410AC"/>
    <w:rsid w:val="0034132C"/>
    <w:rsid w:val="00341649"/>
    <w:rsid w:val="00341B64"/>
    <w:rsid w:val="003420DC"/>
    <w:rsid w:val="0034220C"/>
    <w:rsid w:val="00342607"/>
    <w:rsid w:val="00343527"/>
    <w:rsid w:val="003438CE"/>
    <w:rsid w:val="00343C11"/>
    <w:rsid w:val="00343FEF"/>
    <w:rsid w:val="00344221"/>
    <w:rsid w:val="00344498"/>
    <w:rsid w:val="0034553C"/>
    <w:rsid w:val="00345991"/>
    <w:rsid w:val="003459D4"/>
    <w:rsid w:val="00345C90"/>
    <w:rsid w:val="00345F1B"/>
    <w:rsid w:val="00346595"/>
    <w:rsid w:val="003472FF"/>
    <w:rsid w:val="003474DF"/>
    <w:rsid w:val="00347838"/>
    <w:rsid w:val="00347BB1"/>
    <w:rsid w:val="003503F4"/>
    <w:rsid w:val="003504F3"/>
    <w:rsid w:val="003508AE"/>
    <w:rsid w:val="003513AF"/>
    <w:rsid w:val="003514C7"/>
    <w:rsid w:val="003515A0"/>
    <w:rsid w:val="00351A8D"/>
    <w:rsid w:val="00351DED"/>
    <w:rsid w:val="0035208F"/>
    <w:rsid w:val="0035260F"/>
    <w:rsid w:val="0035415D"/>
    <w:rsid w:val="00354FB1"/>
    <w:rsid w:val="00355EFB"/>
    <w:rsid w:val="00356455"/>
    <w:rsid w:val="003564F5"/>
    <w:rsid w:val="003565E4"/>
    <w:rsid w:val="0035698F"/>
    <w:rsid w:val="00356E93"/>
    <w:rsid w:val="0035702B"/>
    <w:rsid w:val="00357294"/>
    <w:rsid w:val="0035760D"/>
    <w:rsid w:val="00357F87"/>
    <w:rsid w:val="00360751"/>
    <w:rsid w:val="003608A9"/>
    <w:rsid w:val="00360ABF"/>
    <w:rsid w:val="00360AE3"/>
    <w:rsid w:val="00360B40"/>
    <w:rsid w:val="0036206D"/>
    <w:rsid w:val="00362567"/>
    <w:rsid w:val="0036299C"/>
    <w:rsid w:val="00362BE8"/>
    <w:rsid w:val="00362C02"/>
    <w:rsid w:val="00363B2C"/>
    <w:rsid w:val="0036424B"/>
    <w:rsid w:val="0036458F"/>
    <w:rsid w:val="003645C6"/>
    <w:rsid w:val="00365842"/>
    <w:rsid w:val="00365FAE"/>
    <w:rsid w:val="00366763"/>
    <w:rsid w:val="0036722E"/>
    <w:rsid w:val="00367922"/>
    <w:rsid w:val="00367B63"/>
    <w:rsid w:val="00367D1C"/>
    <w:rsid w:val="0037017B"/>
    <w:rsid w:val="003706B2"/>
    <w:rsid w:val="003708E5"/>
    <w:rsid w:val="00370AC2"/>
    <w:rsid w:val="00370C33"/>
    <w:rsid w:val="00371170"/>
    <w:rsid w:val="00371343"/>
    <w:rsid w:val="0037140A"/>
    <w:rsid w:val="00371559"/>
    <w:rsid w:val="003716AB"/>
    <w:rsid w:val="00371791"/>
    <w:rsid w:val="00371B4A"/>
    <w:rsid w:val="003720F6"/>
    <w:rsid w:val="00372113"/>
    <w:rsid w:val="00372B0F"/>
    <w:rsid w:val="00373293"/>
    <w:rsid w:val="003735E5"/>
    <w:rsid w:val="00373713"/>
    <w:rsid w:val="00373E08"/>
    <w:rsid w:val="003740A9"/>
    <w:rsid w:val="00374225"/>
    <w:rsid w:val="0037491E"/>
    <w:rsid w:val="00374A96"/>
    <w:rsid w:val="00374AF7"/>
    <w:rsid w:val="00375079"/>
    <w:rsid w:val="00375663"/>
    <w:rsid w:val="0037601A"/>
    <w:rsid w:val="003763BE"/>
    <w:rsid w:val="0037667B"/>
    <w:rsid w:val="003768EC"/>
    <w:rsid w:val="00376962"/>
    <w:rsid w:val="00376A9B"/>
    <w:rsid w:val="00376B79"/>
    <w:rsid w:val="00376DDD"/>
    <w:rsid w:val="00377145"/>
    <w:rsid w:val="00377218"/>
    <w:rsid w:val="0037749C"/>
    <w:rsid w:val="003774AE"/>
    <w:rsid w:val="003776AE"/>
    <w:rsid w:val="00377B21"/>
    <w:rsid w:val="00380464"/>
    <w:rsid w:val="003805E5"/>
    <w:rsid w:val="00380F97"/>
    <w:rsid w:val="00381271"/>
    <w:rsid w:val="00381932"/>
    <w:rsid w:val="003819BE"/>
    <w:rsid w:val="00381A3D"/>
    <w:rsid w:val="003821D0"/>
    <w:rsid w:val="003830CF"/>
    <w:rsid w:val="0038316A"/>
    <w:rsid w:val="003831A8"/>
    <w:rsid w:val="00383A97"/>
    <w:rsid w:val="00383DDA"/>
    <w:rsid w:val="00383EE5"/>
    <w:rsid w:val="00384338"/>
    <w:rsid w:val="00384407"/>
    <w:rsid w:val="0038486E"/>
    <w:rsid w:val="003852D4"/>
    <w:rsid w:val="00386050"/>
    <w:rsid w:val="0038607C"/>
    <w:rsid w:val="003862CD"/>
    <w:rsid w:val="00386316"/>
    <w:rsid w:val="003866C9"/>
    <w:rsid w:val="00386771"/>
    <w:rsid w:val="003869BB"/>
    <w:rsid w:val="003869CD"/>
    <w:rsid w:val="0038744E"/>
    <w:rsid w:val="003875D1"/>
    <w:rsid w:val="00387C55"/>
    <w:rsid w:val="003900BB"/>
    <w:rsid w:val="00390136"/>
    <w:rsid w:val="00390644"/>
    <w:rsid w:val="003912E4"/>
    <w:rsid w:val="00391EE6"/>
    <w:rsid w:val="003922B6"/>
    <w:rsid w:val="003924BC"/>
    <w:rsid w:val="00392559"/>
    <w:rsid w:val="00393DDA"/>
    <w:rsid w:val="00393E86"/>
    <w:rsid w:val="0039416B"/>
    <w:rsid w:val="00394421"/>
    <w:rsid w:val="003945D3"/>
    <w:rsid w:val="00394B24"/>
    <w:rsid w:val="00395249"/>
    <w:rsid w:val="0039532F"/>
    <w:rsid w:val="00395357"/>
    <w:rsid w:val="00395A29"/>
    <w:rsid w:val="00395A6A"/>
    <w:rsid w:val="00395B43"/>
    <w:rsid w:val="00397022"/>
    <w:rsid w:val="0039742A"/>
    <w:rsid w:val="003979B5"/>
    <w:rsid w:val="00397C03"/>
    <w:rsid w:val="00397C30"/>
    <w:rsid w:val="00397C7A"/>
    <w:rsid w:val="00397CC3"/>
    <w:rsid w:val="00397D20"/>
    <w:rsid w:val="00397F55"/>
    <w:rsid w:val="003A02A4"/>
    <w:rsid w:val="003A02E9"/>
    <w:rsid w:val="003A085E"/>
    <w:rsid w:val="003A174E"/>
    <w:rsid w:val="003A17BC"/>
    <w:rsid w:val="003A1918"/>
    <w:rsid w:val="003A1A60"/>
    <w:rsid w:val="003A1EE9"/>
    <w:rsid w:val="003A1FBA"/>
    <w:rsid w:val="003A263B"/>
    <w:rsid w:val="003A2B55"/>
    <w:rsid w:val="003A2D89"/>
    <w:rsid w:val="003A3129"/>
    <w:rsid w:val="003A31A0"/>
    <w:rsid w:val="003A3571"/>
    <w:rsid w:val="003A3D1C"/>
    <w:rsid w:val="003A3DDD"/>
    <w:rsid w:val="003A415F"/>
    <w:rsid w:val="003A43E9"/>
    <w:rsid w:val="003A45AA"/>
    <w:rsid w:val="003A4C82"/>
    <w:rsid w:val="003A5492"/>
    <w:rsid w:val="003A54F0"/>
    <w:rsid w:val="003A5528"/>
    <w:rsid w:val="003A58DE"/>
    <w:rsid w:val="003A67DA"/>
    <w:rsid w:val="003A6C06"/>
    <w:rsid w:val="003A6C5E"/>
    <w:rsid w:val="003A6C64"/>
    <w:rsid w:val="003A6E7F"/>
    <w:rsid w:val="003A7841"/>
    <w:rsid w:val="003B0207"/>
    <w:rsid w:val="003B022B"/>
    <w:rsid w:val="003B070A"/>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9A7"/>
    <w:rsid w:val="003B5CD9"/>
    <w:rsid w:val="003B5F72"/>
    <w:rsid w:val="003B6A2A"/>
    <w:rsid w:val="003B6B20"/>
    <w:rsid w:val="003B714B"/>
    <w:rsid w:val="003B7452"/>
    <w:rsid w:val="003B78A7"/>
    <w:rsid w:val="003B7D8F"/>
    <w:rsid w:val="003B7DF6"/>
    <w:rsid w:val="003B7F96"/>
    <w:rsid w:val="003C0051"/>
    <w:rsid w:val="003C0070"/>
    <w:rsid w:val="003C044B"/>
    <w:rsid w:val="003C0A2D"/>
    <w:rsid w:val="003C0BF4"/>
    <w:rsid w:val="003C0D83"/>
    <w:rsid w:val="003C0F66"/>
    <w:rsid w:val="003C0FBB"/>
    <w:rsid w:val="003C188F"/>
    <w:rsid w:val="003C203B"/>
    <w:rsid w:val="003C29E1"/>
    <w:rsid w:val="003C2BD2"/>
    <w:rsid w:val="003C2BFB"/>
    <w:rsid w:val="003C2DCF"/>
    <w:rsid w:val="003C35E9"/>
    <w:rsid w:val="003C381A"/>
    <w:rsid w:val="003C39E9"/>
    <w:rsid w:val="003C3B9D"/>
    <w:rsid w:val="003C3DB1"/>
    <w:rsid w:val="003C43BE"/>
    <w:rsid w:val="003C4F70"/>
    <w:rsid w:val="003C5396"/>
    <w:rsid w:val="003C5639"/>
    <w:rsid w:val="003C5B5B"/>
    <w:rsid w:val="003C5F6B"/>
    <w:rsid w:val="003C60E3"/>
    <w:rsid w:val="003C60F0"/>
    <w:rsid w:val="003C60FC"/>
    <w:rsid w:val="003C6D2D"/>
    <w:rsid w:val="003C7136"/>
    <w:rsid w:val="003C750C"/>
    <w:rsid w:val="003C7A04"/>
    <w:rsid w:val="003C7F47"/>
    <w:rsid w:val="003D00F9"/>
    <w:rsid w:val="003D0582"/>
    <w:rsid w:val="003D08DE"/>
    <w:rsid w:val="003D0A1D"/>
    <w:rsid w:val="003D0E2F"/>
    <w:rsid w:val="003D12B8"/>
    <w:rsid w:val="003D142B"/>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299A"/>
    <w:rsid w:val="003E2BED"/>
    <w:rsid w:val="003E3428"/>
    <w:rsid w:val="003E34EF"/>
    <w:rsid w:val="003E365B"/>
    <w:rsid w:val="003E36CD"/>
    <w:rsid w:val="003E37DD"/>
    <w:rsid w:val="003E49C0"/>
    <w:rsid w:val="003E4D17"/>
    <w:rsid w:val="003E4D74"/>
    <w:rsid w:val="003E511B"/>
    <w:rsid w:val="003E5132"/>
    <w:rsid w:val="003E54FB"/>
    <w:rsid w:val="003E57A2"/>
    <w:rsid w:val="003E583E"/>
    <w:rsid w:val="003E59CE"/>
    <w:rsid w:val="003E5C83"/>
    <w:rsid w:val="003E5D03"/>
    <w:rsid w:val="003E6912"/>
    <w:rsid w:val="003E6C25"/>
    <w:rsid w:val="003E7032"/>
    <w:rsid w:val="003E72C1"/>
    <w:rsid w:val="003E7829"/>
    <w:rsid w:val="003E7886"/>
    <w:rsid w:val="003E7A83"/>
    <w:rsid w:val="003E7AC9"/>
    <w:rsid w:val="003E7F30"/>
    <w:rsid w:val="003F0FA7"/>
    <w:rsid w:val="003F10DF"/>
    <w:rsid w:val="003F130D"/>
    <w:rsid w:val="003F1579"/>
    <w:rsid w:val="003F1767"/>
    <w:rsid w:val="003F205C"/>
    <w:rsid w:val="003F2201"/>
    <w:rsid w:val="003F27C2"/>
    <w:rsid w:val="003F2832"/>
    <w:rsid w:val="003F306A"/>
    <w:rsid w:val="003F30A3"/>
    <w:rsid w:val="003F39C4"/>
    <w:rsid w:val="003F3AC6"/>
    <w:rsid w:val="003F47BC"/>
    <w:rsid w:val="003F4BD7"/>
    <w:rsid w:val="003F4C98"/>
    <w:rsid w:val="003F504A"/>
    <w:rsid w:val="003F56C8"/>
    <w:rsid w:val="003F571B"/>
    <w:rsid w:val="003F58A8"/>
    <w:rsid w:val="003F58C0"/>
    <w:rsid w:val="003F5B81"/>
    <w:rsid w:val="003F62F0"/>
    <w:rsid w:val="003F68FE"/>
    <w:rsid w:val="003F6909"/>
    <w:rsid w:val="003F6938"/>
    <w:rsid w:val="003F6A3D"/>
    <w:rsid w:val="003F6A83"/>
    <w:rsid w:val="003F6DAE"/>
    <w:rsid w:val="003F7460"/>
    <w:rsid w:val="003F7BD7"/>
    <w:rsid w:val="003F7C08"/>
    <w:rsid w:val="003F7EED"/>
    <w:rsid w:val="0040041D"/>
    <w:rsid w:val="00400AD4"/>
    <w:rsid w:val="004010E6"/>
    <w:rsid w:val="0040139F"/>
    <w:rsid w:val="004016EF"/>
    <w:rsid w:val="004017E8"/>
    <w:rsid w:val="0040180A"/>
    <w:rsid w:val="00401F3D"/>
    <w:rsid w:val="00402A6C"/>
    <w:rsid w:val="00402DCA"/>
    <w:rsid w:val="004030D8"/>
    <w:rsid w:val="00403177"/>
    <w:rsid w:val="004037D2"/>
    <w:rsid w:val="00403A99"/>
    <w:rsid w:val="00404848"/>
    <w:rsid w:val="00404B83"/>
    <w:rsid w:val="00405057"/>
    <w:rsid w:val="0040524B"/>
    <w:rsid w:val="00405346"/>
    <w:rsid w:val="004054E6"/>
    <w:rsid w:val="00405792"/>
    <w:rsid w:val="00406508"/>
    <w:rsid w:val="00406617"/>
    <w:rsid w:val="004067BF"/>
    <w:rsid w:val="00406B6B"/>
    <w:rsid w:val="00406EA5"/>
    <w:rsid w:val="004072BF"/>
    <w:rsid w:val="00410079"/>
    <w:rsid w:val="00410325"/>
    <w:rsid w:val="00410CCD"/>
    <w:rsid w:val="00411121"/>
    <w:rsid w:val="00411314"/>
    <w:rsid w:val="004113FA"/>
    <w:rsid w:val="0041146B"/>
    <w:rsid w:val="004116CA"/>
    <w:rsid w:val="00411A2B"/>
    <w:rsid w:val="00411B9C"/>
    <w:rsid w:val="00412C76"/>
    <w:rsid w:val="00412D82"/>
    <w:rsid w:val="004132F2"/>
    <w:rsid w:val="00413587"/>
    <w:rsid w:val="00414369"/>
    <w:rsid w:val="00414395"/>
    <w:rsid w:val="004146D1"/>
    <w:rsid w:val="00414A07"/>
    <w:rsid w:val="00415251"/>
    <w:rsid w:val="0041549D"/>
    <w:rsid w:val="004156EA"/>
    <w:rsid w:val="0041586E"/>
    <w:rsid w:val="00415B7C"/>
    <w:rsid w:val="0041667F"/>
    <w:rsid w:val="00416A02"/>
    <w:rsid w:val="00416A31"/>
    <w:rsid w:val="004174BC"/>
    <w:rsid w:val="00417AA0"/>
    <w:rsid w:val="004201DF"/>
    <w:rsid w:val="004205BF"/>
    <w:rsid w:val="004217BD"/>
    <w:rsid w:val="00421EE6"/>
    <w:rsid w:val="00422073"/>
    <w:rsid w:val="00422098"/>
    <w:rsid w:val="0042228F"/>
    <w:rsid w:val="0042238A"/>
    <w:rsid w:val="00422639"/>
    <w:rsid w:val="00422E44"/>
    <w:rsid w:val="0042357C"/>
    <w:rsid w:val="00423D99"/>
    <w:rsid w:val="00423E47"/>
    <w:rsid w:val="00423E79"/>
    <w:rsid w:val="004240A8"/>
    <w:rsid w:val="0042430F"/>
    <w:rsid w:val="0042494B"/>
    <w:rsid w:val="00424B05"/>
    <w:rsid w:val="00424C06"/>
    <w:rsid w:val="00424C7E"/>
    <w:rsid w:val="00425C3E"/>
    <w:rsid w:val="00425E9D"/>
    <w:rsid w:val="00426155"/>
    <w:rsid w:val="004265A7"/>
    <w:rsid w:val="00426979"/>
    <w:rsid w:val="0042714F"/>
    <w:rsid w:val="00427247"/>
    <w:rsid w:val="004275CD"/>
    <w:rsid w:val="00427AEC"/>
    <w:rsid w:val="00427D54"/>
    <w:rsid w:val="00430D6E"/>
    <w:rsid w:val="004312EE"/>
    <w:rsid w:val="00431432"/>
    <w:rsid w:val="00431E1B"/>
    <w:rsid w:val="00432117"/>
    <w:rsid w:val="004323F7"/>
    <w:rsid w:val="00432AF1"/>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411"/>
    <w:rsid w:val="00436D58"/>
    <w:rsid w:val="00437ADB"/>
    <w:rsid w:val="00437FEA"/>
    <w:rsid w:val="004409DF"/>
    <w:rsid w:val="00440FA3"/>
    <w:rsid w:val="00441979"/>
    <w:rsid w:val="00441B78"/>
    <w:rsid w:val="0044239E"/>
    <w:rsid w:val="00442442"/>
    <w:rsid w:val="004425D3"/>
    <w:rsid w:val="004425DA"/>
    <w:rsid w:val="0044265A"/>
    <w:rsid w:val="0044292F"/>
    <w:rsid w:val="004430D3"/>
    <w:rsid w:val="004435AD"/>
    <w:rsid w:val="004435C1"/>
    <w:rsid w:val="00443633"/>
    <w:rsid w:val="00443782"/>
    <w:rsid w:val="004437EA"/>
    <w:rsid w:val="00443EEC"/>
    <w:rsid w:val="0044476A"/>
    <w:rsid w:val="00444A03"/>
    <w:rsid w:val="00444AD8"/>
    <w:rsid w:val="00444B9F"/>
    <w:rsid w:val="00444D43"/>
    <w:rsid w:val="00444E96"/>
    <w:rsid w:val="00444FB8"/>
    <w:rsid w:val="00444FEC"/>
    <w:rsid w:val="0044537A"/>
    <w:rsid w:val="004455B2"/>
    <w:rsid w:val="0044598D"/>
    <w:rsid w:val="00445F79"/>
    <w:rsid w:val="00446190"/>
    <w:rsid w:val="00446BC3"/>
    <w:rsid w:val="00446E5C"/>
    <w:rsid w:val="004478A3"/>
    <w:rsid w:val="00447A0E"/>
    <w:rsid w:val="00447ED6"/>
    <w:rsid w:val="004500F1"/>
    <w:rsid w:val="0045039C"/>
    <w:rsid w:val="00450DF4"/>
    <w:rsid w:val="00451273"/>
    <w:rsid w:val="004518EB"/>
    <w:rsid w:val="00451AA3"/>
    <w:rsid w:val="00451DBD"/>
    <w:rsid w:val="0045355C"/>
    <w:rsid w:val="004535DF"/>
    <w:rsid w:val="00453890"/>
    <w:rsid w:val="00453AE7"/>
    <w:rsid w:val="00454467"/>
    <w:rsid w:val="004545E6"/>
    <w:rsid w:val="00454804"/>
    <w:rsid w:val="00454D1B"/>
    <w:rsid w:val="00454EA1"/>
    <w:rsid w:val="004550A3"/>
    <w:rsid w:val="004551DB"/>
    <w:rsid w:val="004551F4"/>
    <w:rsid w:val="00455563"/>
    <w:rsid w:val="0045597A"/>
    <w:rsid w:val="00455AAA"/>
    <w:rsid w:val="00455B41"/>
    <w:rsid w:val="00455E80"/>
    <w:rsid w:val="00456424"/>
    <w:rsid w:val="00456771"/>
    <w:rsid w:val="00456772"/>
    <w:rsid w:val="00456978"/>
    <w:rsid w:val="00457002"/>
    <w:rsid w:val="004574DD"/>
    <w:rsid w:val="004574FC"/>
    <w:rsid w:val="004575D8"/>
    <w:rsid w:val="004576A1"/>
    <w:rsid w:val="00457C57"/>
    <w:rsid w:val="00457DF3"/>
    <w:rsid w:val="0046061C"/>
    <w:rsid w:val="004607AF"/>
    <w:rsid w:val="004607E4"/>
    <w:rsid w:val="00460A77"/>
    <w:rsid w:val="00460BC7"/>
    <w:rsid w:val="00461151"/>
    <w:rsid w:val="00461C4D"/>
    <w:rsid w:val="0046246A"/>
    <w:rsid w:val="00462682"/>
    <w:rsid w:val="0046273C"/>
    <w:rsid w:val="00462CCC"/>
    <w:rsid w:val="00462D4A"/>
    <w:rsid w:val="00462E0B"/>
    <w:rsid w:val="00462F41"/>
    <w:rsid w:val="00462FA3"/>
    <w:rsid w:val="00463118"/>
    <w:rsid w:val="0046346F"/>
    <w:rsid w:val="004638DB"/>
    <w:rsid w:val="00463C76"/>
    <w:rsid w:val="00463CCE"/>
    <w:rsid w:val="00463E38"/>
    <w:rsid w:val="0046405D"/>
    <w:rsid w:val="004641EB"/>
    <w:rsid w:val="0046483E"/>
    <w:rsid w:val="00464B22"/>
    <w:rsid w:val="00465363"/>
    <w:rsid w:val="00465446"/>
    <w:rsid w:val="004658D1"/>
    <w:rsid w:val="00465B72"/>
    <w:rsid w:val="00465D14"/>
    <w:rsid w:val="00466050"/>
    <w:rsid w:val="0046623C"/>
    <w:rsid w:val="004664E9"/>
    <w:rsid w:val="00466C23"/>
    <w:rsid w:val="00467230"/>
    <w:rsid w:val="00467278"/>
    <w:rsid w:val="00467A89"/>
    <w:rsid w:val="00467A8E"/>
    <w:rsid w:val="004701C3"/>
    <w:rsid w:val="0047070C"/>
    <w:rsid w:val="0047075B"/>
    <w:rsid w:val="00470BF2"/>
    <w:rsid w:val="00470C75"/>
    <w:rsid w:val="00471189"/>
    <w:rsid w:val="0047132C"/>
    <w:rsid w:val="00471484"/>
    <w:rsid w:val="00471639"/>
    <w:rsid w:val="00471D86"/>
    <w:rsid w:val="00471F86"/>
    <w:rsid w:val="0047227A"/>
    <w:rsid w:val="0047236F"/>
    <w:rsid w:val="00472706"/>
    <w:rsid w:val="00472883"/>
    <w:rsid w:val="00472B23"/>
    <w:rsid w:val="00472F0A"/>
    <w:rsid w:val="004731C1"/>
    <w:rsid w:val="00473559"/>
    <w:rsid w:val="004738F2"/>
    <w:rsid w:val="00473B4E"/>
    <w:rsid w:val="004743E9"/>
    <w:rsid w:val="004744C8"/>
    <w:rsid w:val="00474C37"/>
    <w:rsid w:val="00474DEE"/>
    <w:rsid w:val="004751EA"/>
    <w:rsid w:val="004751ED"/>
    <w:rsid w:val="004753E3"/>
    <w:rsid w:val="0047540C"/>
    <w:rsid w:val="004754A9"/>
    <w:rsid w:val="004756F2"/>
    <w:rsid w:val="00475943"/>
    <w:rsid w:val="00475D81"/>
    <w:rsid w:val="004760E9"/>
    <w:rsid w:val="004770F5"/>
    <w:rsid w:val="0047715D"/>
    <w:rsid w:val="0047725C"/>
    <w:rsid w:val="0047745A"/>
    <w:rsid w:val="00477DB2"/>
    <w:rsid w:val="00480C11"/>
    <w:rsid w:val="00481CEA"/>
    <w:rsid w:val="00481D59"/>
    <w:rsid w:val="004829F3"/>
    <w:rsid w:val="00482A80"/>
    <w:rsid w:val="00482A91"/>
    <w:rsid w:val="004831E5"/>
    <w:rsid w:val="00483835"/>
    <w:rsid w:val="00483E13"/>
    <w:rsid w:val="00483FC0"/>
    <w:rsid w:val="00484E18"/>
    <w:rsid w:val="00484F8A"/>
    <w:rsid w:val="004858E6"/>
    <w:rsid w:val="00485AF2"/>
    <w:rsid w:val="00485DAA"/>
    <w:rsid w:val="004860D5"/>
    <w:rsid w:val="0048633D"/>
    <w:rsid w:val="004870D6"/>
    <w:rsid w:val="004876B0"/>
    <w:rsid w:val="00487946"/>
    <w:rsid w:val="00487D59"/>
    <w:rsid w:val="00490045"/>
    <w:rsid w:val="004902B6"/>
    <w:rsid w:val="00490BC5"/>
    <w:rsid w:val="00490C78"/>
    <w:rsid w:val="0049132A"/>
    <w:rsid w:val="00491772"/>
    <w:rsid w:val="004918A7"/>
    <w:rsid w:val="00491A89"/>
    <w:rsid w:val="0049214C"/>
    <w:rsid w:val="004923D7"/>
    <w:rsid w:val="0049270C"/>
    <w:rsid w:val="004927A2"/>
    <w:rsid w:val="00492992"/>
    <w:rsid w:val="00492D17"/>
    <w:rsid w:val="0049301E"/>
    <w:rsid w:val="004933A5"/>
    <w:rsid w:val="00493484"/>
    <w:rsid w:val="00493696"/>
    <w:rsid w:val="00493903"/>
    <w:rsid w:val="00493908"/>
    <w:rsid w:val="00493983"/>
    <w:rsid w:val="004939A6"/>
    <w:rsid w:val="00493DE4"/>
    <w:rsid w:val="00494189"/>
    <w:rsid w:val="00494350"/>
    <w:rsid w:val="00494708"/>
    <w:rsid w:val="004948C5"/>
    <w:rsid w:val="00494B0A"/>
    <w:rsid w:val="00494C64"/>
    <w:rsid w:val="00494E31"/>
    <w:rsid w:val="00494FE3"/>
    <w:rsid w:val="00494FFC"/>
    <w:rsid w:val="00495095"/>
    <w:rsid w:val="004950B7"/>
    <w:rsid w:val="0049516E"/>
    <w:rsid w:val="00495253"/>
    <w:rsid w:val="00495259"/>
    <w:rsid w:val="00495643"/>
    <w:rsid w:val="0049579E"/>
    <w:rsid w:val="00495C89"/>
    <w:rsid w:val="0049622E"/>
    <w:rsid w:val="004965DC"/>
    <w:rsid w:val="00496680"/>
    <w:rsid w:val="00496781"/>
    <w:rsid w:val="00496A13"/>
    <w:rsid w:val="00496D74"/>
    <w:rsid w:val="00496DDE"/>
    <w:rsid w:val="00496ED8"/>
    <w:rsid w:val="00497982"/>
    <w:rsid w:val="00497C56"/>
    <w:rsid w:val="00497DE8"/>
    <w:rsid w:val="004A0ED7"/>
    <w:rsid w:val="004A11D6"/>
    <w:rsid w:val="004A1358"/>
    <w:rsid w:val="004A1477"/>
    <w:rsid w:val="004A159A"/>
    <w:rsid w:val="004A16A1"/>
    <w:rsid w:val="004A1AF2"/>
    <w:rsid w:val="004A2559"/>
    <w:rsid w:val="004A2A22"/>
    <w:rsid w:val="004A2BB8"/>
    <w:rsid w:val="004A2D30"/>
    <w:rsid w:val="004A2D77"/>
    <w:rsid w:val="004A2E2E"/>
    <w:rsid w:val="004A34FC"/>
    <w:rsid w:val="004A36C3"/>
    <w:rsid w:val="004A3EDD"/>
    <w:rsid w:val="004A4130"/>
    <w:rsid w:val="004A4380"/>
    <w:rsid w:val="004A49F7"/>
    <w:rsid w:val="004A4B7F"/>
    <w:rsid w:val="004A4BD1"/>
    <w:rsid w:val="004A50F6"/>
    <w:rsid w:val="004A5B0B"/>
    <w:rsid w:val="004A5CA2"/>
    <w:rsid w:val="004A5E0E"/>
    <w:rsid w:val="004A60B0"/>
    <w:rsid w:val="004A6103"/>
    <w:rsid w:val="004A67B3"/>
    <w:rsid w:val="004A67B6"/>
    <w:rsid w:val="004A6BA6"/>
    <w:rsid w:val="004A6C3E"/>
    <w:rsid w:val="004A7DEF"/>
    <w:rsid w:val="004B0612"/>
    <w:rsid w:val="004B0AB8"/>
    <w:rsid w:val="004B0F49"/>
    <w:rsid w:val="004B0F5E"/>
    <w:rsid w:val="004B180C"/>
    <w:rsid w:val="004B1EFC"/>
    <w:rsid w:val="004B2113"/>
    <w:rsid w:val="004B2196"/>
    <w:rsid w:val="004B2A78"/>
    <w:rsid w:val="004B2ABB"/>
    <w:rsid w:val="004B2E37"/>
    <w:rsid w:val="004B30BD"/>
    <w:rsid w:val="004B3A28"/>
    <w:rsid w:val="004B3B9F"/>
    <w:rsid w:val="004B426F"/>
    <w:rsid w:val="004B4EB0"/>
    <w:rsid w:val="004B5381"/>
    <w:rsid w:val="004B543A"/>
    <w:rsid w:val="004B5E19"/>
    <w:rsid w:val="004B5EB9"/>
    <w:rsid w:val="004B61E9"/>
    <w:rsid w:val="004B622A"/>
    <w:rsid w:val="004B654D"/>
    <w:rsid w:val="004B67F7"/>
    <w:rsid w:val="004B6943"/>
    <w:rsid w:val="004B69B9"/>
    <w:rsid w:val="004B6CC7"/>
    <w:rsid w:val="004B6E44"/>
    <w:rsid w:val="004B6F8A"/>
    <w:rsid w:val="004B7003"/>
    <w:rsid w:val="004B7579"/>
    <w:rsid w:val="004B7BBE"/>
    <w:rsid w:val="004B7DDF"/>
    <w:rsid w:val="004C0133"/>
    <w:rsid w:val="004C0F65"/>
    <w:rsid w:val="004C1B90"/>
    <w:rsid w:val="004C380F"/>
    <w:rsid w:val="004C3A63"/>
    <w:rsid w:val="004C3B05"/>
    <w:rsid w:val="004C3EE4"/>
    <w:rsid w:val="004C3F8E"/>
    <w:rsid w:val="004C42F6"/>
    <w:rsid w:val="004C46AE"/>
    <w:rsid w:val="004C4BD7"/>
    <w:rsid w:val="004C4EED"/>
    <w:rsid w:val="004C503B"/>
    <w:rsid w:val="004C5276"/>
    <w:rsid w:val="004C5575"/>
    <w:rsid w:val="004C5934"/>
    <w:rsid w:val="004C621E"/>
    <w:rsid w:val="004C64C1"/>
    <w:rsid w:val="004C6721"/>
    <w:rsid w:val="004C6C9A"/>
    <w:rsid w:val="004C7136"/>
    <w:rsid w:val="004C718B"/>
    <w:rsid w:val="004C72BA"/>
    <w:rsid w:val="004C72D3"/>
    <w:rsid w:val="004C753C"/>
    <w:rsid w:val="004C755A"/>
    <w:rsid w:val="004C7696"/>
    <w:rsid w:val="004C7F3B"/>
    <w:rsid w:val="004C7F5C"/>
    <w:rsid w:val="004D0194"/>
    <w:rsid w:val="004D021F"/>
    <w:rsid w:val="004D028D"/>
    <w:rsid w:val="004D0754"/>
    <w:rsid w:val="004D090B"/>
    <w:rsid w:val="004D0FCE"/>
    <w:rsid w:val="004D10AE"/>
    <w:rsid w:val="004D12AD"/>
    <w:rsid w:val="004D12C4"/>
    <w:rsid w:val="004D1405"/>
    <w:rsid w:val="004D1E29"/>
    <w:rsid w:val="004D1E37"/>
    <w:rsid w:val="004D23BB"/>
    <w:rsid w:val="004D3410"/>
    <w:rsid w:val="004D37F1"/>
    <w:rsid w:val="004D3FD5"/>
    <w:rsid w:val="004D410A"/>
    <w:rsid w:val="004D47CC"/>
    <w:rsid w:val="004D4836"/>
    <w:rsid w:val="004D51D1"/>
    <w:rsid w:val="004D52E0"/>
    <w:rsid w:val="004D538B"/>
    <w:rsid w:val="004D53CF"/>
    <w:rsid w:val="004D610B"/>
    <w:rsid w:val="004D6593"/>
    <w:rsid w:val="004D682C"/>
    <w:rsid w:val="004D6EA1"/>
    <w:rsid w:val="004D7149"/>
    <w:rsid w:val="004D7B47"/>
    <w:rsid w:val="004E051C"/>
    <w:rsid w:val="004E0540"/>
    <w:rsid w:val="004E0736"/>
    <w:rsid w:val="004E0A26"/>
    <w:rsid w:val="004E0FA2"/>
    <w:rsid w:val="004E12E6"/>
    <w:rsid w:val="004E19EC"/>
    <w:rsid w:val="004E2438"/>
    <w:rsid w:val="004E244B"/>
    <w:rsid w:val="004E28C3"/>
    <w:rsid w:val="004E2C4A"/>
    <w:rsid w:val="004E2F44"/>
    <w:rsid w:val="004E314D"/>
    <w:rsid w:val="004E37E2"/>
    <w:rsid w:val="004E38AF"/>
    <w:rsid w:val="004E4061"/>
    <w:rsid w:val="004E4156"/>
    <w:rsid w:val="004E441E"/>
    <w:rsid w:val="004E46A9"/>
    <w:rsid w:val="004E47E0"/>
    <w:rsid w:val="004E47F9"/>
    <w:rsid w:val="004E48AD"/>
    <w:rsid w:val="004E4C1A"/>
    <w:rsid w:val="004E4DBC"/>
    <w:rsid w:val="004E50F7"/>
    <w:rsid w:val="004E55B7"/>
    <w:rsid w:val="004E57B4"/>
    <w:rsid w:val="004E6007"/>
    <w:rsid w:val="004E62C4"/>
    <w:rsid w:val="004E6640"/>
    <w:rsid w:val="004E680F"/>
    <w:rsid w:val="004E6E98"/>
    <w:rsid w:val="004E71AB"/>
    <w:rsid w:val="004E721F"/>
    <w:rsid w:val="004E773C"/>
    <w:rsid w:val="004E7972"/>
    <w:rsid w:val="004E7A3B"/>
    <w:rsid w:val="004E7C71"/>
    <w:rsid w:val="004E7DFA"/>
    <w:rsid w:val="004F0118"/>
    <w:rsid w:val="004F0717"/>
    <w:rsid w:val="004F0877"/>
    <w:rsid w:val="004F09BE"/>
    <w:rsid w:val="004F134F"/>
    <w:rsid w:val="004F143B"/>
    <w:rsid w:val="004F185A"/>
    <w:rsid w:val="004F1894"/>
    <w:rsid w:val="004F1D86"/>
    <w:rsid w:val="004F1DC9"/>
    <w:rsid w:val="004F2261"/>
    <w:rsid w:val="004F25FA"/>
    <w:rsid w:val="004F269D"/>
    <w:rsid w:val="004F2715"/>
    <w:rsid w:val="004F356F"/>
    <w:rsid w:val="004F3CB6"/>
    <w:rsid w:val="004F3EB5"/>
    <w:rsid w:val="004F43DA"/>
    <w:rsid w:val="004F47EA"/>
    <w:rsid w:val="004F4878"/>
    <w:rsid w:val="004F4A00"/>
    <w:rsid w:val="004F4E5D"/>
    <w:rsid w:val="004F529A"/>
    <w:rsid w:val="004F53C6"/>
    <w:rsid w:val="004F67D4"/>
    <w:rsid w:val="004F6C06"/>
    <w:rsid w:val="004F6D9C"/>
    <w:rsid w:val="004F6F2B"/>
    <w:rsid w:val="004F7830"/>
    <w:rsid w:val="004F7A6B"/>
    <w:rsid w:val="004F7E4E"/>
    <w:rsid w:val="0050067B"/>
    <w:rsid w:val="00500C4D"/>
    <w:rsid w:val="00500F79"/>
    <w:rsid w:val="005017D8"/>
    <w:rsid w:val="00502437"/>
    <w:rsid w:val="005028E8"/>
    <w:rsid w:val="00502D88"/>
    <w:rsid w:val="00503059"/>
    <w:rsid w:val="0050321B"/>
    <w:rsid w:val="00503AF1"/>
    <w:rsid w:val="00503C99"/>
    <w:rsid w:val="00503CFF"/>
    <w:rsid w:val="005041DF"/>
    <w:rsid w:val="005044EC"/>
    <w:rsid w:val="005049B5"/>
    <w:rsid w:val="005052CA"/>
    <w:rsid w:val="005052FF"/>
    <w:rsid w:val="00505570"/>
    <w:rsid w:val="00505B0F"/>
    <w:rsid w:val="0050694B"/>
    <w:rsid w:val="00506FB4"/>
    <w:rsid w:val="00507CC9"/>
    <w:rsid w:val="00507D93"/>
    <w:rsid w:val="00507F5B"/>
    <w:rsid w:val="00510036"/>
    <w:rsid w:val="0051021E"/>
    <w:rsid w:val="0051060E"/>
    <w:rsid w:val="005107FB"/>
    <w:rsid w:val="00510BC4"/>
    <w:rsid w:val="00511450"/>
    <w:rsid w:val="00511793"/>
    <w:rsid w:val="005118BB"/>
    <w:rsid w:val="00511B53"/>
    <w:rsid w:val="00511D9C"/>
    <w:rsid w:val="00511F67"/>
    <w:rsid w:val="0051285F"/>
    <w:rsid w:val="00513343"/>
    <w:rsid w:val="005136E9"/>
    <w:rsid w:val="00513BD5"/>
    <w:rsid w:val="00515301"/>
    <w:rsid w:val="00515408"/>
    <w:rsid w:val="00515652"/>
    <w:rsid w:val="00515A93"/>
    <w:rsid w:val="00515DBC"/>
    <w:rsid w:val="005160DC"/>
    <w:rsid w:val="00516B89"/>
    <w:rsid w:val="00517056"/>
    <w:rsid w:val="0051716D"/>
    <w:rsid w:val="005178D9"/>
    <w:rsid w:val="00517C2C"/>
    <w:rsid w:val="005200A2"/>
    <w:rsid w:val="00520609"/>
    <w:rsid w:val="00520968"/>
    <w:rsid w:val="00520A77"/>
    <w:rsid w:val="0052133E"/>
    <w:rsid w:val="00521679"/>
    <w:rsid w:val="00521765"/>
    <w:rsid w:val="00521BF4"/>
    <w:rsid w:val="005221D4"/>
    <w:rsid w:val="005225F3"/>
    <w:rsid w:val="005226E3"/>
    <w:rsid w:val="005232A1"/>
    <w:rsid w:val="00523675"/>
    <w:rsid w:val="00524F8D"/>
    <w:rsid w:val="00524FE9"/>
    <w:rsid w:val="00526278"/>
    <w:rsid w:val="00526373"/>
    <w:rsid w:val="0052640A"/>
    <w:rsid w:val="00526527"/>
    <w:rsid w:val="00526730"/>
    <w:rsid w:val="00526FD0"/>
    <w:rsid w:val="00527DAA"/>
    <w:rsid w:val="00527F5D"/>
    <w:rsid w:val="00527FF5"/>
    <w:rsid w:val="00530493"/>
    <w:rsid w:val="0053068F"/>
    <w:rsid w:val="005309D1"/>
    <w:rsid w:val="005312D1"/>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74C"/>
    <w:rsid w:val="00540917"/>
    <w:rsid w:val="00540C61"/>
    <w:rsid w:val="00540CFB"/>
    <w:rsid w:val="00540D67"/>
    <w:rsid w:val="00541A9C"/>
    <w:rsid w:val="005423F3"/>
    <w:rsid w:val="00542401"/>
    <w:rsid w:val="00542654"/>
    <w:rsid w:val="00542C96"/>
    <w:rsid w:val="00543080"/>
    <w:rsid w:val="00544456"/>
    <w:rsid w:val="00544873"/>
    <w:rsid w:val="00544E0C"/>
    <w:rsid w:val="00544F4A"/>
    <w:rsid w:val="00545370"/>
    <w:rsid w:val="00545383"/>
    <w:rsid w:val="00546381"/>
    <w:rsid w:val="005466AD"/>
    <w:rsid w:val="00546EE0"/>
    <w:rsid w:val="005474C2"/>
    <w:rsid w:val="00547802"/>
    <w:rsid w:val="0055045B"/>
    <w:rsid w:val="00550B8E"/>
    <w:rsid w:val="00550D6A"/>
    <w:rsid w:val="00550FC4"/>
    <w:rsid w:val="005514AA"/>
    <w:rsid w:val="0055162A"/>
    <w:rsid w:val="005516C6"/>
    <w:rsid w:val="005521F2"/>
    <w:rsid w:val="005524D4"/>
    <w:rsid w:val="00552651"/>
    <w:rsid w:val="005528BE"/>
    <w:rsid w:val="00552B45"/>
    <w:rsid w:val="00552F94"/>
    <w:rsid w:val="005537F5"/>
    <w:rsid w:val="00553F04"/>
    <w:rsid w:val="00554107"/>
    <w:rsid w:val="005544DC"/>
    <w:rsid w:val="00554893"/>
    <w:rsid w:val="00554B22"/>
    <w:rsid w:val="0055522B"/>
    <w:rsid w:val="005555D7"/>
    <w:rsid w:val="00556136"/>
    <w:rsid w:val="00556A2B"/>
    <w:rsid w:val="00556C11"/>
    <w:rsid w:val="00556FE5"/>
    <w:rsid w:val="00557506"/>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1B3"/>
    <w:rsid w:val="005632FE"/>
    <w:rsid w:val="005638B4"/>
    <w:rsid w:val="00563A96"/>
    <w:rsid w:val="00563AB3"/>
    <w:rsid w:val="00563D9F"/>
    <w:rsid w:val="005641EA"/>
    <w:rsid w:val="00564347"/>
    <w:rsid w:val="005643E7"/>
    <w:rsid w:val="005643F7"/>
    <w:rsid w:val="0056473F"/>
    <w:rsid w:val="0056496E"/>
    <w:rsid w:val="00564D9B"/>
    <w:rsid w:val="00564E15"/>
    <w:rsid w:val="00564F5E"/>
    <w:rsid w:val="00565181"/>
    <w:rsid w:val="0056551A"/>
    <w:rsid w:val="00565E62"/>
    <w:rsid w:val="00566096"/>
    <w:rsid w:val="00566101"/>
    <w:rsid w:val="00566519"/>
    <w:rsid w:val="0056791E"/>
    <w:rsid w:val="00567BDF"/>
    <w:rsid w:val="0057023A"/>
    <w:rsid w:val="00570257"/>
    <w:rsid w:val="00570FC5"/>
    <w:rsid w:val="0057115F"/>
    <w:rsid w:val="00571795"/>
    <w:rsid w:val="00571D36"/>
    <w:rsid w:val="00571D43"/>
    <w:rsid w:val="00572344"/>
    <w:rsid w:val="00572523"/>
    <w:rsid w:val="005728D6"/>
    <w:rsid w:val="00572A77"/>
    <w:rsid w:val="00572CCA"/>
    <w:rsid w:val="00572FCB"/>
    <w:rsid w:val="005731B6"/>
    <w:rsid w:val="005735D6"/>
    <w:rsid w:val="005735FA"/>
    <w:rsid w:val="005736B6"/>
    <w:rsid w:val="00573AD7"/>
    <w:rsid w:val="0057480E"/>
    <w:rsid w:val="005749B2"/>
    <w:rsid w:val="00574C47"/>
    <w:rsid w:val="005752B6"/>
    <w:rsid w:val="005766AE"/>
    <w:rsid w:val="0057676C"/>
    <w:rsid w:val="00577118"/>
    <w:rsid w:val="005778F1"/>
    <w:rsid w:val="00577E09"/>
    <w:rsid w:val="00577E4D"/>
    <w:rsid w:val="00577FA3"/>
    <w:rsid w:val="00577FDA"/>
    <w:rsid w:val="00577FDB"/>
    <w:rsid w:val="005805C5"/>
    <w:rsid w:val="00580943"/>
    <w:rsid w:val="00580CCF"/>
    <w:rsid w:val="00581356"/>
    <w:rsid w:val="005817E5"/>
    <w:rsid w:val="00582265"/>
    <w:rsid w:val="00582B7F"/>
    <w:rsid w:val="00582BBE"/>
    <w:rsid w:val="0058310E"/>
    <w:rsid w:val="00583115"/>
    <w:rsid w:val="0058368A"/>
    <w:rsid w:val="005836CF"/>
    <w:rsid w:val="00583DC5"/>
    <w:rsid w:val="00584681"/>
    <w:rsid w:val="00584CB3"/>
    <w:rsid w:val="005852FB"/>
    <w:rsid w:val="00585F7A"/>
    <w:rsid w:val="00586519"/>
    <w:rsid w:val="00586635"/>
    <w:rsid w:val="00586D4E"/>
    <w:rsid w:val="00587DED"/>
    <w:rsid w:val="00587EDB"/>
    <w:rsid w:val="005905C0"/>
    <w:rsid w:val="0059085A"/>
    <w:rsid w:val="00590C23"/>
    <w:rsid w:val="005915BF"/>
    <w:rsid w:val="005915DF"/>
    <w:rsid w:val="0059175E"/>
    <w:rsid w:val="00591BEC"/>
    <w:rsid w:val="00592111"/>
    <w:rsid w:val="00592411"/>
    <w:rsid w:val="00592481"/>
    <w:rsid w:val="005924F4"/>
    <w:rsid w:val="0059262D"/>
    <w:rsid w:val="00592674"/>
    <w:rsid w:val="005926B6"/>
    <w:rsid w:val="005926BA"/>
    <w:rsid w:val="005928F6"/>
    <w:rsid w:val="00592A12"/>
    <w:rsid w:val="00592B48"/>
    <w:rsid w:val="00592BFE"/>
    <w:rsid w:val="005937EF"/>
    <w:rsid w:val="005943AE"/>
    <w:rsid w:val="00594921"/>
    <w:rsid w:val="005953E5"/>
    <w:rsid w:val="005954DF"/>
    <w:rsid w:val="0059613C"/>
    <w:rsid w:val="00596531"/>
    <w:rsid w:val="005965B6"/>
    <w:rsid w:val="00596E9D"/>
    <w:rsid w:val="00596EF6"/>
    <w:rsid w:val="0059714B"/>
    <w:rsid w:val="005977F5"/>
    <w:rsid w:val="00597EDC"/>
    <w:rsid w:val="00597F1E"/>
    <w:rsid w:val="005A0844"/>
    <w:rsid w:val="005A1281"/>
    <w:rsid w:val="005A12A4"/>
    <w:rsid w:val="005A137B"/>
    <w:rsid w:val="005A19D6"/>
    <w:rsid w:val="005A1C25"/>
    <w:rsid w:val="005A203A"/>
    <w:rsid w:val="005A24A1"/>
    <w:rsid w:val="005A259B"/>
    <w:rsid w:val="005A27FA"/>
    <w:rsid w:val="005A3718"/>
    <w:rsid w:val="005A3AC4"/>
    <w:rsid w:val="005A3B4C"/>
    <w:rsid w:val="005A3BED"/>
    <w:rsid w:val="005A3E67"/>
    <w:rsid w:val="005A3E89"/>
    <w:rsid w:val="005A4630"/>
    <w:rsid w:val="005A4742"/>
    <w:rsid w:val="005A48D5"/>
    <w:rsid w:val="005A4DF1"/>
    <w:rsid w:val="005A51F6"/>
    <w:rsid w:val="005A548D"/>
    <w:rsid w:val="005A58D6"/>
    <w:rsid w:val="005A6999"/>
    <w:rsid w:val="005A6A88"/>
    <w:rsid w:val="005A6D3C"/>
    <w:rsid w:val="005A6F93"/>
    <w:rsid w:val="005A71CB"/>
    <w:rsid w:val="005A7E59"/>
    <w:rsid w:val="005A7F2E"/>
    <w:rsid w:val="005B0077"/>
    <w:rsid w:val="005B0408"/>
    <w:rsid w:val="005B04D7"/>
    <w:rsid w:val="005B066B"/>
    <w:rsid w:val="005B1479"/>
    <w:rsid w:val="005B177E"/>
    <w:rsid w:val="005B197A"/>
    <w:rsid w:val="005B1A03"/>
    <w:rsid w:val="005B1A8D"/>
    <w:rsid w:val="005B1B5D"/>
    <w:rsid w:val="005B1C43"/>
    <w:rsid w:val="005B2067"/>
    <w:rsid w:val="005B20EE"/>
    <w:rsid w:val="005B29A3"/>
    <w:rsid w:val="005B29CA"/>
    <w:rsid w:val="005B2B2C"/>
    <w:rsid w:val="005B2BF6"/>
    <w:rsid w:val="005B2F67"/>
    <w:rsid w:val="005B38F4"/>
    <w:rsid w:val="005B3C27"/>
    <w:rsid w:val="005B4068"/>
    <w:rsid w:val="005B424E"/>
    <w:rsid w:val="005B4341"/>
    <w:rsid w:val="005B4B0C"/>
    <w:rsid w:val="005B4BCE"/>
    <w:rsid w:val="005B4E64"/>
    <w:rsid w:val="005B5CDF"/>
    <w:rsid w:val="005B5FB0"/>
    <w:rsid w:val="005B6ED6"/>
    <w:rsid w:val="005B737F"/>
    <w:rsid w:val="005B7502"/>
    <w:rsid w:val="005B77BB"/>
    <w:rsid w:val="005B7989"/>
    <w:rsid w:val="005B7A46"/>
    <w:rsid w:val="005B7B2E"/>
    <w:rsid w:val="005B7B7E"/>
    <w:rsid w:val="005B7E74"/>
    <w:rsid w:val="005C0398"/>
    <w:rsid w:val="005C0728"/>
    <w:rsid w:val="005C08D3"/>
    <w:rsid w:val="005C10D6"/>
    <w:rsid w:val="005C1B36"/>
    <w:rsid w:val="005C1B57"/>
    <w:rsid w:val="005C3055"/>
    <w:rsid w:val="005C3CE3"/>
    <w:rsid w:val="005C4138"/>
    <w:rsid w:val="005C41E8"/>
    <w:rsid w:val="005C443D"/>
    <w:rsid w:val="005C470F"/>
    <w:rsid w:val="005C4984"/>
    <w:rsid w:val="005C498C"/>
    <w:rsid w:val="005C5197"/>
    <w:rsid w:val="005C5597"/>
    <w:rsid w:val="005C5925"/>
    <w:rsid w:val="005C6626"/>
    <w:rsid w:val="005C68F9"/>
    <w:rsid w:val="005C6A41"/>
    <w:rsid w:val="005C7244"/>
    <w:rsid w:val="005C72F5"/>
    <w:rsid w:val="005C78AC"/>
    <w:rsid w:val="005C7AB2"/>
    <w:rsid w:val="005D02C9"/>
    <w:rsid w:val="005D0445"/>
    <w:rsid w:val="005D0CC7"/>
    <w:rsid w:val="005D0D1C"/>
    <w:rsid w:val="005D1004"/>
    <w:rsid w:val="005D19B6"/>
    <w:rsid w:val="005D20FD"/>
    <w:rsid w:val="005D2140"/>
    <w:rsid w:val="005D21AC"/>
    <w:rsid w:val="005D2B54"/>
    <w:rsid w:val="005D3771"/>
    <w:rsid w:val="005D37F9"/>
    <w:rsid w:val="005D4593"/>
    <w:rsid w:val="005D4CD5"/>
    <w:rsid w:val="005D4D4E"/>
    <w:rsid w:val="005D50DD"/>
    <w:rsid w:val="005D537C"/>
    <w:rsid w:val="005D5710"/>
    <w:rsid w:val="005D5922"/>
    <w:rsid w:val="005D5D47"/>
    <w:rsid w:val="005D5EE5"/>
    <w:rsid w:val="005D6017"/>
    <w:rsid w:val="005D6180"/>
    <w:rsid w:val="005D6257"/>
    <w:rsid w:val="005D65C0"/>
    <w:rsid w:val="005D6771"/>
    <w:rsid w:val="005D67DD"/>
    <w:rsid w:val="005D6940"/>
    <w:rsid w:val="005D6C90"/>
    <w:rsid w:val="005D6E76"/>
    <w:rsid w:val="005D6FA6"/>
    <w:rsid w:val="005D71F7"/>
    <w:rsid w:val="005D7A1A"/>
    <w:rsid w:val="005D7D8E"/>
    <w:rsid w:val="005D7DD3"/>
    <w:rsid w:val="005E00DF"/>
    <w:rsid w:val="005E0152"/>
    <w:rsid w:val="005E03F2"/>
    <w:rsid w:val="005E0680"/>
    <w:rsid w:val="005E07BB"/>
    <w:rsid w:val="005E0AF1"/>
    <w:rsid w:val="005E0BA6"/>
    <w:rsid w:val="005E0E0D"/>
    <w:rsid w:val="005E0F17"/>
    <w:rsid w:val="005E15CE"/>
    <w:rsid w:val="005E18B7"/>
    <w:rsid w:val="005E1B3C"/>
    <w:rsid w:val="005E1CED"/>
    <w:rsid w:val="005E1EE2"/>
    <w:rsid w:val="005E2031"/>
    <w:rsid w:val="005E20F2"/>
    <w:rsid w:val="005E2351"/>
    <w:rsid w:val="005E26B4"/>
    <w:rsid w:val="005E2D28"/>
    <w:rsid w:val="005E2E8C"/>
    <w:rsid w:val="005E30A4"/>
    <w:rsid w:val="005E3422"/>
    <w:rsid w:val="005E366D"/>
    <w:rsid w:val="005E3774"/>
    <w:rsid w:val="005E4363"/>
    <w:rsid w:val="005E4389"/>
    <w:rsid w:val="005E45A3"/>
    <w:rsid w:val="005E47BA"/>
    <w:rsid w:val="005E487D"/>
    <w:rsid w:val="005E4CD1"/>
    <w:rsid w:val="005E4D1A"/>
    <w:rsid w:val="005E4D97"/>
    <w:rsid w:val="005E4F03"/>
    <w:rsid w:val="005E5246"/>
    <w:rsid w:val="005E5338"/>
    <w:rsid w:val="005E53A8"/>
    <w:rsid w:val="005E5870"/>
    <w:rsid w:val="005E5A3E"/>
    <w:rsid w:val="005E6759"/>
    <w:rsid w:val="005E69CA"/>
    <w:rsid w:val="005E6CDB"/>
    <w:rsid w:val="005E719A"/>
    <w:rsid w:val="005E7439"/>
    <w:rsid w:val="005E7B8A"/>
    <w:rsid w:val="005E7E73"/>
    <w:rsid w:val="005F0424"/>
    <w:rsid w:val="005F0BFD"/>
    <w:rsid w:val="005F0E61"/>
    <w:rsid w:val="005F11A9"/>
    <w:rsid w:val="005F13F2"/>
    <w:rsid w:val="005F1443"/>
    <w:rsid w:val="005F1628"/>
    <w:rsid w:val="005F177C"/>
    <w:rsid w:val="005F1B70"/>
    <w:rsid w:val="005F384D"/>
    <w:rsid w:val="005F3C47"/>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982"/>
    <w:rsid w:val="00601A8D"/>
    <w:rsid w:val="00601EFA"/>
    <w:rsid w:val="006020B7"/>
    <w:rsid w:val="0060229E"/>
    <w:rsid w:val="00602D20"/>
    <w:rsid w:val="00603064"/>
    <w:rsid w:val="0060337F"/>
    <w:rsid w:val="0060342E"/>
    <w:rsid w:val="006036A5"/>
    <w:rsid w:val="0060393C"/>
    <w:rsid w:val="006040AE"/>
    <w:rsid w:val="00604161"/>
    <w:rsid w:val="0060456C"/>
    <w:rsid w:val="00605922"/>
    <w:rsid w:val="006059EE"/>
    <w:rsid w:val="00605AC5"/>
    <w:rsid w:val="00605C2F"/>
    <w:rsid w:val="00606220"/>
    <w:rsid w:val="00606464"/>
    <w:rsid w:val="00606DFD"/>
    <w:rsid w:val="006073DC"/>
    <w:rsid w:val="006076BA"/>
    <w:rsid w:val="00607C46"/>
    <w:rsid w:val="00607D00"/>
    <w:rsid w:val="00610950"/>
    <w:rsid w:val="00611123"/>
    <w:rsid w:val="00611413"/>
    <w:rsid w:val="006117B1"/>
    <w:rsid w:val="00611AEB"/>
    <w:rsid w:val="00611B00"/>
    <w:rsid w:val="00611CA3"/>
    <w:rsid w:val="00611DDD"/>
    <w:rsid w:val="00611EDF"/>
    <w:rsid w:val="00612026"/>
    <w:rsid w:val="00612794"/>
    <w:rsid w:val="00612DE3"/>
    <w:rsid w:val="006131AF"/>
    <w:rsid w:val="0061379E"/>
    <w:rsid w:val="00613D9C"/>
    <w:rsid w:val="00613E57"/>
    <w:rsid w:val="00613F2F"/>
    <w:rsid w:val="0061403F"/>
    <w:rsid w:val="00614E6E"/>
    <w:rsid w:val="00614FCC"/>
    <w:rsid w:val="00615A95"/>
    <w:rsid w:val="006164F7"/>
    <w:rsid w:val="00616661"/>
    <w:rsid w:val="00616741"/>
    <w:rsid w:val="006167CC"/>
    <w:rsid w:val="00616C10"/>
    <w:rsid w:val="00616C7B"/>
    <w:rsid w:val="0061730C"/>
    <w:rsid w:val="00617680"/>
    <w:rsid w:val="006178C0"/>
    <w:rsid w:val="00620426"/>
    <w:rsid w:val="006204E8"/>
    <w:rsid w:val="00620507"/>
    <w:rsid w:val="00620836"/>
    <w:rsid w:val="006209A8"/>
    <w:rsid w:val="00620BE4"/>
    <w:rsid w:val="00620CB5"/>
    <w:rsid w:val="00621244"/>
    <w:rsid w:val="0062148F"/>
    <w:rsid w:val="0062169B"/>
    <w:rsid w:val="00621FC4"/>
    <w:rsid w:val="006220D8"/>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3115"/>
    <w:rsid w:val="00633342"/>
    <w:rsid w:val="006333A0"/>
    <w:rsid w:val="006337B7"/>
    <w:rsid w:val="006338C8"/>
    <w:rsid w:val="00633DD7"/>
    <w:rsid w:val="00633FF8"/>
    <w:rsid w:val="0063412E"/>
    <w:rsid w:val="006344AC"/>
    <w:rsid w:val="006345A6"/>
    <w:rsid w:val="00634AF8"/>
    <w:rsid w:val="00634E3C"/>
    <w:rsid w:val="006351D1"/>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1FB4"/>
    <w:rsid w:val="0064259E"/>
    <w:rsid w:val="0064367F"/>
    <w:rsid w:val="00643DB7"/>
    <w:rsid w:val="0064440E"/>
    <w:rsid w:val="006448E1"/>
    <w:rsid w:val="00644966"/>
    <w:rsid w:val="0064538C"/>
    <w:rsid w:val="00645B8D"/>
    <w:rsid w:val="00645DDD"/>
    <w:rsid w:val="00645F02"/>
    <w:rsid w:val="006461EA"/>
    <w:rsid w:val="00646553"/>
    <w:rsid w:val="00646C8F"/>
    <w:rsid w:val="0065020B"/>
    <w:rsid w:val="00650401"/>
    <w:rsid w:val="00650942"/>
    <w:rsid w:val="00650D96"/>
    <w:rsid w:val="00651075"/>
    <w:rsid w:val="0065107B"/>
    <w:rsid w:val="006513EB"/>
    <w:rsid w:val="00651DED"/>
    <w:rsid w:val="006520D7"/>
    <w:rsid w:val="006522A6"/>
    <w:rsid w:val="0065233D"/>
    <w:rsid w:val="00653929"/>
    <w:rsid w:val="00653A86"/>
    <w:rsid w:val="00653AA8"/>
    <w:rsid w:val="0065500C"/>
    <w:rsid w:val="006556A9"/>
    <w:rsid w:val="00655A25"/>
    <w:rsid w:val="00655B77"/>
    <w:rsid w:val="00655ECA"/>
    <w:rsid w:val="00656363"/>
    <w:rsid w:val="00656A35"/>
    <w:rsid w:val="00656A67"/>
    <w:rsid w:val="00657107"/>
    <w:rsid w:val="006573B6"/>
    <w:rsid w:val="0065749A"/>
    <w:rsid w:val="00657553"/>
    <w:rsid w:val="006577F0"/>
    <w:rsid w:val="00657B3A"/>
    <w:rsid w:val="0066028B"/>
    <w:rsid w:val="00660854"/>
    <w:rsid w:val="006609F1"/>
    <w:rsid w:val="00661041"/>
    <w:rsid w:val="00661900"/>
    <w:rsid w:val="00661E42"/>
    <w:rsid w:val="00661EB1"/>
    <w:rsid w:val="00661ED7"/>
    <w:rsid w:val="006620E3"/>
    <w:rsid w:val="006629EA"/>
    <w:rsid w:val="00662A7B"/>
    <w:rsid w:val="00662CD0"/>
    <w:rsid w:val="0066329C"/>
    <w:rsid w:val="00663CD8"/>
    <w:rsid w:val="00664393"/>
    <w:rsid w:val="006644DF"/>
    <w:rsid w:val="00664F0B"/>
    <w:rsid w:val="00665845"/>
    <w:rsid w:val="00665AD4"/>
    <w:rsid w:val="00665B81"/>
    <w:rsid w:val="00665F88"/>
    <w:rsid w:val="006661EA"/>
    <w:rsid w:val="00666EE6"/>
    <w:rsid w:val="00666F51"/>
    <w:rsid w:val="00667266"/>
    <w:rsid w:val="006703BA"/>
    <w:rsid w:val="00670497"/>
    <w:rsid w:val="006709A2"/>
    <w:rsid w:val="00670BE1"/>
    <w:rsid w:val="00670DF5"/>
    <w:rsid w:val="00671153"/>
    <w:rsid w:val="00671417"/>
    <w:rsid w:val="0067186C"/>
    <w:rsid w:val="00671958"/>
    <w:rsid w:val="00671D4A"/>
    <w:rsid w:val="0067212A"/>
    <w:rsid w:val="00672EF4"/>
    <w:rsid w:val="006730AD"/>
    <w:rsid w:val="006732CC"/>
    <w:rsid w:val="006734DB"/>
    <w:rsid w:val="0067392B"/>
    <w:rsid w:val="00673C80"/>
    <w:rsid w:val="00673DE7"/>
    <w:rsid w:val="00673EB7"/>
    <w:rsid w:val="00674131"/>
    <w:rsid w:val="00674146"/>
    <w:rsid w:val="00674716"/>
    <w:rsid w:val="00674B53"/>
    <w:rsid w:val="00674DE2"/>
    <w:rsid w:val="006757EA"/>
    <w:rsid w:val="00675F63"/>
    <w:rsid w:val="006765BC"/>
    <w:rsid w:val="00676909"/>
    <w:rsid w:val="0067705A"/>
    <w:rsid w:val="0068078D"/>
    <w:rsid w:val="00680ACB"/>
    <w:rsid w:val="00680EC3"/>
    <w:rsid w:val="006814EA"/>
    <w:rsid w:val="00681BFB"/>
    <w:rsid w:val="00681FCF"/>
    <w:rsid w:val="00682019"/>
    <w:rsid w:val="006826F4"/>
    <w:rsid w:val="00682BDA"/>
    <w:rsid w:val="0068373A"/>
    <w:rsid w:val="00683FD1"/>
    <w:rsid w:val="00685E5F"/>
    <w:rsid w:val="00686307"/>
    <w:rsid w:val="006867E8"/>
    <w:rsid w:val="00686C89"/>
    <w:rsid w:val="00686D0D"/>
    <w:rsid w:val="00687A0C"/>
    <w:rsid w:val="006908E7"/>
    <w:rsid w:val="00691290"/>
    <w:rsid w:val="006917D3"/>
    <w:rsid w:val="006919E6"/>
    <w:rsid w:val="00691CF9"/>
    <w:rsid w:val="006920B0"/>
    <w:rsid w:val="006923A2"/>
    <w:rsid w:val="006923A8"/>
    <w:rsid w:val="006928F0"/>
    <w:rsid w:val="006929A8"/>
    <w:rsid w:val="00692B34"/>
    <w:rsid w:val="006932E2"/>
    <w:rsid w:val="00693303"/>
    <w:rsid w:val="00693472"/>
    <w:rsid w:val="006938D7"/>
    <w:rsid w:val="00693BA3"/>
    <w:rsid w:val="00693D86"/>
    <w:rsid w:val="00693F87"/>
    <w:rsid w:val="00694199"/>
    <w:rsid w:val="00694400"/>
    <w:rsid w:val="00694667"/>
    <w:rsid w:val="00694F59"/>
    <w:rsid w:val="006952AC"/>
    <w:rsid w:val="00695FD5"/>
    <w:rsid w:val="0069621C"/>
    <w:rsid w:val="00696357"/>
    <w:rsid w:val="00696514"/>
    <w:rsid w:val="006965CC"/>
    <w:rsid w:val="006965E9"/>
    <w:rsid w:val="006968FB"/>
    <w:rsid w:val="00696A0D"/>
    <w:rsid w:val="00696AB3"/>
    <w:rsid w:val="00696D90"/>
    <w:rsid w:val="00697765"/>
    <w:rsid w:val="00697C46"/>
    <w:rsid w:val="00697F5D"/>
    <w:rsid w:val="00697FB7"/>
    <w:rsid w:val="006A0106"/>
    <w:rsid w:val="006A127F"/>
    <w:rsid w:val="006A13CD"/>
    <w:rsid w:val="006A1A07"/>
    <w:rsid w:val="006A1D6A"/>
    <w:rsid w:val="006A1E22"/>
    <w:rsid w:val="006A1F35"/>
    <w:rsid w:val="006A2126"/>
    <w:rsid w:val="006A2224"/>
    <w:rsid w:val="006A232F"/>
    <w:rsid w:val="006A26EA"/>
    <w:rsid w:val="006A278F"/>
    <w:rsid w:val="006A29B0"/>
    <w:rsid w:val="006A2A32"/>
    <w:rsid w:val="006A2B1D"/>
    <w:rsid w:val="006A2D90"/>
    <w:rsid w:val="006A32F4"/>
    <w:rsid w:val="006A3D22"/>
    <w:rsid w:val="006A3DE5"/>
    <w:rsid w:val="006A4C63"/>
    <w:rsid w:val="006A4DFD"/>
    <w:rsid w:val="006A4F35"/>
    <w:rsid w:val="006A50BA"/>
    <w:rsid w:val="006A5137"/>
    <w:rsid w:val="006A53A5"/>
    <w:rsid w:val="006A55B2"/>
    <w:rsid w:val="006A572A"/>
    <w:rsid w:val="006A57C1"/>
    <w:rsid w:val="006A5883"/>
    <w:rsid w:val="006A5B52"/>
    <w:rsid w:val="006A6368"/>
    <w:rsid w:val="006A6C6A"/>
    <w:rsid w:val="006A7838"/>
    <w:rsid w:val="006A78A1"/>
    <w:rsid w:val="006A78F0"/>
    <w:rsid w:val="006A7FFA"/>
    <w:rsid w:val="006B0284"/>
    <w:rsid w:val="006B0A20"/>
    <w:rsid w:val="006B0BB7"/>
    <w:rsid w:val="006B0BED"/>
    <w:rsid w:val="006B12FC"/>
    <w:rsid w:val="006B14FE"/>
    <w:rsid w:val="006B23B0"/>
    <w:rsid w:val="006B2A05"/>
    <w:rsid w:val="006B3078"/>
    <w:rsid w:val="006B3155"/>
    <w:rsid w:val="006B32ED"/>
    <w:rsid w:val="006B358B"/>
    <w:rsid w:val="006B3F9B"/>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6656"/>
    <w:rsid w:val="006C6A80"/>
    <w:rsid w:val="006C6BBF"/>
    <w:rsid w:val="006C6C64"/>
    <w:rsid w:val="006C7390"/>
    <w:rsid w:val="006C74EC"/>
    <w:rsid w:val="006C7B09"/>
    <w:rsid w:val="006C7E0D"/>
    <w:rsid w:val="006D0365"/>
    <w:rsid w:val="006D03CE"/>
    <w:rsid w:val="006D0C0B"/>
    <w:rsid w:val="006D0EAF"/>
    <w:rsid w:val="006D1629"/>
    <w:rsid w:val="006D165F"/>
    <w:rsid w:val="006D16DE"/>
    <w:rsid w:val="006D1726"/>
    <w:rsid w:val="006D187F"/>
    <w:rsid w:val="006D21C1"/>
    <w:rsid w:val="006D2261"/>
    <w:rsid w:val="006D244B"/>
    <w:rsid w:val="006D294C"/>
    <w:rsid w:val="006D2B42"/>
    <w:rsid w:val="006D2F11"/>
    <w:rsid w:val="006D31BD"/>
    <w:rsid w:val="006D3408"/>
    <w:rsid w:val="006D3BFC"/>
    <w:rsid w:val="006D3D19"/>
    <w:rsid w:val="006D3D45"/>
    <w:rsid w:val="006D4BBF"/>
    <w:rsid w:val="006D4C71"/>
    <w:rsid w:val="006D4CF9"/>
    <w:rsid w:val="006D4DEA"/>
    <w:rsid w:val="006D566A"/>
    <w:rsid w:val="006D58DA"/>
    <w:rsid w:val="006D59E5"/>
    <w:rsid w:val="006D5B81"/>
    <w:rsid w:val="006D5BA6"/>
    <w:rsid w:val="006D608E"/>
    <w:rsid w:val="006D60F3"/>
    <w:rsid w:val="006D6759"/>
    <w:rsid w:val="006D67C0"/>
    <w:rsid w:val="006D6D09"/>
    <w:rsid w:val="006D7654"/>
    <w:rsid w:val="006D7715"/>
    <w:rsid w:val="006D788F"/>
    <w:rsid w:val="006D79F0"/>
    <w:rsid w:val="006D7A08"/>
    <w:rsid w:val="006D7BF4"/>
    <w:rsid w:val="006D7C41"/>
    <w:rsid w:val="006D7F1D"/>
    <w:rsid w:val="006E009F"/>
    <w:rsid w:val="006E015E"/>
    <w:rsid w:val="006E0249"/>
    <w:rsid w:val="006E034A"/>
    <w:rsid w:val="006E05E2"/>
    <w:rsid w:val="006E0A46"/>
    <w:rsid w:val="006E0C37"/>
    <w:rsid w:val="006E0C7F"/>
    <w:rsid w:val="006E1B6E"/>
    <w:rsid w:val="006E1C69"/>
    <w:rsid w:val="006E1DFE"/>
    <w:rsid w:val="006E2719"/>
    <w:rsid w:val="006E2955"/>
    <w:rsid w:val="006E5157"/>
    <w:rsid w:val="006E552B"/>
    <w:rsid w:val="006E5651"/>
    <w:rsid w:val="006E5B74"/>
    <w:rsid w:val="006E5CD9"/>
    <w:rsid w:val="006E5CFB"/>
    <w:rsid w:val="006E617F"/>
    <w:rsid w:val="006E6A74"/>
    <w:rsid w:val="006E6C9D"/>
    <w:rsid w:val="006E7333"/>
    <w:rsid w:val="006E73B1"/>
    <w:rsid w:val="006E740E"/>
    <w:rsid w:val="006E794D"/>
    <w:rsid w:val="006E7A85"/>
    <w:rsid w:val="006E7AB0"/>
    <w:rsid w:val="006E7FC8"/>
    <w:rsid w:val="006F000E"/>
    <w:rsid w:val="006F07A7"/>
    <w:rsid w:val="006F14BA"/>
    <w:rsid w:val="006F17EC"/>
    <w:rsid w:val="006F1A39"/>
    <w:rsid w:val="006F1B51"/>
    <w:rsid w:val="006F1C23"/>
    <w:rsid w:val="006F1E4C"/>
    <w:rsid w:val="006F1E77"/>
    <w:rsid w:val="006F1FF6"/>
    <w:rsid w:val="006F20E5"/>
    <w:rsid w:val="006F25B7"/>
    <w:rsid w:val="006F2C97"/>
    <w:rsid w:val="006F3085"/>
    <w:rsid w:val="006F32C3"/>
    <w:rsid w:val="006F362A"/>
    <w:rsid w:val="006F3D4E"/>
    <w:rsid w:val="006F3E15"/>
    <w:rsid w:val="006F3EDA"/>
    <w:rsid w:val="006F3EE9"/>
    <w:rsid w:val="006F42CE"/>
    <w:rsid w:val="006F4CA7"/>
    <w:rsid w:val="006F50E3"/>
    <w:rsid w:val="006F52F3"/>
    <w:rsid w:val="006F5781"/>
    <w:rsid w:val="006F5868"/>
    <w:rsid w:val="006F6311"/>
    <w:rsid w:val="006F6B8C"/>
    <w:rsid w:val="006F7342"/>
    <w:rsid w:val="006F765C"/>
    <w:rsid w:val="006F76E7"/>
    <w:rsid w:val="006F77C8"/>
    <w:rsid w:val="006F7A25"/>
    <w:rsid w:val="006F7BB1"/>
    <w:rsid w:val="00700677"/>
    <w:rsid w:val="00700B58"/>
    <w:rsid w:val="00700BC7"/>
    <w:rsid w:val="00700C73"/>
    <w:rsid w:val="00701443"/>
    <w:rsid w:val="00701C2A"/>
    <w:rsid w:val="00701CE3"/>
    <w:rsid w:val="00702A00"/>
    <w:rsid w:val="007030C1"/>
    <w:rsid w:val="0070338C"/>
    <w:rsid w:val="00703512"/>
    <w:rsid w:val="00703B66"/>
    <w:rsid w:val="00703CF2"/>
    <w:rsid w:val="00703E15"/>
    <w:rsid w:val="00703FCF"/>
    <w:rsid w:val="00704869"/>
    <w:rsid w:val="007048F3"/>
    <w:rsid w:val="00704D22"/>
    <w:rsid w:val="00704E00"/>
    <w:rsid w:val="00704FB0"/>
    <w:rsid w:val="00705191"/>
    <w:rsid w:val="00705746"/>
    <w:rsid w:val="00705FFD"/>
    <w:rsid w:val="0070602F"/>
    <w:rsid w:val="0070637C"/>
    <w:rsid w:val="0070672E"/>
    <w:rsid w:val="0070701E"/>
    <w:rsid w:val="0070730D"/>
    <w:rsid w:val="007074E6"/>
    <w:rsid w:val="007074F3"/>
    <w:rsid w:val="0070756A"/>
    <w:rsid w:val="0070761A"/>
    <w:rsid w:val="00707CCB"/>
    <w:rsid w:val="00707E41"/>
    <w:rsid w:val="00707FC9"/>
    <w:rsid w:val="00710037"/>
    <w:rsid w:val="00710150"/>
    <w:rsid w:val="007108C0"/>
    <w:rsid w:val="007110D6"/>
    <w:rsid w:val="007113CA"/>
    <w:rsid w:val="00712098"/>
    <w:rsid w:val="00712146"/>
    <w:rsid w:val="0071214A"/>
    <w:rsid w:val="00712263"/>
    <w:rsid w:val="007122A6"/>
    <w:rsid w:val="0071238F"/>
    <w:rsid w:val="007127E4"/>
    <w:rsid w:val="007128C3"/>
    <w:rsid w:val="00712D65"/>
    <w:rsid w:val="00713700"/>
    <w:rsid w:val="00713843"/>
    <w:rsid w:val="007140DE"/>
    <w:rsid w:val="007141D7"/>
    <w:rsid w:val="00714846"/>
    <w:rsid w:val="00715809"/>
    <w:rsid w:val="00715914"/>
    <w:rsid w:val="00715A59"/>
    <w:rsid w:val="00715ACE"/>
    <w:rsid w:val="00715FB3"/>
    <w:rsid w:val="00716333"/>
    <w:rsid w:val="00716A39"/>
    <w:rsid w:val="00716B2E"/>
    <w:rsid w:val="00716EF5"/>
    <w:rsid w:val="00716FCF"/>
    <w:rsid w:val="007170B5"/>
    <w:rsid w:val="0071788F"/>
    <w:rsid w:val="00717CCF"/>
    <w:rsid w:val="00717E54"/>
    <w:rsid w:val="00720678"/>
    <w:rsid w:val="007206E7"/>
    <w:rsid w:val="007208F2"/>
    <w:rsid w:val="007212F5"/>
    <w:rsid w:val="00721497"/>
    <w:rsid w:val="00721A26"/>
    <w:rsid w:val="00721C1E"/>
    <w:rsid w:val="00722383"/>
    <w:rsid w:val="00723036"/>
    <w:rsid w:val="007235DF"/>
    <w:rsid w:val="0072383C"/>
    <w:rsid w:val="00723B66"/>
    <w:rsid w:val="00723EFC"/>
    <w:rsid w:val="00723F05"/>
    <w:rsid w:val="00723FFA"/>
    <w:rsid w:val="007244EC"/>
    <w:rsid w:val="00724529"/>
    <w:rsid w:val="0072470D"/>
    <w:rsid w:val="007250BF"/>
    <w:rsid w:val="0072632E"/>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2DBA"/>
    <w:rsid w:val="00732DF8"/>
    <w:rsid w:val="00733455"/>
    <w:rsid w:val="007337EE"/>
    <w:rsid w:val="00733AB9"/>
    <w:rsid w:val="00733D0D"/>
    <w:rsid w:val="007343F1"/>
    <w:rsid w:val="007346B4"/>
    <w:rsid w:val="00734CC1"/>
    <w:rsid w:val="007354B0"/>
    <w:rsid w:val="0073573E"/>
    <w:rsid w:val="00735A8B"/>
    <w:rsid w:val="00735D05"/>
    <w:rsid w:val="00735D88"/>
    <w:rsid w:val="00736153"/>
    <w:rsid w:val="007361DA"/>
    <w:rsid w:val="0073675B"/>
    <w:rsid w:val="00736F1C"/>
    <w:rsid w:val="00737240"/>
    <w:rsid w:val="00737476"/>
    <w:rsid w:val="0073783D"/>
    <w:rsid w:val="0073783F"/>
    <w:rsid w:val="00737E10"/>
    <w:rsid w:val="007404BB"/>
    <w:rsid w:val="00740E73"/>
    <w:rsid w:val="00741163"/>
    <w:rsid w:val="00742032"/>
    <w:rsid w:val="00742066"/>
    <w:rsid w:val="007423B2"/>
    <w:rsid w:val="007428F1"/>
    <w:rsid w:val="00742A47"/>
    <w:rsid w:val="00742BC8"/>
    <w:rsid w:val="00742BD1"/>
    <w:rsid w:val="00743139"/>
    <w:rsid w:val="007432E9"/>
    <w:rsid w:val="00743843"/>
    <w:rsid w:val="007438AB"/>
    <w:rsid w:val="00743BE0"/>
    <w:rsid w:val="00743C44"/>
    <w:rsid w:val="00743F10"/>
    <w:rsid w:val="007440C3"/>
    <w:rsid w:val="00744474"/>
    <w:rsid w:val="00744A66"/>
    <w:rsid w:val="00744AF5"/>
    <w:rsid w:val="0074520E"/>
    <w:rsid w:val="00745215"/>
    <w:rsid w:val="0074532A"/>
    <w:rsid w:val="007455DE"/>
    <w:rsid w:val="00745603"/>
    <w:rsid w:val="00745931"/>
    <w:rsid w:val="00746092"/>
    <w:rsid w:val="0074628A"/>
    <w:rsid w:val="00746A40"/>
    <w:rsid w:val="00746C43"/>
    <w:rsid w:val="00746F59"/>
    <w:rsid w:val="0074742A"/>
    <w:rsid w:val="007479DA"/>
    <w:rsid w:val="007479DD"/>
    <w:rsid w:val="00747CF1"/>
    <w:rsid w:val="00750025"/>
    <w:rsid w:val="007505E1"/>
    <w:rsid w:val="00750A84"/>
    <w:rsid w:val="00750BBA"/>
    <w:rsid w:val="00750C43"/>
    <w:rsid w:val="0075113B"/>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5329"/>
    <w:rsid w:val="007555D8"/>
    <w:rsid w:val="007557EC"/>
    <w:rsid w:val="00755C47"/>
    <w:rsid w:val="00755CE2"/>
    <w:rsid w:val="00755E08"/>
    <w:rsid w:val="00756A01"/>
    <w:rsid w:val="00756AB3"/>
    <w:rsid w:val="007571D6"/>
    <w:rsid w:val="007574E5"/>
    <w:rsid w:val="007575EC"/>
    <w:rsid w:val="00757A87"/>
    <w:rsid w:val="00757E0C"/>
    <w:rsid w:val="00760019"/>
    <w:rsid w:val="00760051"/>
    <w:rsid w:val="0076026F"/>
    <w:rsid w:val="00760759"/>
    <w:rsid w:val="00760942"/>
    <w:rsid w:val="00760A03"/>
    <w:rsid w:val="00761153"/>
    <w:rsid w:val="00761787"/>
    <w:rsid w:val="00761DAB"/>
    <w:rsid w:val="00761DEE"/>
    <w:rsid w:val="00762068"/>
    <w:rsid w:val="007620BE"/>
    <w:rsid w:val="00762113"/>
    <w:rsid w:val="00762122"/>
    <w:rsid w:val="00762317"/>
    <w:rsid w:val="00762AE1"/>
    <w:rsid w:val="00763101"/>
    <w:rsid w:val="00763127"/>
    <w:rsid w:val="00763BD1"/>
    <w:rsid w:val="00763E66"/>
    <w:rsid w:val="00764610"/>
    <w:rsid w:val="00764DAD"/>
    <w:rsid w:val="0076562B"/>
    <w:rsid w:val="0076588A"/>
    <w:rsid w:val="00765AD5"/>
    <w:rsid w:val="00766B0A"/>
    <w:rsid w:val="00767101"/>
    <w:rsid w:val="007673C3"/>
    <w:rsid w:val="007676DB"/>
    <w:rsid w:val="00767893"/>
    <w:rsid w:val="007706EA"/>
    <w:rsid w:val="0077073E"/>
    <w:rsid w:val="00770A63"/>
    <w:rsid w:val="00770AC0"/>
    <w:rsid w:val="00770B3D"/>
    <w:rsid w:val="00770F43"/>
    <w:rsid w:val="00771458"/>
    <w:rsid w:val="007718B0"/>
    <w:rsid w:val="00771B4B"/>
    <w:rsid w:val="00771F02"/>
    <w:rsid w:val="00772182"/>
    <w:rsid w:val="00772307"/>
    <w:rsid w:val="00772793"/>
    <w:rsid w:val="00772B38"/>
    <w:rsid w:val="00772F5F"/>
    <w:rsid w:val="0077377C"/>
    <w:rsid w:val="00773E6A"/>
    <w:rsid w:val="0077493A"/>
    <w:rsid w:val="00775046"/>
    <w:rsid w:val="007758CE"/>
    <w:rsid w:val="007759B0"/>
    <w:rsid w:val="00775C58"/>
    <w:rsid w:val="00775E46"/>
    <w:rsid w:val="00776659"/>
    <w:rsid w:val="00776C2A"/>
    <w:rsid w:val="00776F33"/>
    <w:rsid w:val="0077714A"/>
    <w:rsid w:val="00777306"/>
    <w:rsid w:val="007773EE"/>
    <w:rsid w:val="00777897"/>
    <w:rsid w:val="00777D7C"/>
    <w:rsid w:val="0078057E"/>
    <w:rsid w:val="007806B8"/>
    <w:rsid w:val="0078105C"/>
    <w:rsid w:val="007815C0"/>
    <w:rsid w:val="0078189B"/>
    <w:rsid w:val="007820BF"/>
    <w:rsid w:val="00782EAD"/>
    <w:rsid w:val="00783118"/>
    <w:rsid w:val="00783C56"/>
    <w:rsid w:val="00784028"/>
    <w:rsid w:val="0078417A"/>
    <w:rsid w:val="007845F1"/>
    <w:rsid w:val="00784613"/>
    <w:rsid w:val="007846AE"/>
    <w:rsid w:val="0078498B"/>
    <w:rsid w:val="00784B1F"/>
    <w:rsid w:val="0078504C"/>
    <w:rsid w:val="007850CD"/>
    <w:rsid w:val="0078563D"/>
    <w:rsid w:val="00785F5E"/>
    <w:rsid w:val="007861B1"/>
    <w:rsid w:val="0078640D"/>
    <w:rsid w:val="00786517"/>
    <w:rsid w:val="007866A1"/>
    <w:rsid w:val="00786BBA"/>
    <w:rsid w:val="00786EC1"/>
    <w:rsid w:val="00786F49"/>
    <w:rsid w:val="00787A2C"/>
    <w:rsid w:val="00787BBC"/>
    <w:rsid w:val="0079001A"/>
    <w:rsid w:val="0079007E"/>
    <w:rsid w:val="00790132"/>
    <w:rsid w:val="0079018C"/>
    <w:rsid w:val="007904CE"/>
    <w:rsid w:val="00790676"/>
    <w:rsid w:val="00790892"/>
    <w:rsid w:val="0079094F"/>
    <w:rsid w:val="007909A4"/>
    <w:rsid w:val="00790A14"/>
    <w:rsid w:val="007919C4"/>
    <w:rsid w:val="00791B6D"/>
    <w:rsid w:val="00791E96"/>
    <w:rsid w:val="0079209C"/>
    <w:rsid w:val="00792352"/>
    <w:rsid w:val="0079238F"/>
    <w:rsid w:val="00792668"/>
    <w:rsid w:val="0079283F"/>
    <w:rsid w:val="00792F35"/>
    <w:rsid w:val="00792FB8"/>
    <w:rsid w:val="007930EC"/>
    <w:rsid w:val="0079325D"/>
    <w:rsid w:val="00793715"/>
    <w:rsid w:val="00793906"/>
    <w:rsid w:val="00793AD7"/>
    <w:rsid w:val="00793B3C"/>
    <w:rsid w:val="00793B7E"/>
    <w:rsid w:val="007942BC"/>
    <w:rsid w:val="0079440E"/>
    <w:rsid w:val="00794B6C"/>
    <w:rsid w:val="00794BC6"/>
    <w:rsid w:val="00795552"/>
    <w:rsid w:val="00795814"/>
    <w:rsid w:val="00795B58"/>
    <w:rsid w:val="00795C70"/>
    <w:rsid w:val="00795DCE"/>
    <w:rsid w:val="00795E57"/>
    <w:rsid w:val="007962DA"/>
    <w:rsid w:val="00796514"/>
    <w:rsid w:val="007965FD"/>
    <w:rsid w:val="007967A9"/>
    <w:rsid w:val="00796EE0"/>
    <w:rsid w:val="00796F7A"/>
    <w:rsid w:val="00797535"/>
    <w:rsid w:val="00797B80"/>
    <w:rsid w:val="007A01DA"/>
    <w:rsid w:val="007A0CE7"/>
    <w:rsid w:val="007A14CB"/>
    <w:rsid w:val="007A17FB"/>
    <w:rsid w:val="007A1810"/>
    <w:rsid w:val="007A2481"/>
    <w:rsid w:val="007A2CB0"/>
    <w:rsid w:val="007A33DB"/>
    <w:rsid w:val="007A35C8"/>
    <w:rsid w:val="007A4399"/>
    <w:rsid w:val="007A453D"/>
    <w:rsid w:val="007A4D92"/>
    <w:rsid w:val="007A4DAA"/>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FD5"/>
    <w:rsid w:val="007B21CC"/>
    <w:rsid w:val="007B2525"/>
    <w:rsid w:val="007B2631"/>
    <w:rsid w:val="007B2773"/>
    <w:rsid w:val="007B28CC"/>
    <w:rsid w:val="007B4599"/>
    <w:rsid w:val="007B4886"/>
    <w:rsid w:val="007B49C0"/>
    <w:rsid w:val="007B4BDE"/>
    <w:rsid w:val="007B5032"/>
    <w:rsid w:val="007B51F8"/>
    <w:rsid w:val="007B534F"/>
    <w:rsid w:val="007B535F"/>
    <w:rsid w:val="007B53F7"/>
    <w:rsid w:val="007B587A"/>
    <w:rsid w:val="007B5A6E"/>
    <w:rsid w:val="007B5A9D"/>
    <w:rsid w:val="007B5B65"/>
    <w:rsid w:val="007B5F8A"/>
    <w:rsid w:val="007B635D"/>
    <w:rsid w:val="007B64D2"/>
    <w:rsid w:val="007B6957"/>
    <w:rsid w:val="007B6E72"/>
    <w:rsid w:val="007B72A0"/>
    <w:rsid w:val="007B72C4"/>
    <w:rsid w:val="007B74D9"/>
    <w:rsid w:val="007B763B"/>
    <w:rsid w:val="007B79C4"/>
    <w:rsid w:val="007C01BA"/>
    <w:rsid w:val="007C06E9"/>
    <w:rsid w:val="007C078A"/>
    <w:rsid w:val="007C0ADB"/>
    <w:rsid w:val="007C0C34"/>
    <w:rsid w:val="007C12B3"/>
    <w:rsid w:val="007C15AD"/>
    <w:rsid w:val="007C16A1"/>
    <w:rsid w:val="007C1AB5"/>
    <w:rsid w:val="007C1C83"/>
    <w:rsid w:val="007C1D2D"/>
    <w:rsid w:val="007C1DB1"/>
    <w:rsid w:val="007C232A"/>
    <w:rsid w:val="007C24C4"/>
    <w:rsid w:val="007C285A"/>
    <w:rsid w:val="007C29DD"/>
    <w:rsid w:val="007C2C33"/>
    <w:rsid w:val="007C324F"/>
    <w:rsid w:val="007C34B8"/>
    <w:rsid w:val="007C37FF"/>
    <w:rsid w:val="007C3B6D"/>
    <w:rsid w:val="007C41EB"/>
    <w:rsid w:val="007C4222"/>
    <w:rsid w:val="007C4660"/>
    <w:rsid w:val="007C4B24"/>
    <w:rsid w:val="007C5046"/>
    <w:rsid w:val="007C52D4"/>
    <w:rsid w:val="007C54EA"/>
    <w:rsid w:val="007C558E"/>
    <w:rsid w:val="007C5C30"/>
    <w:rsid w:val="007C6042"/>
    <w:rsid w:val="007C6097"/>
    <w:rsid w:val="007C679D"/>
    <w:rsid w:val="007D02BE"/>
    <w:rsid w:val="007D08F7"/>
    <w:rsid w:val="007D12BC"/>
    <w:rsid w:val="007D1C34"/>
    <w:rsid w:val="007D1E38"/>
    <w:rsid w:val="007D20EF"/>
    <w:rsid w:val="007D29AD"/>
    <w:rsid w:val="007D2AA5"/>
    <w:rsid w:val="007D2FD7"/>
    <w:rsid w:val="007D347F"/>
    <w:rsid w:val="007D3628"/>
    <w:rsid w:val="007D39F7"/>
    <w:rsid w:val="007D3A4E"/>
    <w:rsid w:val="007D429F"/>
    <w:rsid w:val="007D4B17"/>
    <w:rsid w:val="007D4B7F"/>
    <w:rsid w:val="007D4D2F"/>
    <w:rsid w:val="007D5285"/>
    <w:rsid w:val="007D54BE"/>
    <w:rsid w:val="007D6001"/>
    <w:rsid w:val="007D6225"/>
    <w:rsid w:val="007D68DE"/>
    <w:rsid w:val="007D6B2D"/>
    <w:rsid w:val="007D7179"/>
    <w:rsid w:val="007D7395"/>
    <w:rsid w:val="007D7443"/>
    <w:rsid w:val="007D74A8"/>
    <w:rsid w:val="007D78F7"/>
    <w:rsid w:val="007D7991"/>
    <w:rsid w:val="007D7A31"/>
    <w:rsid w:val="007E0245"/>
    <w:rsid w:val="007E045C"/>
    <w:rsid w:val="007E04CB"/>
    <w:rsid w:val="007E08A3"/>
    <w:rsid w:val="007E0A23"/>
    <w:rsid w:val="007E0FBA"/>
    <w:rsid w:val="007E13CD"/>
    <w:rsid w:val="007E13E0"/>
    <w:rsid w:val="007E1698"/>
    <w:rsid w:val="007E1F87"/>
    <w:rsid w:val="007E2208"/>
    <w:rsid w:val="007E2E80"/>
    <w:rsid w:val="007E2E8B"/>
    <w:rsid w:val="007E3625"/>
    <w:rsid w:val="007E38B5"/>
    <w:rsid w:val="007E399E"/>
    <w:rsid w:val="007E3BEC"/>
    <w:rsid w:val="007E4299"/>
    <w:rsid w:val="007E5535"/>
    <w:rsid w:val="007E5B1B"/>
    <w:rsid w:val="007E68FE"/>
    <w:rsid w:val="007E6EFD"/>
    <w:rsid w:val="007E7010"/>
    <w:rsid w:val="007E7AE9"/>
    <w:rsid w:val="007E7CD5"/>
    <w:rsid w:val="007F0255"/>
    <w:rsid w:val="007F03C4"/>
    <w:rsid w:val="007F0761"/>
    <w:rsid w:val="007F10D4"/>
    <w:rsid w:val="007F116B"/>
    <w:rsid w:val="007F2329"/>
    <w:rsid w:val="007F248E"/>
    <w:rsid w:val="007F2A0F"/>
    <w:rsid w:val="007F2D78"/>
    <w:rsid w:val="007F2D8A"/>
    <w:rsid w:val="007F312A"/>
    <w:rsid w:val="007F3739"/>
    <w:rsid w:val="007F3A09"/>
    <w:rsid w:val="007F4B52"/>
    <w:rsid w:val="007F4D88"/>
    <w:rsid w:val="007F4F7E"/>
    <w:rsid w:val="007F5312"/>
    <w:rsid w:val="007F53F3"/>
    <w:rsid w:val="007F5733"/>
    <w:rsid w:val="007F5D02"/>
    <w:rsid w:val="007F5EB6"/>
    <w:rsid w:val="007F5F65"/>
    <w:rsid w:val="007F5F6C"/>
    <w:rsid w:val="007F62C3"/>
    <w:rsid w:val="007F66FB"/>
    <w:rsid w:val="007F67FE"/>
    <w:rsid w:val="007F697B"/>
    <w:rsid w:val="007F706B"/>
    <w:rsid w:val="007F717E"/>
    <w:rsid w:val="007F74D4"/>
    <w:rsid w:val="007F7555"/>
    <w:rsid w:val="007F7A69"/>
    <w:rsid w:val="00800185"/>
    <w:rsid w:val="008007B6"/>
    <w:rsid w:val="00800AD3"/>
    <w:rsid w:val="00800B84"/>
    <w:rsid w:val="00800CAF"/>
    <w:rsid w:val="008010F9"/>
    <w:rsid w:val="00801EA5"/>
    <w:rsid w:val="00802519"/>
    <w:rsid w:val="008027C4"/>
    <w:rsid w:val="0080292A"/>
    <w:rsid w:val="008029F4"/>
    <w:rsid w:val="00802DCF"/>
    <w:rsid w:val="0080391A"/>
    <w:rsid w:val="00803AAB"/>
    <w:rsid w:val="0080491B"/>
    <w:rsid w:val="0080491E"/>
    <w:rsid w:val="00804A86"/>
    <w:rsid w:val="00804AFF"/>
    <w:rsid w:val="00804BE1"/>
    <w:rsid w:val="00804CD5"/>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1106"/>
    <w:rsid w:val="00811A9A"/>
    <w:rsid w:val="00811B1C"/>
    <w:rsid w:val="00811E97"/>
    <w:rsid w:val="008122C8"/>
    <w:rsid w:val="008128CB"/>
    <w:rsid w:val="00812D0E"/>
    <w:rsid w:val="00813381"/>
    <w:rsid w:val="00813517"/>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4"/>
    <w:rsid w:val="00816AB2"/>
    <w:rsid w:val="00816B12"/>
    <w:rsid w:val="00816D76"/>
    <w:rsid w:val="00816F18"/>
    <w:rsid w:val="00816FC7"/>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82F"/>
    <w:rsid w:val="00822CEB"/>
    <w:rsid w:val="008233A0"/>
    <w:rsid w:val="0082370C"/>
    <w:rsid w:val="00823804"/>
    <w:rsid w:val="00823CED"/>
    <w:rsid w:val="00823E3A"/>
    <w:rsid w:val="008241BF"/>
    <w:rsid w:val="00824672"/>
    <w:rsid w:val="008246E3"/>
    <w:rsid w:val="00824A61"/>
    <w:rsid w:val="00824C24"/>
    <w:rsid w:val="008253C7"/>
    <w:rsid w:val="00825B9D"/>
    <w:rsid w:val="00825E5E"/>
    <w:rsid w:val="008260CB"/>
    <w:rsid w:val="00826AB6"/>
    <w:rsid w:val="00826CE2"/>
    <w:rsid w:val="00827060"/>
    <w:rsid w:val="008275FE"/>
    <w:rsid w:val="00827C29"/>
    <w:rsid w:val="00827DF1"/>
    <w:rsid w:val="00827EDC"/>
    <w:rsid w:val="008300BA"/>
    <w:rsid w:val="0083031E"/>
    <w:rsid w:val="0083037A"/>
    <w:rsid w:val="00830432"/>
    <w:rsid w:val="00830821"/>
    <w:rsid w:val="008311E8"/>
    <w:rsid w:val="008313DD"/>
    <w:rsid w:val="00832547"/>
    <w:rsid w:val="0083256F"/>
    <w:rsid w:val="008331BE"/>
    <w:rsid w:val="0083354D"/>
    <w:rsid w:val="00833570"/>
    <w:rsid w:val="00833960"/>
    <w:rsid w:val="00833B6D"/>
    <w:rsid w:val="00834477"/>
    <w:rsid w:val="00834684"/>
    <w:rsid w:val="008346AB"/>
    <w:rsid w:val="00834F61"/>
    <w:rsid w:val="0083513A"/>
    <w:rsid w:val="008357AC"/>
    <w:rsid w:val="00835C4D"/>
    <w:rsid w:val="0083610E"/>
    <w:rsid w:val="008361DF"/>
    <w:rsid w:val="008365A9"/>
    <w:rsid w:val="00836AFC"/>
    <w:rsid w:val="00837B6D"/>
    <w:rsid w:val="00840176"/>
    <w:rsid w:val="00841095"/>
    <w:rsid w:val="00841801"/>
    <w:rsid w:val="00841C4F"/>
    <w:rsid w:val="008428A0"/>
    <w:rsid w:val="008429CD"/>
    <w:rsid w:val="00843003"/>
    <w:rsid w:val="008434FC"/>
    <w:rsid w:val="00843897"/>
    <w:rsid w:val="008438CD"/>
    <w:rsid w:val="00844094"/>
    <w:rsid w:val="00844357"/>
    <w:rsid w:val="008445B6"/>
    <w:rsid w:val="00844BA2"/>
    <w:rsid w:val="0084508C"/>
    <w:rsid w:val="008453BA"/>
    <w:rsid w:val="00845561"/>
    <w:rsid w:val="00845BE4"/>
    <w:rsid w:val="00845D4A"/>
    <w:rsid w:val="00846390"/>
    <w:rsid w:val="00846644"/>
    <w:rsid w:val="00846796"/>
    <w:rsid w:val="008468CB"/>
    <w:rsid w:val="00846CDE"/>
    <w:rsid w:val="008470B5"/>
    <w:rsid w:val="00847499"/>
    <w:rsid w:val="00847F0C"/>
    <w:rsid w:val="00850405"/>
    <w:rsid w:val="0085054A"/>
    <w:rsid w:val="00850682"/>
    <w:rsid w:val="00850CB3"/>
    <w:rsid w:val="00850D88"/>
    <w:rsid w:val="008513D1"/>
    <w:rsid w:val="00851802"/>
    <w:rsid w:val="00852089"/>
    <w:rsid w:val="008521C7"/>
    <w:rsid w:val="0085256C"/>
    <w:rsid w:val="00852EB5"/>
    <w:rsid w:val="00853642"/>
    <w:rsid w:val="00853C61"/>
    <w:rsid w:val="00854211"/>
    <w:rsid w:val="008543D6"/>
    <w:rsid w:val="00854A85"/>
    <w:rsid w:val="00854AB8"/>
    <w:rsid w:val="00854DB5"/>
    <w:rsid w:val="00854FF3"/>
    <w:rsid w:val="00855163"/>
    <w:rsid w:val="008558EF"/>
    <w:rsid w:val="008559D0"/>
    <w:rsid w:val="008560CA"/>
    <w:rsid w:val="00856EC0"/>
    <w:rsid w:val="008574E3"/>
    <w:rsid w:val="008576B3"/>
    <w:rsid w:val="008578CC"/>
    <w:rsid w:val="00857D4F"/>
    <w:rsid w:val="0086011B"/>
    <w:rsid w:val="008609F2"/>
    <w:rsid w:val="00860E33"/>
    <w:rsid w:val="008612B8"/>
    <w:rsid w:val="008612BD"/>
    <w:rsid w:val="0086156E"/>
    <w:rsid w:val="008616AB"/>
    <w:rsid w:val="0086171C"/>
    <w:rsid w:val="008618B2"/>
    <w:rsid w:val="008620C7"/>
    <w:rsid w:val="0086213A"/>
    <w:rsid w:val="00862641"/>
    <w:rsid w:val="008627D7"/>
    <w:rsid w:val="00862DC2"/>
    <w:rsid w:val="00862F94"/>
    <w:rsid w:val="00863148"/>
    <w:rsid w:val="0086315A"/>
    <w:rsid w:val="008641D2"/>
    <w:rsid w:val="00864AA8"/>
    <w:rsid w:val="00865188"/>
    <w:rsid w:val="008655F9"/>
    <w:rsid w:val="00866182"/>
    <w:rsid w:val="008666F5"/>
    <w:rsid w:val="00866B5F"/>
    <w:rsid w:val="00866D30"/>
    <w:rsid w:val="00867A29"/>
    <w:rsid w:val="00870314"/>
    <w:rsid w:val="008704C0"/>
    <w:rsid w:val="0087076B"/>
    <w:rsid w:val="0087131C"/>
    <w:rsid w:val="00871586"/>
    <w:rsid w:val="008715B8"/>
    <w:rsid w:val="0087184C"/>
    <w:rsid w:val="008718B7"/>
    <w:rsid w:val="008726C5"/>
    <w:rsid w:val="008728B2"/>
    <w:rsid w:val="00873434"/>
    <w:rsid w:val="008736A6"/>
    <w:rsid w:val="008739F2"/>
    <w:rsid w:val="00873B42"/>
    <w:rsid w:val="00873C4D"/>
    <w:rsid w:val="00873E05"/>
    <w:rsid w:val="008740FE"/>
    <w:rsid w:val="008745F9"/>
    <w:rsid w:val="008747B0"/>
    <w:rsid w:val="008748C2"/>
    <w:rsid w:val="00874947"/>
    <w:rsid w:val="00874B6A"/>
    <w:rsid w:val="00874E36"/>
    <w:rsid w:val="00875ADC"/>
    <w:rsid w:val="00875D30"/>
    <w:rsid w:val="008760A9"/>
    <w:rsid w:val="00876213"/>
    <w:rsid w:val="00876467"/>
    <w:rsid w:val="00876AD9"/>
    <w:rsid w:val="008773B2"/>
    <w:rsid w:val="0088060E"/>
    <w:rsid w:val="0088086A"/>
    <w:rsid w:val="00881311"/>
    <w:rsid w:val="0088182A"/>
    <w:rsid w:val="00881FAD"/>
    <w:rsid w:val="0088240C"/>
    <w:rsid w:val="008827BE"/>
    <w:rsid w:val="0088283B"/>
    <w:rsid w:val="00882B8F"/>
    <w:rsid w:val="00883193"/>
    <w:rsid w:val="008831B9"/>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D6"/>
    <w:rsid w:val="008871C0"/>
    <w:rsid w:val="00887452"/>
    <w:rsid w:val="008874FD"/>
    <w:rsid w:val="008876CA"/>
    <w:rsid w:val="00887732"/>
    <w:rsid w:val="008900DC"/>
    <w:rsid w:val="008901D5"/>
    <w:rsid w:val="00890684"/>
    <w:rsid w:val="008908E2"/>
    <w:rsid w:val="00891096"/>
    <w:rsid w:val="008910E4"/>
    <w:rsid w:val="00891171"/>
    <w:rsid w:val="00892180"/>
    <w:rsid w:val="0089260A"/>
    <w:rsid w:val="00892C50"/>
    <w:rsid w:val="0089324D"/>
    <w:rsid w:val="0089336E"/>
    <w:rsid w:val="008943E3"/>
    <w:rsid w:val="00894D38"/>
    <w:rsid w:val="0089560E"/>
    <w:rsid w:val="008959C0"/>
    <w:rsid w:val="00895B3E"/>
    <w:rsid w:val="00897784"/>
    <w:rsid w:val="00897834"/>
    <w:rsid w:val="00897972"/>
    <w:rsid w:val="00897A7B"/>
    <w:rsid w:val="00897D37"/>
    <w:rsid w:val="008A0085"/>
    <w:rsid w:val="008A01AB"/>
    <w:rsid w:val="008A02B4"/>
    <w:rsid w:val="008A03C6"/>
    <w:rsid w:val="008A04F7"/>
    <w:rsid w:val="008A0673"/>
    <w:rsid w:val="008A0766"/>
    <w:rsid w:val="008A07A2"/>
    <w:rsid w:val="008A0897"/>
    <w:rsid w:val="008A0A52"/>
    <w:rsid w:val="008A0B38"/>
    <w:rsid w:val="008A0D66"/>
    <w:rsid w:val="008A1625"/>
    <w:rsid w:val="008A17BC"/>
    <w:rsid w:val="008A19A8"/>
    <w:rsid w:val="008A19CD"/>
    <w:rsid w:val="008A2C1A"/>
    <w:rsid w:val="008A34CC"/>
    <w:rsid w:val="008A3A30"/>
    <w:rsid w:val="008A3BF3"/>
    <w:rsid w:val="008A4161"/>
    <w:rsid w:val="008A4189"/>
    <w:rsid w:val="008A42EB"/>
    <w:rsid w:val="008A4A40"/>
    <w:rsid w:val="008A4C20"/>
    <w:rsid w:val="008A4C26"/>
    <w:rsid w:val="008A4DC4"/>
    <w:rsid w:val="008A5A1B"/>
    <w:rsid w:val="008A5CD5"/>
    <w:rsid w:val="008A61DC"/>
    <w:rsid w:val="008A6B41"/>
    <w:rsid w:val="008A6BA8"/>
    <w:rsid w:val="008A6D4A"/>
    <w:rsid w:val="008A6F17"/>
    <w:rsid w:val="008A7846"/>
    <w:rsid w:val="008A78BE"/>
    <w:rsid w:val="008B044C"/>
    <w:rsid w:val="008B04D3"/>
    <w:rsid w:val="008B0525"/>
    <w:rsid w:val="008B06B3"/>
    <w:rsid w:val="008B07D2"/>
    <w:rsid w:val="008B0BC4"/>
    <w:rsid w:val="008B0EE6"/>
    <w:rsid w:val="008B173F"/>
    <w:rsid w:val="008B20D9"/>
    <w:rsid w:val="008B2872"/>
    <w:rsid w:val="008B2A4D"/>
    <w:rsid w:val="008B2B56"/>
    <w:rsid w:val="008B2C09"/>
    <w:rsid w:val="008B2DA4"/>
    <w:rsid w:val="008B36EC"/>
    <w:rsid w:val="008B3DD2"/>
    <w:rsid w:val="008B4485"/>
    <w:rsid w:val="008B4D6D"/>
    <w:rsid w:val="008B4E9C"/>
    <w:rsid w:val="008B4FC6"/>
    <w:rsid w:val="008B4FDE"/>
    <w:rsid w:val="008B5CFA"/>
    <w:rsid w:val="008B6107"/>
    <w:rsid w:val="008B61B6"/>
    <w:rsid w:val="008B6604"/>
    <w:rsid w:val="008B6608"/>
    <w:rsid w:val="008B68C5"/>
    <w:rsid w:val="008B6BD6"/>
    <w:rsid w:val="008B6E6B"/>
    <w:rsid w:val="008B7A5C"/>
    <w:rsid w:val="008B7B7B"/>
    <w:rsid w:val="008C018B"/>
    <w:rsid w:val="008C0222"/>
    <w:rsid w:val="008C03FD"/>
    <w:rsid w:val="008C05B4"/>
    <w:rsid w:val="008C0607"/>
    <w:rsid w:val="008C0FDF"/>
    <w:rsid w:val="008C1206"/>
    <w:rsid w:val="008C1320"/>
    <w:rsid w:val="008C19C0"/>
    <w:rsid w:val="008C1ACA"/>
    <w:rsid w:val="008C1FD0"/>
    <w:rsid w:val="008C2464"/>
    <w:rsid w:val="008C2C5F"/>
    <w:rsid w:val="008C32DA"/>
    <w:rsid w:val="008C34F5"/>
    <w:rsid w:val="008C3AF9"/>
    <w:rsid w:val="008C3DFE"/>
    <w:rsid w:val="008C3F40"/>
    <w:rsid w:val="008C3F71"/>
    <w:rsid w:val="008C4AB2"/>
    <w:rsid w:val="008C5113"/>
    <w:rsid w:val="008C530C"/>
    <w:rsid w:val="008C5F49"/>
    <w:rsid w:val="008C60F3"/>
    <w:rsid w:val="008C661B"/>
    <w:rsid w:val="008C6B02"/>
    <w:rsid w:val="008C7542"/>
    <w:rsid w:val="008C77E7"/>
    <w:rsid w:val="008C7B8E"/>
    <w:rsid w:val="008C7C0F"/>
    <w:rsid w:val="008C7E45"/>
    <w:rsid w:val="008D049F"/>
    <w:rsid w:val="008D0748"/>
    <w:rsid w:val="008D127C"/>
    <w:rsid w:val="008D1291"/>
    <w:rsid w:val="008D130F"/>
    <w:rsid w:val="008D16B4"/>
    <w:rsid w:val="008D16BF"/>
    <w:rsid w:val="008D18E7"/>
    <w:rsid w:val="008D1AFB"/>
    <w:rsid w:val="008D1BA8"/>
    <w:rsid w:val="008D2039"/>
    <w:rsid w:val="008D257D"/>
    <w:rsid w:val="008D2A29"/>
    <w:rsid w:val="008D2AB7"/>
    <w:rsid w:val="008D2D2C"/>
    <w:rsid w:val="008D3229"/>
    <w:rsid w:val="008D32F6"/>
    <w:rsid w:val="008D35A6"/>
    <w:rsid w:val="008D3FFF"/>
    <w:rsid w:val="008D45C9"/>
    <w:rsid w:val="008D4F08"/>
    <w:rsid w:val="008D564B"/>
    <w:rsid w:val="008D62F1"/>
    <w:rsid w:val="008D64D7"/>
    <w:rsid w:val="008D679B"/>
    <w:rsid w:val="008D6C4E"/>
    <w:rsid w:val="008D6D22"/>
    <w:rsid w:val="008D71E7"/>
    <w:rsid w:val="008D7FA5"/>
    <w:rsid w:val="008E00AE"/>
    <w:rsid w:val="008E0492"/>
    <w:rsid w:val="008E089A"/>
    <w:rsid w:val="008E092C"/>
    <w:rsid w:val="008E0B73"/>
    <w:rsid w:val="008E0BC1"/>
    <w:rsid w:val="008E142A"/>
    <w:rsid w:val="008E1801"/>
    <w:rsid w:val="008E1AE4"/>
    <w:rsid w:val="008E1F1D"/>
    <w:rsid w:val="008E1F24"/>
    <w:rsid w:val="008E250A"/>
    <w:rsid w:val="008E2B09"/>
    <w:rsid w:val="008E2E5C"/>
    <w:rsid w:val="008E3023"/>
    <w:rsid w:val="008E359E"/>
    <w:rsid w:val="008E3B83"/>
    <w:rsid w:val="008E4128"/>
    <w:rsid w:val="008E43F0"/>
    <w:rsid w:val="008E4850"/>
    <w:rsid w:val="008E48A4"/>
    <w:rsid w:val="008E49E0"/>
    <w:rsid w:val="008E4E42"/>
    <w:rsid w:val="008E4F2B"/>
    <w:rsid w:val="008E55E0"/>
    <w:rsid w:val="008E56B2"/>
    <w:rsid w:val="008E5862"/>
    <w:rsid w:val="008E588F"/>
    <w:rsid w:val="008E5C00"/>
    <w:rsid w:val="008E5CDC"/>
    <w:rsid w:val="008E64D0"/>
    <w:rsid w:val="008E657B"/>
    <w:rsid w:val="008E6A0F"/>
    <w:rsid w:val="008E6AA6"/>
    <w:rsid w:val="008E76DF"/>
    <w:rsid w:val="008E7983"/>
    <w:rsid w:val="008E79CA"/>
    <w:rsid w:val="008E7A0D"/>
    <w:rsid w:val="008F02A7"/>
    <w:rsid w:val="008F04AF"/>
    <w:rsid w:val="008F054B"/>
    <w:rsid w:val="008F078A"/>
    <w:rsid w:val="008F12A5"/>
    <w:rsid w:val="008F1C33"/>
    <w:rsid w:val="008F1CD9"/>
    <w:rsid w:val="008F204A"/>
    <w:rsid w:val="008F2FC6"/>
    <w:rsid w:val="008F306B"/>
    <w:rsid w:val="008F3284"/>
    <w:rsid w:val="008F368E"/>
    <w:rsid w:val="008F396D"/>
    <w:rsid w:val="008F4562"/>
    <w:rsid w:val="008F45B5"/>
    <w:rsid w:val="008F5529"/>
    <w:rsid w:val="008F6B7F"/>
    <w:rsid w:val="008F701D"/>
    <w:rsid w:val="008F762A"/>
    <w:rsid w:val="008F796D"/>
    <w:rsid w:val="009015FF"/>
    <w:rsid w:val="009017EF"/>
    <w:rsid w:val="00901C33"/>
    <w:rsid w:val="00901E43"/>
    <w:rsid w:val="009025A3"/>
    <w:rsid w:val="009025D2"/>
    <w:rsid w:val="0090298D"/>
    <w:rsid w:val="00903477"/>
    <w:rsid w:val="00903D19"/>
    <w:rsid w:val="00903F9A"/>
    <w:rsid w:val="00904107"/>
    <w:rsid w:val="00904344"/>
    <w:rsid w:val="009046FB"/>
    <w:rsid w:val="0090499A"/>
    <w:rsid w:val="00904C13"/>
    <w:rsid w:val="00904F78"/>
    <w:rsid w:val="00905025"/>
    <w:rsid w:val="009052AF"/>
    <w:rsid w:val="00905C85"/>
    <w:rsid w:val="00905F0C"/>
    <w:rsid w:val="00905F13"/>
    <w:rsid w:val="0090635B"/>
    <w:rsid w:val="00906A2D"/>
    <w:rsid w:val="00906A46"/>
    <w:rsid w:val="0090726C"/>
    <w:rsid w:val="009075FA"/>
    <w:rsid w:val="00907B5E"/>
    <w:rsid w:val="00907EFC"/>
    <w:rsid w:val="009104F5"/>
    <w:rsid w:val="009108A2"/>
    <w:rsid w:val="00910BDA"/>
    <w:rsid w:val="00910FD5"/>
    <w:rsid w:val="009113F1"/>
    <w:rsid w:val="009116DC"/>
    <w:rsid w:val="0091173A"/>
    <w:rsid w:val="0091193E"/>
    <w:rsid w:val="00911977"/>
    <w:rsid w:val="00911AE3"/>
    <w:rsid w:val="0091203D"/>
    <w:rsid w:val="00912421"/>
    <w:rsid w:val="0091268E"/>
    <w:rsid w:val="00912F07"/>
    <w:rsid w:val="0091318F"/>
    <w:rsid w:val="00913213"/>
    <w:rsid w:val="009132E8"/>
    <w:rsid w:val="009132FC"/>
    <w:rsid w:val="00913768"/>
    <w:rsid w:val="00913928"/>
    <w:rsid w:val="00913E56"/>
    <w:rsid w:val="00914159"/>
    <w:rsid w:val="009148C6"/>
    <w:rsid w:val="00914B95"/>
    <w:rsid w:val="00915126"/>
    <w:rsid w:val="00915518"/>
    <w:rsid w:val="00915C40"/>
    <w:rsid w:val="00915CFC"/>
    <w:rsid w:val="0091614C"/>
    <w:rsid w:val="009161AB"/>
    <w:rsid w:val="009163CB"/>
    <w:rsid w:val="009165B6"/>
    <w:rsid w:val="00916A81"/>
    <w:rsid w:val="00916C02"/>
    <w:rsid w:val="0091753E"/>
    <w:rsid w:val="009176BD"/>
    <w:rsid w:val="009179E4"/>
    <w:rsid w:val="0092018E"/>
    <w:rsid w:val="0092025A"/>
    <w:rsid w:val="00920547"/>
    <w:rsid w:val="0092075D"/>
    <w:rsid w:val="009207A7"/>
    <w:rsid w:val="00920855"/>
    <w:rsid w:val="00921591"/>
    <w:rsid w:val="00922570"/>
    <w:rsid w:val="00922EAD"/>
    <w:rsid w:val="00922FAC"/>
    <w:rsid w:val="00922FFB"/>
    <w:rsid w:val="009230D6"/>
    <w:rsid w:val="0092342A"/>
    <w:rsid w:val="00923729"/>
    <w:rsid w:val="00923D15"/>
    <w:rsid w:val="009245BD"/>
    <w:rsid w:val="00924E56"/>
    <w:rsid w:val="00925356"/>
    <w:rsid w:val="0092541B"/>
    <w:rsid w:val="009257DB"/>
    <w:rsid w:val="00925EB6"/>
    <w:rsid w:val="00925EE7"/>
    <w:rsid w:val="009261C6"/>
    <w:rsid w:val="009267FF"/>
    <w:rsid w:val="00926F0F"/>
    <w:rsid w:val="00926FC8"/>
    <w:rsid w:val="00927E2D"/>
    <w:rsid w:val="00927F07"/>
    <w:rsid w:val="009308DB"/>
    <w:rsid w:val="00930F8F"/>
    <w:rsid w:val="009314CB"/>
    <w:rsid w:val="00931619"/>
    <w:rsid w:val="009318A3"/>
    <w:rsid w:val="0093200B"/>
    <w:rsid w:val="0093212E"/>
    <w:rsid w:val="0093339E"/>
    <w:rsid w:val="00933608"/>
    <w:rsid w:val="0093374B"/>
    <w:rsid w:val="00933E3A"/>
    <w:rsid w:val="00933E67"/>
    <w:rsid w:val="00933EC5"/>
    <w:rsid w:val="009351BF"/>
    <w:rsid w:val="00935439"/>
    <w:rsid w:val="009355CB"/>
    <w:rsid w:val="00935FE7"/>
    <w:rsid w:val="0093606E"/>
    <w:rsid w:val="0093700B"/>
    <w:rsid w:val="00937347"/>
    <w:rsid w:val="0093734E"/>
    <w:rsid w:val="009373D7"/>
    <w:rsid w:val="009377A4"/>
    <w:rsid w:val="00937B6A"/>
    <w:rsid w:val="00937DDB"/>
    <w:rsid w:val="00937DDD"/>
    <w:rsid w:val="00937EA6"/>
    <w:rsid w:val="00940107"/>
    <w:rsid w:val="00940395"/>
    <w:rsid w:val="009403AA"/>
    <w:rsid w:val="0094053F"/>
    <w:rsid w:val="00940981"/>
    <w:rsid w:val="00940AE4"/>
    <w:rsid w:val="00940AED"/>
    <w:rsid w:val="00940DCC"/>
    <w:rsid w:val="00941050"/>
    <w:rsid w:val="0094145F"/>
    <w:rsid w:val="00941B0C"/>
    <w:rsid w:val="0094231A"/>
    <w:rsid w:val="0094287B"/>
    <w:rsid w:val="0094312E"/>
    <w:rsid w:val="00943459"/>
    <w:rsid w:val="009435B2"/>
    <w:rsid w:val="00943657"/>
    <w:rsid w:val="009439FA"/>
    <w:rsid w:val="00943A9A"/>
    <w:rsid w:val="00943C99"/>
    <w:rsid w:val="00943E5A"/>
    <w:rsid w:val="00943F1B"/>
    <w:rsid w:val="00944166"/>
    <w:rsid w:val="0094476C"/>
    <w:rsid w:val="00944BE4"/>
    <w:rsid w:val="009453C9"/>
    <w:rsid w:val="00945597"/>
    <w:rsid w:val="009467F3"/>
    <w:rsid w:val="00946ED1"/>
    <w:rsid w:val="00946F0A"/>
    <w:rsid w:val="0094720E"/>
    <w:rsid w:val="00947A4A"/>
    <w:rsid w:val="00950AA6"/>
    <w:rsid w:val="00950EF8"/>
    <w:rsid w:val="00951AC8"/>
    <w:rsid w:val="00952E9E"/>
    <w:rsid w:val="00952FC9"/>
    <w:rsid w:val="00953B5D"/>
    <w:rsid w:val="00954852"/>
    <w:rsid w:val="00954B54"/>
    <w:rsid w:val="009551BB"/>
    <w:rsid w:val="00955B98"/>
    <w:rsid w:val="00955D0E"/>
    <w:rsid w:val="00955E4A"/>
    <w:rsid w:val="00955E6D"/>
    <w:rsid w:val="009569A6"/>
    <w:rsid w:val="00956FCE"/>
    <w:rsid w:val="00957032"/>
    <w:rsid w:val="009577A5"/>
    <w:rsid w:val="00957C4B"/>
    <w:rsid w:val="00957C8E"/>
    <w:rsid w:val="009600ED"/>
    <w:rsid w:val="009601C5"/>
    <w:rsid w:val="009603DC"/>
    <w:rsid w:val="00960657"/>
    <w:rsid w:val="0096085C"/>
    <w:rsid w:val="00960904"/>
    <w:rsid w:val="00960E97"/>
    <w:rsid w:val="00960F8E"/>
    <w:rsid w:val="0096163F"/>
    <w:rsid w:val="009618DF"/>
    <w:rsid w:val="00961A4E"/>
    <w:rsid w:val="00961DEC"/>
    <w:rsid w:val="00962201"/>
    <w:rsid w:val="0096227E"/>
    <w:rsid w:val="00962574"/>
    <w:rsid w:val="0096296A"/>
    <w:rsid w:val="00962ABE"/>
    <w:rsid w:val="00963289"/>
    <w:rsid w:val="009632CC"/>
    <w:rsid w:val="00963500"/>
    <w:rsid w:val="00963589"/>
    <w:rsid w:val="00963A8B"/>
    <w:rsid w:val="009644B8"/>
    <w:rsid w:val="009646F0"/>
    <w:rsid w:val="009653ED"/>
    <w:rsid w:val="009654C1"/>
    <w:rsid w:val="00965D9C"/>
    <w:rsid w:val="0096682D"/>
    <w:rsid w:val="00966DCF"/>
    <w:rsid w:val="00967265"/>
    <w:rsid w:val="009677C2"/>
    <w:rsid w:val="0096788A"/>
    <w:rsid w:val="00967BB4"/>
    <w:rsid w:val="00970000"/>
    <w:rsid w:val="009703AD"/>
    <w:rsid w:val="009705E2"/>
    <w:rsid w:val="00971122"/>
    <w:rsid w:val="009711F7"/>
    <w:rsid w:val="00971546"/>
    <w:rsid w:val="00972535"/>
    <w:rsid w:val="00972579"/>
    <w:rsid w:val="009727C9"/>
    <w:rsid w:val="00972B47"/>
    <w:rsid w:val="00972BC7"/>
    <w:rsid w:val="00973198"/>
    <w:rsid w:val="0097321D"/>
    <w:rsid w:val="0097347F"/>
    <w:rsid w:val="009735D0"/>
    <w:rsid w:val="00974210"/>
    <w:rsid w:val="00974346"/>
    <w:rsid w:val="009744F2"/>
    <w:rsid w:val="00974B25"/>
    <w:rsid w:val="00974F2D"/>
    <w:rsid w:val="00975FA4"/>
    <w:rsid w:val="0097633A"/>
    <w:rsid w:val="0097636F"/>
    <w:rsid w:val="0097663C"/>
    <w:rsid w:val="00976830"/>
    <w:rsid w:val="0097742A"/>
    <w:rsid w:val="0097758D"/>
    <w:rsid w:val="00977780"/>
    <w:rsid w:val="00977A23"/>
    <w:rsid w:val="00977B3F"/>
    <w:rsid w:val="00980055"/>
    <w:rsid w:val="009806F6"/>
    <w:rsid w:val="00981993"/>
    <w:rsid w:val="009819DC"/>
    <w:rsid w:val="0098250E"/>
    <w:rsid w:val="00982741"/>
    <w:rsid w:val="00982BCD"/>
    <w:rsid w:val="00982CAA"/>
    <w:rsid w:val="00983007"/>
    <w:rsid w:val="00983043"/>
    <w:rsid w:val="00983322"/>
    <w:rsid w:val="0098364D"/>
    <w:rsid w:val="00983699"/>
    <w:rsid w:val="00983AD8"/>
    <w:rsid w:val="00983E8F"/>
    <w:rsid w:val="0098407A"/>
    <w:rsid w:val="00984825"/>
    <w:rsid w:val="009848A6"/>
    <w:rsid w:val="009848AC"/>
    <w:rsid w:val="00984A3D"/>
    <w:rsid w:val="00985290"/>
    <w:rsid w:val="00986338"/>
    <w:rsid w:val="00986347"/>
    <w:rsid w:val="009863CD"/>
    <w:rsid w:val="009865AF"/>
    <w:rsid w:val="0098669D"/>
    <w:rsid w:val="00986ACF"/>
    <w:rsid w:val="00986D4D"/>
    <w:rsid w:val="009879BA"/>
    <w:rsid w:val="00987A6F"/>
    <w:rsid w:val="00990194"/>
    <w:rsid w:val="009903CF"/>
    <w:rsid w:val="00990458"/>
    <w:rsid w:val="00990978"/>
    <w:rsid w:val="00991601"/>
    <w:rsid w:val="00991943"/>
    <w:rsid w:val="00991A2F"/>
    <w:rsid w:val="00991AF0"/>
    <w:rsid w:val="00991D23"/>
    <w:rsid w:val="00992588"/>
    <w:rsid w:val="00992975"/>
    <w:rsid w:val="00992E61"/>
    <w:rsid w:val="009932B8"/>
    <w:rsid w:val="00993B43"/>
    <w:rsid w:val="00993FB6"/>
    <w:rsid w:val="0099434B"/>
    <w:rsid w:val="009943B8"/>
    <w:rsid w:val="009944FD"/>
    <w:rsid w:val="009946A6"/>
    <w:rsid w:val="00994A67"/>
    <w:rsid w:val="00994F8C"/>
    <w:rsid w:val="00995453"/>
    <w:rsid w:val="00995727"/>
    <w:rsid w:val="009957C8"/>
    <w:rsid w:val="00995A1A"/>
    <w:rsid w:val="00996492"/>
    <w:rsid w:val="00996545"/>
    <w:rsid w:val="00996F11"/>
    <w:rsid w:val="009972B0"/>
    <w:rsid w:val="009974BF"/>
    <w:rsid w:val="00997617"/>
    <w:rsid w:val="00997B25"/>
    <w:rsid w:val="00997DE6"/>
    <w:rsid w:val="009A0279"/>
    <w:rsid w:val="009A0758"/>
    <w:rsid w:val="009A0842"/>
    <w:rsid w:val="009A0AE7"/>
    <w:rsid w:val="009A0C86"/>
    <w:rsid w:val="009A0DFF"/>
    <w:rsid w:val="009A0E39"/>
    <w:rsid w:val="009A1AD7"/>
    <w:rsid w:val="009A1C2C"/>
    <w:rsid w:val="009A1FA3"/>
    <w:rsid w:val="009A21C5"/>
    <w:rsid w:val="009A30A7"/>
    <w:rsid w:val="009A319D"/>
    <w:rsid w:val="009A3782"/>
    <w:rsid w:val="009A37C4"/>
    <w:rsid w:val="009A38D4"/>
    <w:rsid w:val="009A3977"/>
    <w:rsid w:val="009A3E6D"/>
    <w:rsid w:val="009A4030"/>
    <w:rsid w:val="009A443D"/>
    <w:rsid w:val="009A4850"/>
    <w:rsid w:val="009A5311"/>
    <w:rsid w:val="009A5AF5"/>
    <w:rsid w:val="009A7A98"/>
    <w:rsid w:val="009B007F"/>
    <w:rsid w:val="009B10C9"/>
    <w:rsid w:val="009B1356"/>
    <w:rsid w:val="009B1982"/>
    <w:rsid w:val="009B1AEE"/>
    <w:rsid w:val="009B1EF1"/>
    <w:rsid w:val="009B227D"/>
    <w:rsid w:val="009B2A1C"/>
    <w:rsid w:val="009B2F48"/>
    <w:rsid w:val="009B371A"/>
    <w:rsid w:val="009B3843"/>
    <w:rsid w:val="009B38C2"/>
    <w:rsid w:val="009B396C"/>
    <w:rsid w:val="009B3979"/>
    <w:rsid w:val="009B4241"/>
    <w:rsid w:val="009B4273"/>
    <w:rsid w:val="009B4FB0"/>
    <w:rsid w:val="009B5280"/>
    <w:rsid w:val="009B55BE"/>
    <w:rsid w:val="009B568E"/>
    <w:rsid w:val="009B6139"/>
    <w:rsid w:val="009B6147"/>
    <w:rsid w:val="009B64E8"/>
    <w:rsid w:val="009B66EF"/>
    <w:rsid w:val="009B6831"/>
    <w:rsid w:val="009B6E04"/>
    <w:rsid w:val="009B6F38"/>
    <w:rsid w:val="009B754C"/>
    <w:rsid w:val="009B7EB4"/>
    <w:rsid w:val="009C079B"/>
    <w:rsid w:val="009C1869"/>
    <w:rsid w:val="009C22C5"/>
    <w:rsid w:val="009C2696"/>
    <w:rsid w:val="009C26DC"/>
    <w:rsid w:val="009C2766"/>
    <w:rsid w:val="009C27CB"/>
    <w:rsid w:val="009C2E17"/>
    <w:rsid w:val="009C2E90"/>
    <w:rsid w:val="009C30D7"/>
    <w:rsid w:val="009C32E7"/>
    <w:rsid w:val="009C33FC"/>
    <w:rsid w:val="009C3843"/>
    <w:rsid w:val="009C38E2"/>
    <w:rsid w:val="009C43ED"/>
    <w:rsid w:val="009C48FF"/>
    <w:rsid w:val="009C5265"/>
    <w:rsid w:val="009C52A6"/>
    <w:rsid w:val="009C5E56"/>
    <w:rsid w:val="009C6315"/>
    <w:rsid w:val="009C7C40"/>
    <w:rsid w:val="009C7C60"/>
    <w:rsid w:val="009C7DE2"/>
    <w:rsid w:val="009C7E0A"/>
    <w:rsid w:val="009C7F69"/>
    <w:rsid w:val="009D0008"/>
    <w:rsid w:val="009D04AD"/>
    <w:rsid w:val="009D0DD1"/>
    <w:rsid w:val="009D0F62"/>
    <w:rsid w:val="009D1226"/>
    <w:rsid w:val="009D1BA4"/>
    <w:rsid w:val="009D1C20"/>
    <w:rsid w:val="009D1CBF"/>
    <w:rsid w:val="009D1F65"/>
    <w:rsid w:val="009D1FE7"/>
    <w:rsid w:val="009D260F"/>
    <w:rsid w:val="009D29E9"/>
    <w:rsid w:val="009D2C57"/>
    <w:rsid w:val="009D2CD6"/>
    <w:rsid w:val="009D348B"/>
    <w:rsid w:val="009D37B5"/>
    <w:rsid w:val="009D3F69"/>
    <w:rsid w:val="009D4245"/>
    <w:rsid w:val="009D4542"/>
    <w:rsid w:val="009D485C"/>
    <w:rsid w:val="009D4986"/>
    <w:rsid w:val="009D4FBA"/>
    <w:rsid w:val="009D5232"/>
    <w:rsid w:val="009D591E"/>
    <w:rsid w:val="009D5CD1"/>
    <w:rsid w:val="009D6605"/>
    <w:rsid w:val="009D68CC"/>
    <w:rsid w:val="009D6968"/>
    <w:rsid w:val="009D6EBA"/>
    <w:rsid w:val="009D71DC"/>
    <w:rsid w:val="009D738F"/>
    <w:rsid w:val="009D756D"/>
    <w:rsid w:val="009D767E"/>
    <w:rsid w:val="009D7DAD"/>
    <w:rsid w:val="009E0090"/>
    <w:rsid w:val="009E0D7D"/>
    <w:rsid w:val="009E0E55"/>
    <w:rsid w:val="009E0FC2"/>
    <w:rsid w:val="009E1245"/>
    <w:rsid w:val="009E203A"/>
    <w:rsid w:val="009E21C0"/>
    <w:rsid w:val="009E2416"/>
    <w:rsid w:val="009E2BD1"/>
    <w:rsid w:val="009E2F43"/>
    <w:rsid w:val="009E337A"/>
    <w:rsid w:val="009E355A"/>
    <w:rsid w:val="009E3C5C"/>
    <w:rsid w:val="009E4135"/>
    <w:rsid w:val="009E42ED"/>
    <w:rsid w:val="009E49E8"/>
    <w:rsid w:val="009E58D5"/>
    <w:rsid w:val="009E5944"/>
    <w:rsid w:val="009E6F55"/>
    <w:rsid w:val="009E7097"/>
    <w:rsid w:val="009E71E9"/>
    <w:rsid w:val="009E7C3B"/>
    <w:rsid w:val="009E7D6F"/>
    <w:rsid w:val="009E7D84"/>
    <w:rsid w:val="009E7E77"/>
    <w:rsid w:val="009F07A4"/>
    <w:rsid w:val="009F085C"/>
    <w:rsid w:val="009F0F89"/>
    <w:rsid w:val="009F1752"/>
    <w:rsid w:val="009F1D15"/>
    <w:rsid w:val="009F2080"/>
    <w:rsid w:val="009F24B1"/>
    <w:rsid w:val="009F2706"/>
    <w:rsid w:val="009F2829"/>
    <w:rsid w:val="009F29D0"/>
    <w:rsid w:val="009F2EF0"/>
    <w:rsid w:val="009F332E"/>
    <w:rsid w:val="009F36B0"/>
    <w:rsid w:val="009F37C0"/>
    <w:rsid w:val="009F4A5F"/>
    <w:rsid w:val="009F4DB4"/>
    <w:rsid w:val="009F5341"/>
    <w:rsid w:val="009F54AD"/>
    <w:rsid w:val="009F557B"/>
    <w:rsid w:val="009F56BF"/>
    <w:rsid w:val="009F5AAF"/>
    <w:rsid w:val="009F63B2"/>
    <w:rsid w:val="009F66B7"/>
    <w:rsid w:val="009F6CAB"/>
    <w:rsid w:val="009F7214"/>
    <w:rsid w:val="009F727F"/>
    <w:rsid w:val="009F72DA"/>
    <w:rsid w:val="009F75DF"/>
    <w:rsid w:val="009F75F0"/>
    <w:rsid w:val="009F7D4B"/>
    <w:rsid w:val="009F7DF4"/>
    <w:rsid w:val="00A0073E"/>
    <w:rsid w:val="00A009B9"/>
    <w:rsid w:val="00A00CAB"/>
    <w:rsid w:val="00A010F9"/>
    <w:rsid w:val="00A011D0"/>
    <w:rsid w:val="00A0130A"/>
    <w:rsid w:val="00A01913"/>
    <w:rsid w:val="00A01B91"/>
    <w:rsid w:val="00A01F58"/>
    <w:rsid w:val="00A0217C"/>
    <w:rsid w:val="00A026A2"/>
    <w:rsid w:val="00A02CBC"/>
    <w:rsid w:val="00A02F34"/>
    <w:rsid w:val="00A03552"/>
    <w:rsid w:val="00A03D80"/>
    <w:rsid w:val="00A03DB1"/>
    <w:rsid w:val="00A03E25"/>
    <w:rsid w:val="00A0437C"/>
    <w:rsid w:val="00A0504F"/>
    <w:rsid w:val="00A052A8"/>
    <w:rsid w:val="00A0531A"/>
    <w:rsid w:val="00A05F8D"/>
    <w:rsid w:val="00A0620A"/>
    <w:rsid w:val="00A06BF3"/>
    <w:rsid w:val="00A06D98"/>
    <w:rsid w:val="00A0711A"/>
    <w:rsid w:val="00A0714D"/>
    <w:rsid w:val="00A071A7"/>
    <w:rsid w:val="00A0765E"/>
    <w:rsid w:val="00A07732"/>
    <w:rsid w:val="00A0774D"/>
    <w:rsid w:val="00A07885"/>
    <w:rsid w:val="00A07902"/>
    <w:rsid w:val="00A07B38"/>
    <w:rsid w:val="00A07DA8"/>
    <w:rsid w:val="00A07DED"/>
    <w:rsid w:val="00A10421"/>
    <w:rsid w:val="00A1088A"/>
    <w:rsid w:val="00A11049"/>
    <w:rsid w:val="00A1111D"/>
    <w:rsid w:val="00A11A5B"/>
    <w:rsid w:val="00A11F91"/>
    <w:rsid w:val="00A120A5"/>
    <w:rsid w:val="00A12562"/>
    <w:rsid w:val="00A125E8"/>
    <w:rsid w:val="00A12D66"/>
    <w:rsid w:val="00A12DCA"/>
    <w:rsid w:val="00A13327"/>
    <w:rsid w:val="00A13A9A"/>
    <w:rsid w:val="00A13F58"/>
    <w:rsid w:val="00A14217"/>
    <w:rsid w:val="00A1431F"/>
    <w:rsid w:val="00A144DE"/>
    <w:rsid w:val="00A144E7"/>
    <w:rsid w:val="00A146BF"/>
    <w:rsid w:val="00A14DE3"/>
    <w:rsid w:val="00A15360"/>
    <w:rsid w:val="00A15B77"/>
    <w:rsid w:val="00A15FEC"/>
    <w:rsid w:val="00A16027"/>
    <w:rsid w:val="00A1655B"/>
    <w:rsid w:val="00A16701"/>
    <w:rsid w:val="00A17128"/>
    <w:rsid w:val="00A172B9"/>
    <w:rsid w:val="00A17360"/>
    <w:rsid w:val="00A178A3"/>
    <w:rsid w:val="00A17AB6"/>
    <w:rsid w:val="00A17C40"/>
    <w:rsid w:val="00A17E3B"/>
    <w:rsid w:val="00A2005C"/>
    <w:rsid w:val="00A20064"/>
    <w:rsid w:val="00A201F4"/>
    <w:rsid w:val="00A20AF2"/>
    <w:rsid w:val="00A2159C"/>
    <w:rsid w:val="00A21786"/>
    <w:rsid w:val="00A222BC"/>
    <w:rsid w:val="00A22361"/>
    <w:rsid w:val="00A223C4"/>
    <w:rsid w:val="00A22542"/>
    <w:rsid w:val="00A225C0"/>
    <w:rsid w:val="00A228B6"/>
    <w:rsid w:val="00A229FB"/>
    <w:rsid w:val="00A22B94"/>
    <w:rsid w:val="00A22C5C"/>
    <w:rsid w:val="00A23537"/>
    <w:rsid w:val="00A23D3A"/>
    <w:rsid w:val="00A24225"/>
    <w:rsid w:val="00A24C5F"/>
    <w:rsid w:val="00A24D93"/>
    <w:rsid w:val="00A25B4C"/>
    <w:rsid w:val="00A25DD8"/>
    <w:rsid w:val="00A2663B"/>
    <w:rsid w:val="00A26826"/>
    <w:rsid w:val="00A27907"/>
    <w:rsid w:val="00A27AB5"/>
    <w:rsid w:val="00A27D87"/>
    <w:rsid w:val="00A27FFC"/>
    <w:rsid w:val="00A310BC"/>
    <w:rsid w:val="00A31158"/>
    <w:rsid w:val="00A31661"/>
    <w:rsid w:val="00A317F6"/>
    <w:rsid w:val="00A31CDB"/>
    <w:rsid w:val="00A31E0F"/>
    <w:rsid w:val="00A31FA7"/>
    <w:rsid w:val="00A3253A"/>
    <w:rsid w:val="00A33124"/>
    <w:rsid w:val="00A33443"/>
    <w:rsid w:val="00A33BD4"/>
    <w:rsid w:val="00A3405D"/>
    <w:rsid w:val="00A340C2"/>
    <w:rsid w:val="00A3417D"/>
    <w:rsid w:val="00A342B5"/>
    <w:rsid w:val="00A3432F"/>
    <w:rsid w:val="00A3458B"/>
    <w:rsid w:val="00A34AA2"/>
    <w:rsid w:val="00A34D5A"/>
    <w:rsid w:val="00A35618"/>
    <w:rsid w:val="00A35CDB"/>
    <w:rsid w:val="00A36620"/>
    <w:rsid w:val="00A36907"/>
    <w:rsid w:val="00A36B15"/>
    <w:rsid w:val="00A36F9E"/>
    <w:rsid w:val="00A377CE"/>
    <w:rsid w:val="00A37BE4"/>
    <w:rsid w:val="00A37EB6"/>
    <w:rsid w:val="00A404F9"/>
    <w:rsid w:val="00A408EA"/>
    <w:rsid w:val="00A40989"/>
    <w:rsid w:val="00A40A3E"/>
    <w:rsid w:val="00A40C31"/>
    <w:rsid w:val="00A40CCF"/>
    <w:rsid w:val="00A40F60"/>
    <w:rsid w:val="00A413F3"/>
    <w:rsid w:val="00A4144A"/>
    <w:rsid w:val="00A41494"/>
    <w:rsid w:val="00A4151C"/>
    <w:rsid w:val="00A4166B"/>
    <w:rsid w:val="00A41B98"/>
    <w:rsid w:val="00A41BCC"/>
    <w:rsid w:val="00A42056"/>
    <w:rsid w:val="00A4252F"/>
    <w:rsid w:val="00A428BF"/>
    <w:rsid w:val="00A42A57"/>
    <w:rsid w:val="00A42CD2"/>
    <w:rsid w:val="00A431B3"/>
    <w:rsid w:val="00A437F3"/>
    <w:rsid w:val="00A43A38"/>
    <w:rsid w:val="00A43A92"/>
    <w:rsid w:val="00A43B0B"/>
    <w:rsid w:val="00A43FED"/>
    <w:rsid w:val="00A440D2"/>
    <w:rsid w:val="00A44372"/>
    <w:rsid w:val="00A447E1"/>
    <w:rsid w:val="00A4483C"/>
    <w:rsid w:val="00A450F9"/>
    <w:rsid w:val="00A45233"/>
    <w:rsid w:val="00A453DF"/>
    <w:rsid w:val="00A45703"/>
    <w:rsid w:val="00A45733"/>
    <w:rsid w:val="00A4581A"/>
    <w:rsid w:val="00A45955"/>
    <w:rsid w:val="00A45AA0"/>
    <w:rsid w:val="00A45C29"/>
    <w:rsid w:val="00A45FA2"/>
    <w:rsid w:val="00A46043"/>
    <w:rsid w:val="00A468CF"/>
    <w:rsid w:val="00A46E7D"/>
    <w:rsid w:val="00A4752A"/>
    <w:rsid w:val="00A47B62"/>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CD"/>
    <w:rsid w:val="00A54062"/>
    <w:rsid w:val="00A541A2"/>
    <w:rsid w:val="00A5464B"/>
    <w:rsid w:val="00A549A5"/>
    <w:rsid w:val="00A54F97"/>
    <w:rsid w:val="00A55EF2"/>
    <w:rsid w:val="00A57263"/>
    <w:rsid w:val="00A575B7"/>
    <w:rsid w:val="00A57927"/>
    <w:rsid w:val="00A57C6B"/>
    <w:rsid w:val="00A57E64"/>
    <w:rsid w:val="00A61656"/>
    <w:rsid w:val="00A61B08"/>
    <w:rsid w:val="00A61B8A"/>
    <w:rsid w:val="00A61FDE"/>
    <w:rsid w:val="00A62193"/>
    <w:rsid w:val="00A62264"/>
    <w:rsid w:val="00A622F4"/>
    <w:rsid w:val="00A62578"/>
    <w:rsid w:val="00A6261E"/>
    <w:rsid w:val="00A626AF"/>
    <w:rsid w:val="00A62D2D"/>
    <w:rsid w:val="00A63410"/>
    <w:rsid w:val="00A637BE"/>
    <w:rsid w:val="00A64699"/>
    <w:rsid w:val="00A649DF"/>
    <w:rsid w:val="00A64C31"/>
    <w:rsid w:val="00A6553D"/>
    <w:rsid w:val="00A65611"/>
    <w:rsid w:val="00A6574F"/>
    <w:rsid w:val="00A65D47"/>
    <w:rsid w:val="00A65D71"/>
    <w:rsid w:val="00A660C7"/>
    <w:rsid w:val="00A661EE"/>
    <w:rsid w:val="00A66623"/>
    <w:rsid w:val="00A66B23"/>
    <w:rsid w:val="00A66D96"/>
    <w:rsid w:val="00A66F0E"/>
    <w:rsid w:val="00A66F4A"/>
    <w:rsid w:val="00A678C6"/>
    <w:rsid w:val="00A67B1A"/>
    <w:rsid w:val="00A67CAA"/>
    <w:rsid w:val="00A67F0A"/>
    <w:rsid w:val="00A67F2A"/>
    <w:rsid w:val="00A701FA"/>
    <w:rsid w:val="00A70201"/>
    <w:rsid w:val="00A70FC3"/>
    <w:rsid w:val="00A713D6"/>
    <w:rsid w:val="00A7145E"/>
    <w:rsid w:val="00A71778"/>
    <w:rsid w:val="00A71FC2"/>
    <w:rsid w:val="00A72B04"/>
    <w:rsid w:val="00A72C5F"/>
    <w:rsid w:val="00A72E9F"/>
    <w:rsid w:val="00A730C1"/>
    <w:rsid w:val="00A73770"/>
    <w:rsid w:val="00A73A01"/>
    <w:rsid w:val="00A73D75"/>
    <w:rsid w:val="00A73D85"/>
    <w:rsid w:val="00A73FD8"/>
    <w:rsid w:val="00A7409E"/>
    <w:rsid w:val="00A740D3"/>
    <w:rsid w:val="00A74473"/>
    <w:rsid w:val="00A74A09"/>
    <w:rsid w:val="00A74AA0"/>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80040"/>
    <w:rsid w:val="00A8006F"/>
    <w:rsid w:val="00A8033B"/>
    <w:rsid w:val="00A80619"/>
    <w:rsid w:val="00A80CE6"/>
    <w:rsid w:val="00A80F7D"/>
    <w:rsid w:val="00A81168"/>
    <w:rsid w:val="00A826EA"/>
    <w:rsid w:val="00A82B3B"/>
    <w:rsid w:val="00A82DB3"/>
    <w:rsid w:val="00A8318D"/>
    <w:rsid w:val="00A83849"/>
    <w:rsid w:val="00A83922"/>
    <w:rsid w:val="00A83C12"/>
    <w:rsid w:val="00A840A8"/>
    <w:rsid w:val="00A841D6"/>
    <w:rsid w:val="00A842C6"/>
    <w:rsid w:val="00A84DA9"/>
    <w:rsid w:val="00A84F54"/>
    <w:rsid w:val="00A85223"/>
    <w:rsid w:val="00A857AB"/>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9008F"/>
    <w:rsid w:val="00A9015B"/>
    <w:rsid w:val="00A903C8"/>
    <w:rsid w:val="00A909F3"/>
    <w:rsid w:val="00A90B07"/>
    <w:rsid w:val="00A91353"/>
    <w:rsid w:val="00A91EB1"/>
    <w:rsid w:val="00A9202C"/>
    <w:rsid w:val="00A92210"/>
    <w:rsid w:val="00A926B7"/>
    <w:rsid w:val="00A92B15"/>
    <w:rsid w:val="00A92B92"/>
    <w:rsid w:val="00A92CF8"/>
    <w:rsid w:val="00A938C9"/>
    <w:rsid w:val="00A940E6"/>
    <w:rsid w:val="00A9467C"/>
    <w:rsid w:val="00A94C66"/>
    <w:rsid w:val="00A951A1"/>
    <w:rsid w:val="00A955FB"/>
    <w:rsid w:val="00A95839"/>
    <w:rsid w:val="00A9600F"/>
    <w:rsid w:val="00A9659D"/>
    <w:rsid w:val="00A96648"/>
    <w:rsid w:val="00A96959"/>
    <w:rsid w:val="00A974DE"/>
    <w:rsid w:val="00A978FF"/>
    <w:rsid w:val="00A97DAF"/>
    <w:rsid w:val="00A97E61"/>
    <w:rsid w:val="00A97F91"/>
    <w:rsid w:val="00AA040C"/>
    <w:rsid w:val="00AA07F7"/>
    <w:rsid w:val="00AA0905"/>
    <w:rsid w:val="00AA0E74"/>
    <w:rsid w:val="00AA0EDE"/>
    <w:rsid w:val="00AA1208"/>
    <w:rsid w:val="00AA13A7"/>
    <w:rsid w:val="00AA1B06"/>
    <w:rsid w:val="00AA299F"/>
    <w:rsid w:val="00AA2AE7"/>
    <w:rsid w:val="00AA2E8B"/>
    <w:rsid w:val="00AA3444"/>
    <w:rsid w:val="00AA3707"/>
    <w:rsid w:val="00AA3BFB"/>
    <w:rsid w:val="00AA3E62"/>
    <w:rsid w:val="00AA486C"/>
    <w:rsid w:val="00AA4D2F"/>
    <w:rsid w:val="00AA537A"/>
    <w:rsid w:val="00AA5589"/>
    <w:rsid w:val="00AA5BDE"/>
    <w:rsid w:val="00AA5D52"/>
    <w:rsid w:val="00AA5E01"/>
    <w:rsid w:val="00AA5F75"/>
    <w:rsid w:val="00AA5F93"/>
    <w:rsid w:val="00AA65F4"/>
    <w:rsid w:val="00AA67C3"/>
    <w:rsid w:val="00AA6862"/>
    <w:rsid w:val="00AA6B1B"/>
    <w:rsid w:val="00AA6E3E"/>
    <w:rsid w:val="00AA70CE"/>
    <w:rsid w:val="00AA76C9"/>
    <w:rsid w:val="00AA79EB"/>
    <w:rsid w:val="00AA7A17"/>
    <w:rsid w:val="00AB00D3"/>
    <w:rsid w:val="00AB09ED"/>
    <w:rsid w:val="00AB0FEF"/>
    <w:rsid w:val="00AB1097"/>
    <w:rsid w:val="00AB1332"/>
    <w:rsid w:val="00AB147D"/>
    <w:rsid w:val="00AB169B"/>
    <w:rsid w:val="00AB1A17"/>
    <w:rsid w:val="00AB20A9"/>
    <w:rsid w:val="00AB20CD"/>
    <w:rsid w:val="00AB22F4"/>
    <w:rsid w:val="00AB245C"/>
    <w:rsid w:val="00AB2617"/>
    <w:rsid w:val="00AB2895"/>
    <w:rsid w:val="00AB2F6B"/>
    <w:rsid w:val="00AB3257"/>
    <w:rsid w:val="00AB3E19"/>
    <w:rsid w:val="00AB3EEC"/>
    <w:rsid w:val="00AB42E0"/>
    <w:rsid w:val="00AB475E"/>
    <w:rsid w:val="00AB4952"/>
    <w:rsid w:val="00AB4B98"/>
    <w:rsid w:val="00AB4BE0"/>
    <w:rsid w:val="00AB4C82"/>
    <w:rsid w:val="00AB51B5"/>
    <w:rsid w:val="00AB56C6"/>
    <w:rsid w:val="00AB5CB7"/>
    <w:rsid w:val="00AB5DB4"/>
    <w:rsid w:val="00AB61BE"/>
    <w:rsid w:val="00AB6594"/>
    <w:rsid w:val="00AB68E8"/>
    <w:rsid w:val="00AB72D1"/>
    <w:rsid w:val="00AB7F79"/>
    <w:rsid w:val="00AC0568"/>
    <w:rsid w:val="00AC08B4"/>
    <w:rsid w:val="00AC0C20"/>
    <w:rsid w:val="00AC0F61"/>
    <w:rsid w:val="00AC103C"/>
    <w:rsid w:val="00AC15B9"/>
    <w:rsid w:val="00AC195B"/>
    <w:rsid w:val="00AC25BD"/>
    <w:rsid w:val="00AC2C66"/>
    <w:rsid w:val="00AC2F02"/>
    <w:rsid w:val="00AC2F84"/>
    <w:rsid w:val="00AC3210"/>
    <w:rsid w:val="00AC337F"/>
    <w:rsid w:val="00AC382A"/>
    <w:rsid w:val="00AC3C3D"/>
    <w:rsid w:val="00AC40A4"/>
    <w:rsid w:val="00AC4A20"/>
    <w:rsid w:val="00AC4C61"/>
    <w:rsid w:val="00AC4C79"/>
    <w:rsid w:val="00AC4F38"/>
    <w:rsid w:val="00AC5219"/>
    <w:rsid w:val="00AC5328"/>
    <w:rsid w:val="00AC5FD3"/>
    <w:rsid w:val="00AC648B"/>
    <w:rsid w:val="00AC651B"/>
    <w:rsid w:val="00AC6B30"/>
    <w:rsid w:val="00AC6B64"/>
    <w:rsid w:val="00AC7135"/>
    <w:rsid w:val="00AC732A"/>
    <w:rsid w:val="00AC7E71"/>
    <w:rsid w:val="00AD01A7"/>
    <w:rsid w:val="00AD04F4"/>
    <w:rsid w:val="00AD054A"/>
    <w:rsid w:val="00AD08BF"/>
    <w:rsid w:val="00AD14F5"/>
    <w:rsid w:val="00AD1548"/>
    <w:rsid w:val="00AD166A"/>
    <w:rsid w:val="00AD1BDD"/>
    <w:rsid w:val="00AD23CD"/>
    <w:rsid w:val="00AD256F"/>
    <w:rsid w:val="00AD2641"/>
    <w:rsid w:val="00AD2E2D"/>
    <w:rsid w:val="00AD30F8"/>
    <w:rsid w:val="00AD31CB"/>
    <w:rsid w:val="00AD3874"/>
    <w:rsid w:val="00AD3966"/>
    <w:rsid w:val="00AD40D6"/>
    <w:rsid w:val="00AD4185"/>
    <w:rsid w:val="00AD46B8"/>
    <w:rsid w:val="00AD49CC"/>
    <w:rsid w:val="00AD510C"/>
    <w:rsid w:val="00AD5AEE"/>
    <w:rsid w:val="00AD5B84"/>
    <w:rsid w:val="00AD5B99"/>
    <w:rsid w:val="00AD5BE8"/>
    <w:rsid w:val="00AD5E2C"/>
    <w:rsid w:val="00AD6479"/>
    <w:rsid w:val="00AD64ED"/>
    <w:rsid w:val="00AD6796"/>
    <w:rsid w:val="00AD6BA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549"/>
    <w:rsid w:val="00AE29DD"/>
    <w:rsid w:val="00AE2A9D"/>
    <w:rsid w:val="00AE2E92"/>
    <w:rsid w:val="00AE32AE"/>
    <w:rsid w:val="00AE37BA"/>
    <w:rsid w:val="00AE3A08"/>
    <w:rsid w:val="00AE3A22"/>
    <w:rsid w:val="00AE3CCF"/>
    <w:rsid w:val="00AE3EC4"/>
    <w:rsid w:val="00AE4020"/>
    <w:rsid w:val="00AE4222"/>
    <w:rsid w:val="00AE467B"/>
    <w:rsid w:val="00AE47A2"/>
    <w:rsid w:val="00AE5437"/>
    <w:rsid w:val="00AE55A6"/>
    <w:rsid w:val="00AE56E0"/>
    <w:rsid w:val="00AE5750"/>
    <w:rsid w:val="00AE5AE8"/>
    <w:rsid w:val="00AE5D71"/>
    <w:rsid w:val="00AE663B"/>
    <w:rsid w:val="00AE6E07"/>
    <w:rsid w:val="00AE6F64"/>
    <w:rsid w:val="00AE7391"/>
    <w:rsid w:val="00AE761C"/>
    <w:rsid w:val="00AE77AE"/>
    <w:rsid w:val="00AF00D2"/>
    <w:rsid w:val="00AF05E3"/>
    <w:rsid w:val="00AF06CD"/>
    <w:rsid w:val="00AF09C8"/>
    <w:rsid w:val="00AF0AAB"/>
    <w:rsid w:val="00AF0D0F"/>
    <w:rsid w:val="00AF116D"/>
    <w:rsid w:val="00AF132F"/>
    <w:rsid w:val="00AF1434"/>
    <w:rsid w:val="00AF1940"/>
    <w:rsid w:val="00AF2B03"/>
    <w:rsid w:val="00AF2D74"/>
    <w:rsid w:val="00AF2FE6"/>
    <w:rsid w:val="00AF322C"/>
    <w:rsid w:val="00AF3ABB"/>
    <w:rsid w:val="00AF47CF"/>
    <w:rsid w:val="00AF4909"/>
    <w:rsid w:val="00AF4E42"/>
    <w:rsid w:val="00AF4FA8"/>
    <w:rsid w:val="00AF5987"/>
    <w:rsid w:val="00AF5CD9"/>
    <w:rsid w:val="00AF5FE9"/>
    <w:rsid w:val="00AF613C"/>
    <w:rsid w:val="00AF6198"/>
    <w:rsid w:val="00AF6655"/>
    <w:rsid w:val="00AF7248"/>
    <w:rsid w:val="00AF73AA"/>
    <w:rsid w:val="00AF7541"/>
    <w:rsid w:val="00AF7701"/>
    <w:rsid w:val="00AF7FF8"/>
    <w:rsid w:val="00B005CE"/>
    <w:rsid w:val="00B00B9B"/>
    <w:rsid w:val="00B01383"/>
    <w:rsid w:val="00B02689"/>
    <w:rsid w:val="00B02969"/>
    <w:rsid w:val="00B02B91"/>
    <w:rsid w:val="00B03B3B"/>
    <w:rsid w:val="00B03FDD"/>
    <w:rsid w:val="00B04152"/>
    <w:rsid w:val="00B0428D"/>
    <w:rsid w:val="00B04468"/>
    <w:rsid w:val="00B0474E"/>
    <w:rsid w:val="00B049AF"/>
    <w:rsid w:val="00B04DDC"/>
    <w:rsid w:val="00B0549B"/>
    <w:rsid w:val="00B0569A"/>
    <w:rsid w:val="00B05BB6"/>
    <w:rsid w:val="00B06BCC"/>
    <w:rsid w:val="00B06DAB"/>
    <w:rsid w:val="00B06FA0"/>
    <w:rsid w:val="00B074DB"/>
    <w:rsid w:val="00B0750A"/>
    <w:rsid w:val="00B07F46"/>
    <w:rsid w:val="00B1047B"/>
    <w:rsid w:val="00B10559"/>
    <w:rsid w:val="00B10573"/>
    <w:rsid w:val="00B10D10"/>
    <w:rsid w:val="00B10E71"/>
    <w:rsid w:val="00B11592"/>
    <w:rsid w:val="00B11605"/>
    <w:rsid w:val="00B1178B"/>
    <w:rsid w:val="00B1181B"/>
    <w:rsid w:val="00B11A68"/>
    <w:rsid w:val="00B11B62"/>
    <w:rsid w:val="00B11B8E"/>
    <w:rsid w:val="00B11BF8"/>
    <w:rsid w:val="00B12071"/>
    <w:rsid w:val="00B127A0"/>
    <w:rsid w:val="00B12949"/>
    <w:rsid w:val="00B129C4"/>
    <w:rsid w:val="00B12D40"/>
    <w:rsid w:val="00B12D7A"/>
    <w:rsid w:val="00B135FE"/>
    <w:rsid w:val="00B13F47"/>
    <w:rsid w:val="00B14489"/>
    <w:rsid w:val="00B156E8"/>
    <w:rsid w:val="00B157FA"/>
    <w:rsid w:val="00B15854"/>
    <w:rsid w:val="00B15C84"/>
    <w:rsid w:val="00B15F2B"/>
    <w:rsid w:val="00B16EEC"/>
    <w:rsid w:val="00B170A5"/>
    <w:rsid w:val="00B17326"/>
    <w:rsid w:val="00B1736C"/>
    <w:rsid w:val="00B173BD"/>
    <w:rsid w:val="00B17883"/>
    <w:rsid w:val="00B17A60"/>
    <w:rsid w:val="00B202EA"/>
    <w:rsid w:val="00B20455"/>
    <w:rsid w:val="00B20775"/>
    <w:rsid w:val="00B20961"/>
    <w:rsid w:val="00B20AFE"/>
    <w:rsid w:val="00B20EC3"/>
    <w:rsid w:val="00B2107F"/>
    <w:rsid w:val="00B215B0"/>
    <w:rsid w:val="00B21BE2"/>
    <w:rsid w:val="00B21C34"/>
    <w:rsid w:val="00B21D55"/>
    <w:rsid w:val="00B2201F"/>
    <w:rsid w:val="00B22668"/>
    <w:rsid w:val="00B22C63"/>
    <w:rsid w:val="00B22DF6"/>
    <w:rsid w:val="00B2368A"/>
    <w:rsid w:val="00B23A4E"/>
    <w:rsid w:val="00B23B99"/>
    <w:rsid w:val="00B23CB0"/>
    <w:rsid w:val="00B24120"/>
    <w:rsid w:val="00B24223"/>
    <w:rsid w:val="00B242CD"/>
    <w:rsid w:val="00B24D03"/>
    <w:rsid w:val="00B24E0C"/>
    <w:rsid w:val="00B24FAD"/>
    <w:rsid w:val="00B25145"/>
    <w:rsid w:val="00B25560"/>
    <w:rsid w:val="00B257F3"/>
    <w:rsid w:val="00B25C3D"/>
    <w:rsid w:val="00B2687A"/>
    <w:rsid w:val="00B26FE3"/>
    <w:rsid w:val="00B277D7"/>
    <w:rsid w:val="00B27D16"/>
    <w:rsid w:val="00B27F1F"/>
    <w:rsid w:val="00B300DA"/>
    <w:rsid w:val="00B303EB"/>
    <w:rsid w:val="00B305FB"/>
    <w:rsid w:val="00B3099E"/>
    <w:rsid w:val="00B309ED"/>
    <w:rsid w:val="00B30C27"/>
    <w:rsid w:val="00B311E6"/>
    <w:rsid w:val="00B31B30"/>
    <w:rsid w:val="00B3214B"/>
    <w:rsid w:val="00B324E2"/>
    <w:rsid w:val="00B32879"/>
    <w:rsid w:val="00B32B1B"/>
    <w:rsid w:val="00B32BED"/>
    <w:rsid w:val="00B32F2C"/>
    <w:rsid w:val="00B332E2"/>
    <w:rsid w:val="00B3373C"/>
    <w:rsid w:val="00B33795"/>
    <w:rsid w:val="00B33D4B"/>
    <w:rsid w:val="00B33F4B"/>
    <w:rsid w:val="00B342D7"/>
    <w:rsid w:val="00B34539"/>
    <w:rsid w:val="00B35404"/>
    <w:rsid w:val="00B35B43"/>
    <w:rsid w:val="00B36696"/>
    <w:rsid w:val="00B3691F"/>
    <w:rsid w:val="00B369C8"/>
    <w:rsid w:val="00B37062"/>
    <w:rsid w:val="00B3749C"/>
    <w:rsid w:val="00B37930"/>
    <w:rsid w:val="00B3796C"/>
    <w:rsid w:val="00B37CE8"/>
    <w:rsid w:val="00B37F2C"/>
    <w:rsid w:val="00B403F4"/>
    <w:rsid w:val="00B40C73"/>
    <w:rsid w:val="00B40C88"/>
    <w:rsid w:val="00B40FB7"/>
    <w:rsid w:val="00B415AC"/>
    <w:rsid w:val="00B41F28"/>
    <w:rsid w:val="00B420FF"/>
    <w:rsid w:val="00B422CB"/>
    <w:rsid w:val="00B424DC"/>
    <w:rsid w:val="00B427B0"/>
    <w:rsid w:val="00B429A5"/>
    <w:rsid w:val="00B42B06"/>
    <w:rsid w:val="00B42DF4"/>
    <w:rsid w:val="00B43416"/>
    <w:rsid w:val="00B447D8"/>
    <w:rsid w:val="00B44D03"/>
    <w:rsid w:val="00B4561C"/>
    <w:rsid w:val="00B45790"/>
    <w:rsid w:val="00B457A2"/>
    <w:rsid w:val="00B460EF"/>
    <w:rsid w:val="00B46CF7"/>
    <w:rsid w:val="00B46F77"/>
    <w:rsid w:val="00B47266"/>
    <w:rsid w:val="00B472FF"/>
    <w:rsid w:val="00B474BB"/>
    <w:rsid w:val="00B475C4"/>
    <w:rsid w:val="00B47780"/>
    <w:rsid w:val="00B47D23"/>
    <w:rsid w:val="00B47DA2"/>
    <w:rsid w:val="00B47E7B"/>
    <w:rsid w:val="00B500B6"/>
    <w:rsid w:val="00B506F0"/>
    <w:rsid w:val="00B5080B"/>
    <w:rsid w:val="00B5095B"/>
    <w:rsid w:val="00B511B1"/>
    <w:rsid w:val="00B5127C"/>
    <w:rsid w:val="00B5129B"/>
    <w:rsid w:val="00B513BD"/>
    <w:rsid w:val="00B514DB"/>
    <w:rsid w:val="00B51D4E"/>
    <w:rsid w:val="00B5281F"/>
    <w:rsid w:val="00B52AA6"/>
    <w:rsid w:val="00B52F82"/>
    <w:rsid w:val="00B53171"/>
    <w:rsid w:val="00B5322D"/>
    <w:rsid w:val="00B53364"/>
    <w:rsid w:val="00B53602"/>
    <w:rsid w:val="00B53790"/>
    <w:rsid w:val="00B537B8"/>
    <w:rsid w:val="00B539A9"/>
    <w:rsid w:val="00B53AB4"/>
    <w:rsid w:val="00B53B23"/>
    <w:rsid w:val="00B53F56"/>
    <w:rsid w:val="00B540DA"/>
    <w:rsid w:val="00B5416E"/>
    <w:rsid w:val="00B54247"/>
    <w:rsid w:val="00B54681"/>
    <w:rsid w:val="00B54832"/>
    <w:rsid w:val="00B54C1B"/>
    <w:rsid w:val="00B54E5D"/>
    <w:rsid w:val="00B55177"/>
    <w:rsid w:val="00B5522D"/>
    <w:rsid w:val="00B55537"/>
    <w:rsid w:val="00B5570D"/>
    <w:rsid w:val="00B55780"/>
    <w:rsid w:val="00B55C01"/>
    <w:rsid w:val="00B566A2"/>
    <w:rsid w:val="00B5692B"/>
    <w:rsid w:val="00B56BEF"/>
    <w:rsid w:val="00B57386"/>
    <w:rsid w:val="00B57BD8"/>
    <w:rsid w:val="00B57E50"/>
    <w:rsid w:val="00B57F53"/>
    <w:rsid w:val="00B57F98"/>
    <w:rsid w:val="00B601D6"/>
    <w:rsid w:val="00B60206"/>
    <w:rsid w:val="00B602B0"/>
    <w:rsid w:val="00B618C4"/>
    <w:rsid w:val="00B61958"/>
    <w:rsid w:val="00B61C07"/>
    <w:rsid w:val="00B61FB3"/>
    <w:rsid w:val="00B62153"/>
    <w:rsid w:val="00B6294C"/>
    <w:rsid w:val="00B62D74"/>
    <w:rsid w:val="00B63366"/>
    <w:rsid w:val="00B6338B"/>
    <w:rsid w:val="00B642E7"/>
    <w:rsid w:val="00B6440D"/>
    <w:rsid w:val="00B6478A"/>
    <w:rsid w:val="00B64B33"/>
    <w:rsid w:val="00B65484"/>
    <w:rsid w:val="00B65707"/>
    <w:rsid w:val="00B65950"/>
    <w:rsid w:val="00B65E9F"/>
    <w:rsid w:val="00B65FEC"/>
    <w:rsid w:val="00B66110"/>
    <w:rsid w:val="00B66AD5"/>
    <w:rsid w:val="00B66D32"/>
    <w:rsid w:val="00B66F5A"/>
    <w:rsid w:val="00B670EC"/>
    <w:rsid w:val="00B67199"/>
    <w:rsid w:val="00B6724D"/>
    <w:rsid w:val="00B676DA"/>
    <w:rsid w:val="00B70D0B"/>
    <w:rsid w:val="00B71A69"/>
    <w:rsid w:val="00B71A83"/>
    <w:rsid w:val="00B71A90"/>
    <w:rsid w:val="00B72185"/>
    <w:rsid w:val="00B72394"/>
    <w:rsid w:val="00B724A1"/>
    <w:rsid w:val="00B725E0"/>
    <w:rsid w:val="00B72839"/>
    <w:rsid w:val="00B72A7A"/>
    <w:rsid w:val="00B72F13"/>
    <w:rsid w:val="00B72F56"/>
    <w:rsid w:val="00B7377B"/>
    <w:rsid w:val="00B73929"/>
    <w:rsid w:val="00B74BC9"/>
    <w:rsid w:val="00B75133"/>
    <w:rsid w:val="00B752B2"/>
    <w:rsid w:val="00B755E3"/>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DC8"/>
    <w:rsid w:val="00B83E08"/>
    <w:rsid w:val="00B83EED"/>
    <w:rsid w:val="00B84C2F"/>
    <w:rsid w:val="00B85138"/>
    <w:rsid w:val="00B85970"/>
    <w:rsid w:val="00B85B7E"/>
    <w:rsid w:val="00B85E74"/>
    <w:rsid w:val="00B85E84"/>
    <w:rsid w:val="00B86252"/>
    <w:rsid w:val="00B86CB0"/>
    <w:rsid w:val="00B87325"/>
    <w:rsid w:val="00B87395"/>
    <w:rsid w:val="00B874FC"/>
    <w:rsid w:val="00B87773"/>
    <w:rsid w:val="00B879A7"/>
    <w:rsid w:val="00B879B9"/>
    <w:rsid w:val="00B87A1F"/>
    <w:rsid w:val="00B87B91"/>
    <w:rsid w:val="00B87DA7"/>
    <w:rsid w:val="00B907F4"/>
    <w:rsid w:val="00B9084A"/>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A00"/>
    <w:rsid w:val="00BA0B7C"/>
    <w:rsid w:val="00BA0B7F"/>
    <w:rsid w:val="00BA0D73"/>
    <w:rsid w:val="00BA0F08"/>
    <w:rsid w:val="00BA108E"/>
    <w:rsid w:val="00BA10EE"/>
    <w:rsid w:val="00BA11A0"/>
    <w:rsid w:val="00BA1644"/>
    <w:rsid w:val="00BA17EA"/>
    <w:rsid w:val="00BA260E"/>
    <w:rsid w:val="00BA2D56"/>
    <w:rsid w:val="00BA2DB5"/>
    <w:rsid w:val="00BA2DD6"/>
    <w:rsid w:val="00BA41CC"/>
    <w:rsid w:val="00BA4225"/>
    <w:rsid w:val="00BA4752"/>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E2"/>
    <w:rsid w:val="00BA7C8C"/>
    <w:rsid w:val="00BA7D4A"/>
    <w:rsid w:val="00BA7FE9"/>
    <w:rsid w:val="00BB0395"/>
    <w:rsid w:val="00BB12FC"/>
    <w:rsid w:val="00BB17D8"/>
    <w:rsid w:val="00BB18B5"/>
    <w:rsid w:val="00BB1D9D"/>
    <w:rsid w:val="00BB23A7"/>
    <w:rsid w:val="00BB271F"/>
    <w:rsid w:val="00BB2EAF"/>
    <w:rsid w:val="00BB2EC0"/>
    <w:rsid w:val="00BB2FC2"/>
    <w:rsid w:val="00BB347E"/>
    <w:rsid w:val="00BB3A69"/>
    <w:rsid w:val="00BB40D2"/>
    <w:rsid w:val="00BB4B0A"/>
    <w:rsid w:val="00BB4F69"/>
    <w:rsid w:val="00BB525C"/>
    <w:rsid w:val="00BB5676"/>
    <w:rsid w:val="00BB5980"/>
    <w:rsid w:val="00BB5F37"/>
    <w:rsid w:val="00BB5F79"/>
    <w:rsid w:val="00BB628E"/>
    <w:rsid w:val="00BB67F7"/>
    <w:rsid w:val="00BB6BCF"/>
    <w:rsid w:val="00BB6C3A"/>
    <w:rsid w:val="00BB6EB5"/>
    <w:rsid w:val="00BB72A7"/>
    <w:rsid w:val="00BB745C"/>
    <w:rsid w:val="00BC035A"/>
    <w:rsid w:val="00BC04B8"/>
    <w:rsid w:val="00BC05CF"/>
    <w:rsid w:val="00BC0B99"/>
    <w:rsid w:val="00BC0E11"/>
    <w:rsid w:val="00BC120F"/>
    <w:rsid w:val="00BC1A17"/>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5452"/>
    <w:rsid w:val="00BC54D2"/>
    <w:rsid w:val="00BC556C"/>
    <w:rsid w:val="00BC6835"/>
    <w:rsid w:val="00BC6CF2"/>
    <w:rsid w:val="00BC6D34"/>
    <w:rsid w:val="00BC707F"/>
    <w:rsid w:val="00BC7229"/>
    <w:rsid w:val="00BC792C"/>
    <w:rsid w:val="00BC7ADB"/>
    <w:rsid w:val="00BC7B01"/>
    <w:rsid w:val="00BC7E4A"/>
    <w:rsid w:val="00BD0795"/>
    <w:rsid w:val="00BD0ADE"/>
    <w:rsid w:val="00BD0CA4"/>
    <w:rsid w:val="00BD0F63"/>
    <w:rsid w:val="00BD1218"/>
    <w:rsid w:val="00BD14F1"/>
    <w:rsid w:val="00BD1B19"/>
    <w:rsid w:val="00BD1BA5"/>
    <w:rsid w:val="00BD1C64"/>
    <w:rsid w:val="00BD1E98"/>
    <w:rsid w:val="00BD2207"/>
    <w:rsid w:val="00BD232E"/>
    <w:rsid w:val="00BD2C90"/>
    <w:rsid w:val="00BD2D3D"/>
    <w:rsid w:val="00BD418F"/>
    <w:rsid w:val="00BD4722"/>
    <w:rsid w:val="00BD48AC"/>
    <w:rsid w:val="00BD48B8"/>
    <w:rsid w:val="00BD52CC"/>
    <w:rsid w:val="00BD5401"/>
    <w:rsid w:val="00BD5558"/>
    <w:rsid w:val="00BD5F72"/>
    <w:rsid w:val="00BD6043"/>
    <w:rsid w:val="00BD69A3"/>
    <w:rsid w:val="00BD6AF2"/>
    <w:rsid w:val="00BD6C37"/>
    <w:rsid w:val="00BD6C4A"/>
    <w:rsid w:val="00BD6E0D"/>
    <w:rsid w:val="00BD73B8"/>
    <w:rsid w:val="00BD7561"/>
    <w:rsid w:val="00BD77B2"/>
    <w:rsid w:val="00BD7FBD"/>
    <w:rsid w:val="00BE002B"/>
    <w:rsid w:val="00BE02D7"/>
    <w:rsid w:val="00BE09B1"/>
    <w:rsid w:val="00BE09C7"/>
    <w:rsid w:val="00BE0B07"/>
    <w:rsid w:val="00BE0C9A"/>
    <w:rsid w:val="00BE11C1"/>
    <w:rsid w:val="00BE15B8"/>
    <w:rsid w:val="00BE19F0"/>
    <w:rsid w:val="00BE201F"/>
    <w:rsid w:val="00BE2140"/>
    <w:rsid w:val="00BE2251"/>
    <w:rsid w:val="00BE2561"/>
    <w:rsid w:val="00BE28FE"/>
    <w:rsid w:val="00BE2B05"/>
    <w:rsid w:val="00BE2B76"/>
    <w:rsid w:val="00BE30A6"/>
    <w:rsid w:val="00BE30FF"/>
    <w:rsid w:val="00BE32ED"/>
    <w:rsid w:val="00BE341A"/>
    <w:rsid w:val="00BE3D91"/>
    <w:rsid w:val="00BE4086"/>
    <w:rsid w:val="00BE433B"/>
    <w:rsid w:val="00BE5A7C"/>
    <w:rsid w:val="00BE5B53"/>
    <w:rsid w:val="00BE60EF"/>
    <w:rsid w:val="00BE62A1"/>
    <w:rsid w:val="00BE62FB"/>
    <w:rsid w:val="00BE6468"/>
    <w:rsid w:val="00BE6E41"/>
    <w:rsid w:val="00BE6FE8"/>
    <w:rsid w:val="00BE7728"/>
    <w:rsid w:val="00BE788C"/>
    <w:rsid w:val="00BE7B9C"/>
    <w:rsid w:val="00BE7BA1"/>
    <w:rsid w:val="00BE7D0B"/>
    <w:rsid w:val="00BF01AF"/>
    <w:rsid w:val="00BF0201"/>
    <w:rsid w:val="00BF0384"/>
    <w:rsid w:val="00BF0586"/>
    <w:rsid w:val="00BF06F0"/>
    <w:rsid w:val="00BF12F9"/>
    <w:rsid w:val="00BF138E"/>
    <w:rsid w:val="00BF13D7"/>
    <w:rsid w:val="00BF152A"/>
    <w:rsid w:val="00BF16F4"/>
    <w:rsid w:val="00BF210B"/>
    <w:rsid w:val="00BF2125"/>
    <w:rsid w:val="00BF267C"/>
    <w:rsid w:val="00BF277E"/>
    <w:rsid w:val="00BF299D"/>
    <w:rsid w:val="00BF34A8"/>
    <w:rsid w:val="00BF371C"/>
    <w:rsid w:val="00BF3AA9"/>
    <w:rsid w:val="00BF3B33"/>
    <w:rsid w:val="00BF3F0A"/>
    <w:rsid w:val="00BF428C"/>
    <w:rsid w:val="00BF4604"/>
    <w:rsid w:val="00BF4782"/>
    <w:rsid w:val="00BF4973"/>
    <w:rsid w:val="00BF49D2"/>
    <w:rsid w:val="00BF4A45"/>
    <w:rsid w:val="00BF5140"/>
    <w:rsid w:val="00BF5B05"/>
    <w:rsid w:val="00BF5D3C"/>
    <w:rsid w:val="00BF5D91"/>
    <w:rsid w:val="00BF61F8"/>
    <w:rsid w:val="00BF6B17"/>
    <w:rsid w:val="00BF6FB2"/>
    <w:rsid w:val="00BF73A1"/>
    <w:rsid w:val="00BF77A9"/>
    <w:rsid w:val="00BF7A35"/>
    <w:rsid w:val="00BF7ED8"/>
    <w:rsid w:val="00C00149"/>
    <w:rsid w:val="00C00226"/>
    <w:rsid w:val="00C0028D"/>
    <w:rsid w:val="00C005DB"/>
    <w:rsid w:val="00C00DD2"/>
    <w:rsid w:val="00C0115D"/>
    <w:rsid w:val="00C01D72"/>
    <w:rsid w:val="00C01DEF"/>
    <w:rsid w:val="00C02965"/>
    <w:rsid w:val="00C03009"/>
    <w:rsid w:val="00C03281"/>
    <w:rsid w:val="00C033F8"/>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07545"/>
    <w:rsid w:val="00C10308"/>
    <w:rsid w:val="00C107B6"/>
    <w:rsid w:val="00C108E7"/>
    <w:rsid w:val="00C10AD9"/>
    <w:rsid w:val="00C1122E"/>
    <w:rsid w:val="00C1192C"/>
    <w:rsid w:val="00C11B3E"/>
    <w:rsid w:val="00C11BD0"/>
    <w:rsid w:val="00C11C3E"/>
    <w:rsid w:val="00C11FCD"/>
    <w:rsid w:val="00C1206B"/>
    <w:rsid w:val="00C132BE"/>
    <w:rsid w:val="00C13FFD"/>
    <w:rsid w:val="00C15413"/>
    <w:rsid w:val="00C15631"/>
    <w:rsid w:val="00C156A6"/>
    <w:rsid w:val="00C16137"/>
    <w:rsid w:val="00C168B8"/>
    <w:rsid w:val="00C16E18"/>
    <w:rsid w:val="00C172A1"/>
    <w:rsid w:val="00C2052E"/>
    <w:rsid w:val="00C20712"/>
    <w:rsid w:val="00C2072C"/>
    <w:rsid w:val="00C208F1"/>
    <w:rsid w:val="00C20A59"/>
    <w:rsid w:val="00C20A98"/>
    <w:rsid w:val="00C20C71"/>
    <w:rsid w:val="00C21580"/>
    <w:rsid w:val="00C2159D"/>
    <w:rsid w:val="00C21772"/>
    <w:rsid w:val="00C21A13"/>
    <w:rsid w:val="00C21C28"/>
    <w:rsid w:val="00C21F32"/>
    <w:rsid w:val="00C22193"/>
    <w:rsid w:val="00C2258F"/>
    <w:rsid w:val="00C231AE"/>
    <w:rsid w:val="00C23644"/>
    <w:rsid w:val="00C23997"/>
    <w:rsid w:val="00C23A4F"/>
    <w:rsid w:val="00C23AA0"/>
    <w:rsid w:val="00C23B09"/>
    <w:rsid w:val="00C2477C"/>
    <w:rsid w:val="00C24883"/>
    <w:rsid w:val="00C25113"/>
    <w:rsid w:val="00C2545F"/>
    <w:rsid w:val="00C258F9"/>
    <w:rsid w:val="00C25C16"/>
    <w:rsid w:val="00C25CBD"/>
    <w:rsid w:val="00C26010"/>
    <w:rsid w:val="00C260EE"/>
    <w:rsid w:val="00C26242"/>
    <w:rsid w:val="00C26753"/>
    <w:rsid w:val="00C2680F"/>
    <w:rsid w:val="00C26A00"/>
    <w:rsid w:val="00C26B38"/>
    <w:rsid w:val="00C26BD2"/>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992"/>
    <w:rsid w:val="00C37BE8"/>
    <w:rsid w:val="00C37FDF"/>
    <w:rsid w:val="00C400AB"/>
    <w:rsid w:val="00C405A5"/>
    <w:rsid w:val="00C405DB"/>
    <w:rsid w:val="00C40F33"/>
    <w:rsid w:val="00C41071"/>
    <w:rsid w:val="00C41232"/>
    <w:rsid w:val="00C4141A"/>
    <w:rsid w:val="00C41806"/>
    <w:rsid w:val="00C41B25"/>
    <w:rsid w:val="00C41E8F"/>
    <w:rsid w:val="00C42C61"/>
    <w:rsid w:val="00C430F7"/>
    <w:rsid w:val="00C43802"/>
    <w:rsid w:val="00C439C1"/>
    <w:rsid w:val="00C43A88"/>
    <w:rsid w:val="00C44A99"/>
    <w:rsid w:val="00C44AC1"/>
    <w:rsid w:val="00C44B5A"/>
    <w:rsid w:val="00C453AD"/>
    <w:rsid w:val="00C4577D"/>
    <w:rsid w:val="00C45A01"/>
    <w:rsid w:val="00C45FDA"/>
    <w:rsid w:val="00C461F3"/>
    <w:rsid w:val="00C462C7"/>
    <w:rsid w:val="00C4637F"/>
    <w:rsid w:val="00C46724"/>
    <w:rsid w:val="00C4711C"/>
    <w:rsid w:val="00C47561"/>
    <w:rsid w:val="00C4777A"/>
    <w:rsid w:val="00C5018A"/>
    <w:rsid w:val="00C519AF"/>
    <w:rsid w:val="00C51B36"/>
    <w:rsid w:val="00C51C2B"/>
    <w:rsid w:val="00C51E7E"/>
    <w:rsid w:val="00C523C3"/>
    <w:rsid w:val="00C52729"/>
    <w:rsid w:val="00C52954"/>
    <w:rsid w:val="00C52B6F"/>
    <w:rsid w:val="00C52BAF"/>
    <w:rsid w:val="00C5352B"/>
    <w:rsid w:val="00C53796"/>
    <w:rsid w:val="00C53854"/>
    <w:rsid w:val="00C5392D"/>
    <w:rsid w:val="00C53CD4"/>
    <w:rsid w:val="00C53E62"/>
    <w:rsid w:val="00C53F21"/>
    <w:rsid w:val="00C54E0D"/>
    <w:rsid w:val="00C54EA1"/>
    <w:rsid w:val="00C55178"/>
    <w:rsid w:val="00C55D62"/>
    <w:rsid w:val="00C5635E"/>
    <w:rsid w:val="00C567A9"/>
    <w:rsid w:val="00C5692F"/>
    <w:rsid w:val="00C56A66"/>
    <w:rsid w:val="00C56E58"/>
    <w:rsid w:val="00C57123"/>
    <w:rsid w:val="00C57E22"/>
    <w:rsid w:val="00C60779"/>
    <w:rsid w:val="00C60C9A"/>
    <w:rsid w:val="00C6108E"/>
    <w:rsid w:val="00C61147"/>
    <w:rsid w:val="00C61541"/>
    <w:rsid w:val="00C6173E"/>
    <w:rsid w:val="00C61BBF"/>
    <w:rsid w:val="00C61EDC"/>
    <w:rsid w:val="00C622D3"/>
    <w:rsid w:val="00C62488"/>
    <w:rsid w:val="00C625DF"/>
    <w:rsid w:val="00C628E4"/>
    <w:rsid w:val="00C628EA"/>
    <w:rsid w:val="00C62A1C"/>
    <w:rsid w:val="00C62A6E"/>
    <w:rsid w:val="00C631E6"/>
    <w:rsid w:val="00C63A2E"/>
    <w:rsid w:val="00C63F6D"/>
    <w:rsid w:val="00C64548"/>
    <w:rsid w:val="00C649B3"/>
    <w:rsid w:val="00C64AD7"/>
    <w:rsid w:val="00C64B39"/>
    <w:rsid w:val="00C64BD1"/>
    <w:rsid w:val="00C64C02"/>
    <w:rsid w:val="00C65393"/>
    <w:rsid w:val="00C65621"/>
    <w:rsid w:val="00C65C8A"/>
    <w:rsid w:val="00C660CF"/>
    <w:rsid w:val="00C66B7D"/>
    <w:rsid w:val="00C66F19"/>
    <w:rsid w:val="00C677F0"/>
    <w:rsid w:val="00C67AC3"/>
    <w:rsid w:val="00C67BB9"/>
    <w:rsid w:val="00C70515"/>
    <w:rsid w:val="00C707C5"/>
    <w:rsid w:val="00C71345"/>
    <w:rsid w:val="00C71627"/>
    <w:rsid w:val="00C71834"/>
    <w:rsid w:val="00C71C61"/>
    <w:rsid w:val="00C71E6D"/>
    <w:rsid w:val="00C7226E"/>
    <w:rsid w:val="00C72270"/>
    <w:rsid w:val="00C722F6"/>
    <w:rsid w:val="00C72521"/>
    <w:rsid w:val="00C72836"/>
    <w:rsid w:val="00C72E8A"/>
    <w:rsid w:val="00C73138"/>
    <w:rsid w:val="00C73A01"/>
    <w:rsid w:val="00C743CB"/>
    <w:rsid w:val="00C745DD"/>
    <w:rsid w:val="00C746BD"/>
    <w:rsid w:val="00C74D04"/>
    <w:rsid w:val="00C74EB2"/>
    <w:rsid w:val="00C74F0C"/>
    <w:rsid w:val="00C75139"/>
    <w:rsid w:val="00C75232"/>
    <w:rsid w:val="00C75775"/>
    <w:rsid w:val="00C757C5"/>
    <w:rsid w:val="00C75CFE"/>
    <w:rsid w:val="00C75F8B"/>
    <w:rsid w:val="00C761F5"/>
    <w:rsid w:val="00C76794"/>
    <w:rsid w:val="00C76B4F"/>
    <w:rsid w:val="00C76BD5"/>
    <w:rsid w:val="00C772A8"/>
    <w:rsid w:val="00C775E3"/>
    <w:rsid w:val="00C777CC"/>
    <w:rsid w:val="00C77AB6"/>
    <w:rsid w:val="00C77E0D"/>
    <w:rsid w:val="00C80369"/>
    <w:rsid w:val="00C80915"/>
    <w:rsid w:val="00C80ECC"/>
    <w:rsid w:val="00C81543"/>
    <w:rsid w:val="00C81748"/>
    <w:rsid w:val="00C8183A"/>
    <w:rsid w:val="00C819CD"/>
    <w:rsid w:val="00C83A36"/>
    <w:rsid w:val="00C83DCB"/>
    <w:rsid w:val="00C83E1D"/>
    <w:rsid w:val="00C840A3"/>
    <w:rsid w:val="00C848E1"/>
    <w:rsid w:val="00C85271"/>
    <w:rsid w:val="00C85533"/>
    <w:rsid w:val="00C855DD"/>
    <w:rsid w:val="00C85D9E"/>
    <w:rsid w:val="00C8634C"/>
    <w:rsid w:val="00C867F2"/>
    <w:rsid w:val="00C8722E"/>
    <w:rsid w:val="00C87C7F"/>
    <w:rsid w:val="00C90059"/>
    <w:rsid w:val="00C901CD"/>
    <w:rsid w:val="00C902A5"/>
    <w:rsid w:val="00C9044C"/>
    <w:rsid w:val="00C90953"/>
    <w:rsid w:val="00C90C97"/>
    <w:rsid w:val="00C90D54"/>
    <w:rsid w:val="00C90F21"/>
    <w:rsid w:val="00C914B2"/>
    <w:rsid w:val="00C9150D"/>
    <w:rsid w:val="00C917F0"/>
    <w:rsid w:val="00C91E7E"/>
    <w:rsid w:val="00C9243C"/>
    <w:rsid w:val="00C92A69"/>
    <w:rsid w:val="00C92B4D"/>
    <w:rsid w:val="00C93406"/>
    <w:rsid w:val="00C940C1"/>
    <w:rsid w:val="00C94286"/>
    <w:rsid w:val="00C944F9"/>
    <w:rsid w:val="00C94803"/>
    <w:rsid w:val="00C94A51"/>
    <w:rsid w:val="00C94E33"/>
    <w:rsid w:val="00C95105"/>
    <w:rsid w:val="00C952A4"/>
    <w:rsid w:val="00C95C3B"/>
    <w:rsid w:val="00C95DB7"/>
    <w:rsid w:val="00C96029"/>
    <w:rsid w:val="00C96162"/>
    <w:rsid w:val="00C964EC"/>
    <w:rsid w:val="00C969EA"/>
    <w:rsid w:val="00C96BC7"/>
    <w:rsid w:val="00C97133"/>
    <w:rsid w:val="00C97942"/>
    <w:rsid w:val="00CA01B8"/>
    <w:rsid w:val="00CA03AC"/>
    <w:rsid w:val="00CA0801"/>
    <w:rsid w:val="00CA0B71"/>
    <w:rsid w:val="00CA0B9D"/>
    <w:rsid w:val="00CA10D8"/>
    <w:rsid w:val="00CA15B2"/>
    <w:rsid w:val="00CA1D6A"/>
    <w:rsid w:val="00CA3101"/>
    <w:rsid w:val="00CA3521"/>
    <w:rsid w:val="00CA3537"/>
    <w:rsid w:val="00CA3B24"/>
    <w:rsid w:val="00CA3C71"/>
    <w:rsid w:val="00CA445B"/>
    <w:rsid w:val="00CA4495"/>
    <w:rsid w:val="00CA4B75"/>
    <w:rsid w:val="00CA4D0A"/>
    <w:rsid w:val="00CA5015"/>
    <w:rsid w:val="00CA564D"/>
    <w:rsid w:val="00CA58CE"/>
    <w:rsid w:val="00CA5BFA"/>
    <w:rsid w:val="00CA5E64"/>
    <w:rsid w:val="00CA620B"/>
    <w:rsid w:val="00CA6C3D"/>
    <w:rsid w:val="00CA6E26"/>
    <w:rsid w:val="00CA6E9B"/>
    <w:rsid w:val="00CA71FA"/>
    <w:rsid w:val="00CA76ED"/>
    <w:rsid w:val="00CA7934"/>
    <w:rsid w:val="00CA7ACE"/>
    <w:rsid w:val="00CA7B3A"/>
    <w:rsid w:val="00CA7D3F"/>
    <w:rsid w:val="00CB04D5"/>
    <w:rsid w:val="00CB07CF"/>
    <w:rsid w:val="00CB0BA5"/>
    <w:rsid w:val="00CB0D46"/>
    <w:rsid w:val="00CB107E"/>
    <w:rsid w:val="00CB1334"/>
    <w:rsid w:val="00CB1C98"/>
    <w:rsid w:val="00CB377D"/>
    <w:rsid w:val="00CB3F4D"/>
    <w:rsid w:val="00CB417D"/>
    <w:rsid w:val="00CB41C8"/>
    <w:rsid w:val="00CB4242"/>
    <w:rsid w:val="00CB4852"/>
    <w:rsid w:val="00CB4B52"/>
    <w:rsid w:val="00CB4C22"/>
    <w:rsid w:val="00CB4D20"/>
    <w:rsid w:val="00CB4DC5"/>
    <w:rsid w:val="00CB4F4E"/>
    <w:rsid w:val="00CB4FAD"/>
    <w:rsid w:val="00CB5235"/>
    <w:rsid w:val="00CB5779"/>
    <w:rsid w:val="00CB579F"/>
    <w:rsid w:val="00CB58A1"/>
    <w:rsid w:val="00CB593D"/>
    <w:rsid w:val="00CB5B16"/>
    <w:rsid w:val="00CB61B8"/>
    <w:rsid w:val="00CB640F"/>
    <w:rsid w:val="00CB692E"/>
    <w:rsid w:val="00CB6AA5"/>
    <w:rsid w:val="00CB6B34"/>
    <w:rsid w:val="00CB7093"/>
    <w:rsid w:val="00CB713D"/>
    <w:rsid w:val="00CB7432"/>
    <w:rsid w:val="00CB7C98"/>
    <w:rsid w:val="00CB7DC0"/>
    <w:rsid w:val="00CC02D0"/>
    <w:rsid w:val="00CC04DF"/>
    <w:rsid w:val="00CC0FF3"/>
    <w:rsid w:val="00CC10D3"/>
    <w:rsid w:val="00CC203B"/>
    <w:rsid w:val="00CC279A"/>
    <w:rsid w:val="00CC33D2"/>
    <w:rsid w:val="00CC3482"/>
    <w:rsid w:val="00CC3706"/>
    <w:rsid w:val="00CC3B5C"/>
    <w:rsid w:val="00CC3D98"/>
    <w:rsid w:val="00CC3DD3"/>
    <w:rsid w:val="00CC3FDA"/>
    <w:rsid w:val="00CC40AA"/>
    <w:rsid w:val="00CC4620"/>
    <w:rsid w:val="00CC5B62"/>
    <w:rsid w:val="00CC6297"/>
    <w:rsid w:val="00CC63E2"/>
    <w:rsid w:val="00CC6A0B"/>
    <w:rsid w:val="00CC6E80"/>
    <w:rsid w:val="00CC6E83"/>
    <w:rsid w:val="00CC6F6E"/>
    <w:rsid w:val="00CC75A0"/>
    <w:rsid w:val="00CC79AF"/>
    <w:rsid w:val="00CC7EC4"/>
    <w:rsid w:val="00CD0194"/>
    <w:rsid w:val="00CD0895"/>
    <w:rsid w:val="00CD08C6"/>
    <w:rsid w:val="00CD0A34"/>
    <w:rsid w:val="00CD0FF5"/>
    <w:rsid w:val="00CD1C46"/>
    <w:rsid w:val="00CD243A"/>
    <w:rsid w:val="00CD281F"/>
    <w:rsid w:val="00CD2C01"/>
    <w:rsid w:val="00CD2EB6"/>
    <w:rsid w:val="00CD2F98"/>
    <w:rsid w:val="00CD3387"/>
    <w:rsid w:val="00CD3483"/>
    <w:rsid w:val="00CD37E3"/>
    <w:rsid w:val="00CD41E4"/>
    <w:rsid w:val="00CD425C"/>
    <w:rsid w:val="00CD4B75"/>
    <w:rsid w:val="00CD4D3F"/>
    <w:rsid w:val="00CD4DD2"/>
    <w:rsid w:val="00CD546D"/>
    <w:rsid w:val="00CD5D27"/>
    <w:rsid w:val="00CD5F22"/>
    <w:rsid w:val="00CD609E"/>
    <w:rsid w:val="00CD660B"/>
    <w:rsid w:val="00CD673C"/>
    <w:rsid w:val="00CD6A15"/>
    <w:rsid w:val="00CD75B9"/>
    <w:rsid w:val="00CD7E84"/>
    <w:rsid w:val="00CE014D"/>
    <w:rsid w:val="00CE08BF"/>
    <w:rsid w:val="00CE09B6"/>
    <w:rsid w:val="00CE1778"/>
    <w:rsid w:val="00CE267D"/>
    <w:rsid w:val="00CE2905"/>
    <w:rsid w:val="00CE30F0"/>
    <w:rsid w:val="00CE34CF"/>
    <w:rsid w:val="00CE35B2"/>
    <w:rsid w:val="00CE46E9"/>
    <w:rsid w:val="00CE4BD4"/>
    <w:rsid w:val="00CE5229"/>
    <w:rsid w:val="00CE5613"/>
    <w:rsid w:val="00CE5752"/>
    <w:rsid w:val="00CE5CE3"/>
    <w:rsid w:val="00CE5D51"/>
    <w:rsid w:val="00CE6058"/>
    <w:rsid w:val="00CE641F"/>
    <w:rsid w:val="00CE64B7"/>
    <w:rsid w:val="00CE6713"/>
    <w:rsid w:val="00CE73F5"/>
    <w:rsid w:val="00CF056B"/>
    <w:rsid w:val="00CF08A8"/>
    <w:rsid w:val="00CF0974"/>
    <w:rsid w:val="00CF0F3E"/>
    <w:rsid w:val="00CF1AE9"/>
    <w:rsid w:val="00CF229A"/>
    <w:rsid w:val="00CF233C"/>
    <w:rsid w:val="00CF2426"/>
    <w:rsid w:val="00CF26C1"/>
    <w:rsid w:val="00CF2B70"/>
    <w:rsid w:val="00CF3067"/>
    <w:rsid w:val="00CF35D2"/>
    <w:rsid w:val="00CF38F3"/>
    <w:rsid w:val="00CF3CA9"/>
    <w:rsid w:val="00CF40F9"/>
    <w:rsid w:val="00CF419F"/>
    <w:rsid w:val="00CF4F96"/>
    <w:rsid w:val="00CF4FA0"/>
    <w:rsid w:val="00CF505F"/>
    <w:rsid w:val="00CF52B1"/>
    <w:rsid w:val="00CF5964"/>
    <w:rsid w:val="00CF5A10"/>
    <w:rsid w:val="00CF5A1D"/>
    <w:rsid w:val="00CF5A24"/>
    <w:rsid w:val="00CF693E"/>
    <w:rsid w:val="00CF6BFC"/>
    <w:rsid w:val="00CF6EA2"/>
    <w:rsid w:val="00CF74A1"/>
    <w:rsid w:val="00CF75B9"/>
    <w:rsid w:val="00CF7C19"/>
    <w:rsid w:val="00D0051C"/>
    <w:rsid w:val="00D00938"/>
    <w:rsid w:val="00D00B85"/>
    <w:rsid w:val="00D00BA9"/>
    <w:rsid w:val="00D00F04"/>
    <w:rsid w:val="00D011EE"/>
    <w:rsid w:val="00D014D8"/>
    <w:rsid w:val="00D0187F"/>
    <w:rsid w:val="00D02AC4"/>
    <w:rsid w:val="00D02DA3"/>
    <w:rsid w:val="00D02DE2"/>
    <w:rsid w:val="00D02E26"/>
    <w:rsid w:val="00D031D4"/>
    <w:rsid w:val="00D03681"/>
    <w:rsid w:val="00D04063"/>
    <w:rsid w:val="00D04159"/>
    <w:rsid w:val="00D04213"/>
    <w:rsid w:val="00D0431C"/>
    <w:rsid w:val="00D045B2"/>
    <w:rsid w:val="00D046ED"/>
    <w:rsid w:val="00D049CB"/>
    <w:rsid w:val="00D04E52"/>
    <w:rsid w:val="00D0501E"/>
    <w:rsid w:val="00D050E8"/>
    <w:rsid w:val="00D051FA"/>
    <w:rsid w:val="00D058AB"/>
    <w:rsid w:val="00D05AB0"/>
    <w:rsid w:val="00D05E25"/>
    <w:rsid w:val="00D05E2F"/>
    <w:rsid w:val="00D061E1"/>
    <w:rsid w:val="00D062C3"/>
    <w:rsid w:val="00D065B8"/>
    <w:rsid w:val="00D065E0"/>
    <w:rsid w:val="00D07116"/>
    <w:rsid w:val="00D07700"/>
    <w:rsid w:val="00D078EF"/>
    <w:rsid w:val="00D100E4"/>
    <w:rsid w:val="00D10159"/>
    <w:rsid w:val="00D10832"/>
    <w:rsid w:val="00D10B39"/>
    <w:rsid w:val="00D11261"/>
    <w:rsid w:val="00D11EB1"/>
    <w:rsid w:val="00D12AFB"/>
    <w:rsid w:val="00D13012"/>
    <w:rsid w:val="00D1359D"/>
    <w:rsid w:val="00D139F6"/>
    <w:rsid w:val="00D142CE"/>
    <w:rsid w:val="00D143D8"/>
    <w:rsid w:val="00D14507"/>
    <w:rsid w:val="00D14726"/>
    <w:rsid w:val="00D14A9D"/>
    <w:rsid w:val="00D14E85"/>
    <w:rsid w:val="00D14EA0"/>
    <w:rsid w:val="00D15259"/>
    <w:rsid w:val="00D153E9"/>
    <w:rsid w:val="00D15C6B"/>
    <w:rsid w:val="00D162C7"/>
    <w:rsid w:val="00D16B3C"/>
    <w:rsid w:val="00D1720B"/>
    <w:rsid w:val="00D1764E"/>
    <w:rsid w:val="00D176EF"/>
    <w:rsid w:val="00D17D40"/>
    <w:rsid w:val="00D20049"/>
    <w:rsid w:val="00D201E1"/>
    <w:rsid w:val="00D203B8"/>
    <w:rsid w:val="00D217DC"/>
    <w:rsid w:val="00D221A0"/>
    <w:rsid w:val="00D221AE"/>
    <w:rsid w:val="00D221B4"/>
    <w:rsid w:val="00D2236A"/>
    <w:rsid w:val="00D224D9"/>
    <w:rsid w:val="00D22858"/>
    <w:rsid w:val="00D228A6"/>
    <w:rsid w:val="00D22B6D"/>
    <w:rsid w:val="00D22B9B"/>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27"/>
    <w:rsid w:val="00D25E97"/>
    <w:rsid w:val="00D265F0"/>
    <w:rsid w:val="00D26AB8"/>
    <w:rsid w:val="00D26AF6"/>
    <w:rsid w:val="00D26BA2"/>
    <w:rsid w:val="00D27162"/>
    <w:rsid w:val="00D27389"/>
    <w:rsid w:val="00D2793C"/>
    <w:rsid w:val="00D30469"/>
    <w:rsid w:val="00D30E72"/>
    <w:rsid w:val="00D311E8"/>
    <w:rsid w:val="00D31355"/>
    <w:rsid w:val="00D3189A"/>
    <w:rsid w:val="00D31D0A"/>
    <w:rsid w:val="00D32107"/>
    <w:rsid w:val="00D322B1"/>
    <w:rsid w:val="00D3278C"/>
    <w:rsid w:val="00D3299E"/>
    <w:rsid w:val="00D32EE5"/>
    <w:rsid w:val="00D32F44"/>
    <w:rsid w:val="00D32FE2"/>
    <w:rsid w:val="00D33549"/>
    <w:rsid w:val="00D337E4"/>
    <w:rsid w:val="00D3387A"/>
    <w:rsid w:val="00D3404C"/>
    <w:rsid w:val="00D340B8"/>
    <w:rsid w:val="00D340D0"/>
    <w:rsid w:val="00D3450C"/>
    <w:rsid w:val="00D34576"/>
    <w:rsid w:val="00D34E6A"/>
    <w:rsid w:val="00D35109"/>
    <w:rsid w:val="00D35396"/>
    <w:rsid w:val="00D35CA0"/>
    <w:rsid w:val="00D35E61"/>
    <w:rsid w:val="00D36164"/>
    <w:rsid w:val="00D3676A"/>
    <w:rsid w:val="00D36B98"/>
    <w:rsid w:val="00D36BAE"/>
    <w:rsid w:val="00D37584"/>
    <w:rsid w:val="00D37892"/>
    <w:rsid w:val="00D3795B"/>
    <w:rsid w:val="00D37E36"/>
    <w:rsid w:val="00D404DA"/>
    <w:rsid w:val="00D40545"/>
    <w:rsid w:val="00D40648"/>
    <w:rsid w:val="00D40ACF"/>
    <w:rsid w:val="00D40C80"/>
    <w:rsid w:val="00D40FE1"/>
    <w:rsid w:val="00D41182"/>
    <w:rsid w:val="00D417B2"/>
    <w:rsid w:val="00D41CA9"/>
    <w:rsid w:val="00D41D6A"/>
    <w:rsid w:val="00D41DA8"/>
    <w:rsid w:val="00D41F2F"/>
    <w:rsid w:val="00D434FA"/>
    <w:rsid w:val="00D43889"/>
    <w:rsid w:val="00D43CEE"/>
    <w:rsid w:val="00D44317"/>
    <w:rsid w:val="00D443BB"/>
    <w:rsid w:val="00D44431"/>
    <w:rsid w:val="00D44BFF"/>
    <w:rsid w:val="00D455FB"/>
    <w:rsid w:val="00D45DFF"/>
    <w:rsid w:val="00D4632F"/>
    <w:rsid w:val="00D46589"/>
    <w:rsid w:val="00D46B89"/>
    <w:rsid w:val="00D46EC7"/>
    <w:rsid w:val="00D46ED3"/>
    <w:rsid w:val="00D46F1F"/>
    <w:rsid w:val="00D4740B"/>
    <w:rsid w:val="00D47B60"/>
    <w:rsid w:val="00D50031"/>
    <w:rsid w:val="00D501FE"/>
    <w:rsid w:val="00D50797"/>
    <w:rsid w:val="00D51060"/>
    <w:rsid w:val="00D5150E"/>
    <w:rsid w:val="00D518C9"/>
    <w:rsid w:val="00D51945"/>
    <w:rsid w:val="00D521BD"/>
    <w:rsid w:val="00D52A5A"/>
    <w:rsid w:val="00D52E07"/>
    <w:rsid w:val="00D52E48"/>
    <w:rsid w:val="00D52F27"/>
    <w:rsid w:val="00D530C5"/>
    <w:rsid w:val="00D534DD"/>
    <w:rsid w:val="00D543C4"/>
    <w:rsid w:val="00D544F0"/>
    <w:rsid w:val="00D545B5"/>
    <w:rsid w:val="00D549EC"/>
    <w:rsid w:val="00D54C87"/>
    <w:rsid w:val="00D5506E"/>
    <w:rsid w:val="00D55146"/>
    <w:rsid w:val="00D55202"/>
    <w:rsid w:val="00D5542A"/>
    <w:rsid w:val="00D5589B"/>
    <w:rsid w:val="00D55AC1"/>
    <w:rsid w:val="00D55BF8"/>
    <w:rsid w:val="00D55CA6"/>
    <w:rsid w:val="00D55E4F"/>
    <w:rsid w:val="00D55E55"/>
    <w:rsid w:val="00D55EF9"/>
    <w:rsid w:val="00D565AF"/>
    <w:rsid w:val="00D56BCD"/>
    <w:rsid w:val="00D572A9"/>
    <w:rsid w:val="00D5745F"/>
    <w:rsid w:val="00D57774"/>
    <w:rsid w:val="00D60561"/>
    <w:rsid w:val="00D60BE6"/>
    <w:rsid w:val="00D613B7"/>
    <w:rsid w:val="00D618FA"/>
    <w:rsid w:val="00D6192B"/>
    <w:rsid w:val="00D61C38"/>
    <w:rsid w:val="00D6227C"/>
    <w:rsid w:val="00D623E7"/>
    <w:rsid w:val="00D62648"/>
    <w:rsid w:val="00D635D4"/>
    <w:rsid w:val="00D63870"/>
    <w:rsid w:val="00D644CF"/>
    <w:rsid w:val="00D645F9"/>
    <w:rsid w:val="00D64C0A"/>
    <w:rsid w:val="00D64DF3"/>
    <w:rsid w:val="00D65700"/>
    <w:rsid w:val="00D65C17"/>
    <w:rsid w:val="00D65EF2"/>
    <w:rsid w:val="00D6677F"/>
    <w:rsid w:val="00D66D84"/>
    <w:rsid w:val="00D67647"/>
    <w:rsid w:val="00D678D2"/>
    <w:rsid w:val="00D67C20"/>
    <w:rsid w:val="00D7036F"/>
    <w:rsid w:val="00D70C63"/>
    <w:rsid w:val="00D70D13"/>
    <w:rsid w:val="00D71157"/>
    <w:rsid w:val="00D71750"/>
    <w:rsid w:val="00D71A41"/>
    <w:rsid w:val="00D71B2F"/>
    <w:rsid w:val="00D71E7C"/>
    <w:rsid w:val="00D72126"/>
    <w:rsid w:val="00D72292"/>
    <w:rsid w:val="00D723D7"/>
    <w:rsid w:val="00D726FF"/>
    <w:rsid w:val="00D72DDE"/>
    <w:rsid w:val="00D72F68"/>
    <w:rsid w:val="00D735C1"/>
    <w:rsid w:val="00D736F8"/>
    <w:rsid w:val="00D73739"/>
    <w:rsid w:val="00D7387C"/>
    <w:rsid w:val="00D73E9D"/>
    <w:rsid w:val="00D740F2"/>
    <w:rsid w:val="00D748FD"/>
    <w:rsid w:val="00D75003"/>
    <w:rsid w:val="00D752EF"/>
    <w:rsid w:val="00D75BA7"/>
    <w:rsid w:val="00D76603"/>
    <w:rsid w:val="00D7685B"/>
    <w:rsid w:val="00D768E6"/>
    <w:rsid w:val="00D76DF2"/>
    <w:rsid w:val="00D76EE6"/>
    <w:rsid w:val="00D7701F"/>
    <w:rsid w:val="00D77238"/>
    <w:rsid w:val="00D774DF"/>
    <w:rsid w:val="00D7769E"/>
    <w:rsid w:val="00D77880"/>
    <w:rsid w:val="00D77C4F"/>
    <w:rsid w:val="00D77F86"/>
    <w:rsid w:val="00D805E9"/>
    <w:rsid w:val="00D808B2"/>
    <w:rsid w:val="00D8096A"/>
    <w:rsid w:val="00D80E04"/>
    <w:rsid w:val="00D80E0E"/>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4396"/>
    <w:rsid w:val="00D84534"/>
    <w:rsid w:val="00D84997"/>
    <w:rsid w:val="00D84C40"/>
    <w:rsid w:val="00D853CB"/>
    <w:rsid w:val="00D8574F"/>
    <w:rsid w:val="00D8597E"/>
    <w:rsid w:val="00D85F0B"/>
    <w:rsid w:val="00D86363"/>
    <w:rsid w:val="00D866B9"/>
    <w:rsid w:val="00D867F3"/>
    <w:rsid w:val="00D86E13"/>
    <w:rsid w:val="00D86F5C"/>
    <w:rsid w:val="00D8701B"/>
    <w:rsid w:val="00D872DD"/>
    <w:rsid w:val="00D87C90"/>
    <w:rsid w:val="00D87E75"/>
    <w:rsid w:val="00D901A9"/>
    <w:rsid w:val="00D902C9"/>
    <w:rsid w:val="00D90BA2"/>
    <w:rsid w:val="00D91028"/>
    <w:rsid w:val="00D910F3"/>
    <w:rsid w:val="00D9115F"/>
    <w:rsid w:val="00D9127F"/>
    <w:rsid w:val="00D914EE"/>
    <w:rsid w:val="00D91AEC"/>
    <w:rsid w:val="00D91CF2"/>
    <w:rsid w:val="00D91EA7"/>
    <w:rsid w:val="00D92313"/>
    <w:rsid w:val="00D92517"/>
    <w:rsid w:val="00D9263D"/>
    <w:rsid w:val="00D9280A"/>
    <w:rsid w:val="00D92A97"/>
    <w:rsid w:val="00D92E0B"/>
    <w:rsid w:val="00D93480"/>
    <w:rsid w:val="00D9369F"/>
    <w:rsid w:val="00D939BF"/>
    <w:rsid w:val="00D941EA"/>
    <w:rsid w:val="00D941F7"/>
    <w:rsid w:val="00D94ADF"/>
    <w:rsid w:val="00D94BBB"/>
    <w:rsid w:val="00D94C82"/>
    <w:rsid w:val="00D9577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450"/>
    <w:rsid w:val="00DA15C5"/>
    <w:rsid w:val="00DA1866"/>
    <w:rsid w:val="00DA19F1"/>
    <w:rsid w:val="00DA1A85"/>
    <w:rsid w:val="00DA20BA"/>
    <w:rsid w:val="00DA2983"/>
    <w:rsid w:val="00DA2AB4"/>
    <w:rsid w:val="00DA2BB2"/>
    <w:rsid w:val="00DA2F0C"/>
    <w:rsid w:val="00DA302C"/>
    <w:rsid w:val="00DA3033"/>
    <w:rsid w:val="00DA34F7"/>
    <w:rsid w:val="00DA39CF"/>
    <w:rsid w:val="00DA3AC9"/>
    <w:rsid w:val="00DA3F42"/>
    <w:rsid w:val="00DA403A"/>
    <w:rsid w:val="00DA41EC"/>
    <w:rsid w:val="00DA46FB"/>
    <w:rsid w:val="00DA499B"/>
    <w:rsid w:val="00DA4BA0"/>
    <w:rsid w:val="00DA4DC6"/>
    <w:rsid w:val="00DA527A"/>
    <w:rsid w:val="00DA5636"/>
    <w:rsid w:val="00DA5C34"/>
    <w:rsid w:val="00DA5E7B"/>
    <w:rsid w:val="00DA6C93"/>
    <w:rsid w:val="00DA72F5"/>
    <w:rsid w:val="00DA73B1"/>
    <w:rsid w:val="00DA78A9"/>
    <w:rsid w:val="00DA7C49"/>
    <w:rsid w:val="00DA7CAA"/>
    <w:rsid w:val="00DB02E8"/>
    <w:rsid w:val="00DB032E"/>
    <w:rsid w:val="00DB070B"/>
    <w:rsid w:val="00DB0CC5"/>
    <w:rsid w:val="00DB1239"/>
    <w:rsid w:val="00DB1E78"/>
    <w:rsid w:val="00DB20FA"/>
    <w:rsid w:val="00DB226C"/>
    <w:rsid w:val="00DB2749"/>
    <w:rsid w:val="00DB27A4"/>
    <w:rsid w:val="00DB2D17"/>
    <w:rsid w:val="00DB2E05"/>
    <w:rsid w:val="00DB2FE5"/>
    <w:rsid w:val="00DB318D"/>
    <w:rsid w:val="00DB347E"/>
    <w:rsid w:val="00DB3584"/>
    <w:rsid w:val="00DB37F2"/>
    <w:rsid w:val="00DB3825"/>
    <w:rsid w:val="00DB3A03"/>
    <w:rsid w:val="00DB3AEB"/>
    <w:rsid w:val="00DB3C56"/>
    <w:rsid w:val="00DB3DFF"/>
    <w:rsid w:val="00DB3F1D"/>
    <w:rsid w:val="00DB4139"/>
    <w:rsid w:val="00DB4850"/>
    <w:rsid w:val="00DB496A"/>
    <w:rsid w:val="00DB4B09"/>
    <w:rsid w:val="00DB53E9"/>
    <w:rsid w:val="00DB5654"/>
    <w:rsid w:val="00DB5961"/>
    <w:rsid w:val="00DB5BB2"/>
    <w:rsid w:val="00DB600C"/>
    <w:rsid w:val="00DB65A6"/>
    <w:rsid w:val="00DB65E3"/>
    <w:rsid w:val="00DB6A5E"/>
    <w:rsid w:val="00DB6D21"/>
    <w:rsid w:val="00DB6E48"/>
    <w:rsid w:val="00DB7358"/>
    <w:rsid w:val="00DB73FC"/>
    <w:rsid w:val="00DB75A8"/>
    <w:rsid w:val="00DB75F1"/>
    <w:rsid w:val="00DB7709"/>
    <w:rsid w:val="00DB772E"/>
    <w:rsid w:val="00DB7F0B"/>
    <w:rsid w:val="00DC008B"/>
    <w:rsid w:val="00DC02E8"/>
    <w:rsid w:val="00DC03C3"/>
    <w:rsid w:val="00DC0803"/>
    <w:rsid w:val="00DC1AB4"/>
    <w:rsid w:val="00DC2542"/>
    <w:rsid w:val="00DC2728"/>
    <w:rsid w:val="00DC28FC"/>
    <w:rsid w:val="00DC2B24"/>
    <w:rsid w:val="00DC2C8E"/>
    <w:rsid w:val="00DC2D5B"/>
    <w:rsid w:val="00DC301D"/>
    <w:rsid w:val="00DC30CD"/>
    <w:rsid w:val="00DC3203"/>
    <w:rsid w:val="00DC34CE"/>
    <w:rsid w:val="00DC3C50"/>
    <w:rsid w:val="00DC401C"/>
    <w:rsid w:val="00DC41FA"/>
    <w:rsid w:val="00DC445B"/>
    <w:rsid w:val="00DC4561"/>
    <w:rsid w:val="00DC59C7"/>
    <w:rsid w:val="00DC5CD5"/>
    <w:rsid w:val="00DC5F4E"/>
    <w:rsid w:val="00DC616E"/>
    <w:rsid w:val="00DC644F"/>
    <w:rsid w:val="00DC6740"/>
    <w:rsid w:val="00DC6974"/>
    <w:rsid w:val="00DC6D1A"/>
    <w:rsid w:val="00DC72E5"/>
    <w:rsid w:val="00DC76EE"/>
    <w:rsid w:val="00DC7B46"/>
    <w:rsid w:val="00DC7E26"/>
    <w:rsid w:val="00DC7F01"/>
    <w:rsid w:val="00DD0372"/>
    <w:rsid w:val="00DD04BA"/>
    <w:rsid w:val="00DD0DD8"/>
    <w:rsid w:val="00DD173E"/>
    <w:rsid w:val="00DD1B4F"/>
    <w:rsid w:val="00DD1BD3"/>
    <w:rsid w:val="00DD1D88"/>
    <w:rsid w:val="00DD1E72"/>
    <w:rsid w:val="00DD2032"/>
    <w:rsid w:val="00DD2230"/>
    <w:rsid w:val="00DD26E0"/>
    <w:rsid w:val="00DD2E16"/>
    <w:rsid w:val="00DD349E"/>
    <w:rsid w:val="00DD4450"/>
    <w:rsid w:val="00DD4456"/>
    <w:rsid w:val="00DD4847"/>
    <w:rsid w:val="00DD4AE7"/>
    <w:rsid w:val="00DD4C1C"/>
    <w:rsid w:val="00DD4CBF"/>
    <w:rsid w:val="00DD4E59"/>
    <w:rsid w:val="00DD560D"/>
    <w:rsid w:val="00DD5FD5"/>
    <w:rsid w:val="00DD66C5"/>
    <w:rsid w:val="00DD6B97"/>
    <w:rsid w:val="00DD6D0F"/>
    <w:rsid w:val="00DD6D98"/>
    <w:rsid w:val="00DD6E2D"/>
    <w:rsid w:val="00DD7C55"/>
    <w:rsid w:val="00DD7D8B"/>
    <w:rsid w:val="00DE0142"/>
    <w:rsid w:val="00DE0265"/>
    <w:rsid w:val="00DE04B6"/>
    <w:rsid w:val="00DE0CA9"/>
    <w:rsid w:val="00DE0FE9"/>
    <w:rsid w:val="00DE108B"/>
    <w:rsid w:val="00DE1442"/>
    <w:rsid w:val="00DE2237"/>
    <w:rsid w:val="00DE2B8C"/>
    <w:rsid w:val="00DE2EA6"/>
    <w:rsid w:val="00DE3317"/>
    <w:rsid w:val="00DE36F9"/>
    <w:rsid w:val="00DE3A19"/>
    <w:rsid w:val="00DE3CEE"/>
    <w:rsid w:val="00DE3E93"/>
    <w:rsid w:val="00DE46AA"/>
    <w:rsid w:val="00DE5017"/>
    <w:rsid w:val="00DE50B5"/>
    <w:rsid w:val="00DE5B29"/>
    <w:rsid w:val="00DE6694"/>
    <w:rsid w:val="00DE6831"/>
    <w:rsid w:val="00DE69E5"/>
    <w:rsid w:val="00DE6CC0"/>
    <w:rsid w:val="00DE752B"/>
    <w:rsid w:val="00DF02A0"/>
    <w:rsid w:val="00DF0845"/>
    <w:rsid w:val="00DF11A4"/>
    <w:rsid w:val="00DF11BE"/>
    <w:rsid w:val="00DF12DF"/>
    <w:rsid w:val="00DF1BB4"/>
    <w:rsid w:val="00DF1BBB"/>
    <w:rsid w:val="00DF218E"/>
    <w:rsid w:val="00DF2D5E"/>
    <w:rsid w:val="00DF37E7"/>
    <w:rsid w:val="00DF3ADE"/>
    <w:rsid w:val="00DF3ECF"/>
    <w:rsid w:val="00DF42CD"/>
    <w:rsid w:val="00DF4A0A"/>
    <w:rsid w:val="00DF5070"/>
    <w:rsid w:val="00DF5131"/>
    <w:rsid w:val="00DF58F6"/>
    <w:rsid w:val="00DF5B42"/>
    <w:rsid w:val="00DF5BB9"/>
    <w:rsid w:val="00DF620D"/>
    <w:rsid w:val="00DF7011"/>
    <w:rsid w:val="00DF707C"/>
    <w:rsid w:val="00DF72CF"/>
    <w:rsid w:val="00DF73CE"/>
    <w:rsid w:val="00DF7716"/>
    <w:rsid w:val="00DF7D44"/>
    <w:rsid w:val="00E00117"/>
    <w:rsid w:val="00E01384"/>
    <w:rsid w:val="00E015FA"/>
    <w:rsid w:val="00E01938"/>
    <w:rsid w:val="00E01CBF"/>
    <w:rsid w:val="00E02362"/>
    <w:rsid w:val="00E029E8"/>
    <w:rsid w:val="00E030C5"/>
    <w:rsid w:val="00E03CD8"/>
    <w:rsid w:val="00E04601"/>
    <w:rsid w:val="00E04B2C"/>
    <w:rsid w:val="00E04C1C"/>
    <w:rsid w:val="00E05014"/>
    <w:rsid w:val="00E050DF"/>
    <w:rsid w:val="00E06351"/>
    <w:rsid w:val="00E0649A"/>
    <w:rsid w:val="00E0657A"/>
    <w:rsid w:val="00E06668"/>
    <w:rsid w:val="00E06774"/>
    <w:rsid w:val="00E06D57"/>
    <w:rsid w:val="00E07CBC"/>
    <w:rsid w:val="00E10FAE"/>
    <w:rsid w:val="00E112BA"/>
    <w:rsid w:val="00E11E33"/>
    <w:rsid w:val="00E1237C"/>
    <w:rsid w:val="00E129A2"/>
    <w:rsid w:val="00E12B4F"/>
    <w:rsid w:val="00E131CA"/>
    <w:rsid w:val="00E13277"/>
    <w:rsid w:val="00E133DA"/>
    <w:rsid w:val="00E13862"/>
    <w:rsid w:val="00E1464D"/>
    <w:rsid w:val="00E14DF0"/>
    <w:rsid w:val="00E14DFE"/>
    <w:rsid w:val="00E14E09"/>
    <w:rsid w:val="00E15B14"/>
    <w:rsid w:val="00E15C00"/>
    <w:rsid w:val="00E15D85"/>
    <w:rsid w:val="00E15DE8"/>
    <w:rsid w:val="00E15E24"/>
    <w:rsid w:val="00E162DF"/>
    <w:rsid w:val="00E16430"/>
    <w:rsid w:val="00E16844"/>
    <w:rsid w:val="00E168B6"/>
    <w:rsid w:val="00E16E43"/>
    <w:rsid w:val="00E170B5"/>
    <w:rsid w:val="00E1739A"/>
    <w:rsid w:val="00E17F44"/>
    <w:rsid w:val="00E2009D"/>
    <w:rsid w:val="00E200EB"/>
    <w:rsid w:val="00E207CD"/>
    <w:rsid w:val="00E209FE"/>
    <w:rsid w:val="00E21076"/>
    <w:rsid w:val="00E21271"/>
    <w:rsid w:val="00E21509"/>
    <w:rsid w:val="00E21B5D"/>
    <w:rsid w:val="00E223FF"/>
    <w:rsid w:val="00E22B4D"/>
    <w:rsid w:val="00E22C32"/>
    <w:rsid w:val="00E23547"/>
    <w:rsid w:val="00E23551"/>
    <w:rsid w:val="00E23625"/>
    <w:rsid w:val="00E23788"/>
    <w:rsid w:val="00E23CA0"/>
    <w:rsid w:val="00E25061"/>
    <w:rsid w:val="00E25464"/>
    <w:rsid w:val="00E254E6"/>
    <w:rsid w:val="00E25876"/>
    <w:rsid w:val="00E25D3E"/>
    <w:rsid w:val="00E2685C"/>
    <w:rsid w:val="00E26C4E"/>
    <w:rsid w:val="00E26FBA"/>
    <w:rsid w:val="00E27157"/>
    <w:rsid w:val="00E27336"/>
    <w:rsid w:val="00E2751F"/>
    <w:rsid w:val="00E276FB"/>
    <w:rsid w:val="00E277A6"/>
    <w:rsid w:val="00E27EDB"/>
    <w:rsid w:val="00E27F74"/>
    <w:rsid w:val="00E308D7"/>
    <w:rsid w:val="00E309C4"/>
    <w:rsid w:val="00E316DB"/>
    <w:rsid w:val="00E31B34"/>
    <w:rsid w:val="00E31E50"/>
    <w:rsid w:val="00E31EDE"/>
    <w:rsid w:val="00E3253B"/>
    <w:rsid w:val="00E329BB"/>
    <w:rsid w:val="00E32D19"/>
    <w:rsid w:val="00E331CD"/>
    <w:rsid w:val="00E33B21"/>
    <w:rsid w:val="00E33DB2"/>
    <w:rsid w:val="00E342FA"/>
    <w:rsid w:val="00E346AA"/>
    <w:rsid w:val="00E34796"/>
    <w:rsid w:val="00E34A92"/>
    <w:rsid w:val="00E34D07"/>
    <w:rsid w:val="00E350FF"/>
    <w:rsid w:val="00E3598B"/>
    <w:rsid w:val="00E35A7E"/>
    <w:rsid w:val="00E35BD7"/>
    <w:rsid w:val="00E36503"/>
    <w:rsid w:val="00E36887"/>
    <w:rsid w:val="00E36ACB"/>
    <w:rsid w:val="00E36C0A"/>
    <w:rsid w:val="00E36C9A"/>
    <w:rsid w:val="00E36CF2"/>
    <w:rsid w:val="00E36E46"/>
    <w:rsid w:val="00E374B1"/>
    <w:rsid w:val="00E37609"/>
    <w:rsid w:val="00E37A71"/>
    <w:rsid w:val="00E40135"/>
    <w:rsid w:val="00E4029A"/>
    <w:rsid w:val="00E40702"/>
    <w:rsid w:val="00E414E4"/>
    <w:rsid w:val="00E41971"/>
    <w:rsid w:val="00E4203F"/>
    <w:rsid w:val="00E421AF"/>
    <w:rsid w:val="00E42322"/>
    <w:rsid w:val="00E429DA"/>
    <w:rsid w:val="00E42A47"/>
    <w:rsid w:val="00E43490"/>
    <w:rsid w:val="00E4355C"/>
    <w:rsid w:val="00E4369A"/>
    <w:rsid w:val="00E44023"/>
    <w:rsid w:val="00E4418B"/>
    <w:rsid w:val="00E44864"/>
    <w:rsid w:val="00E44B91"/>
    <w:rsid w:val="00E44EAA"/>
    <w:rsid w:val="00E45141"/>
    <w:rsid w:val="00E454EF"/>
    <w:rsid w:val="00E455D5"/>
    <w:rsid w:val="00E459B1"/>
    <w:rsid w:val="00E45BD9"/>
    <w:rsid w:val="00E46BA7"/>
    <w:rsid w:val="00E470AE"/>
    <w:rsid w:val="00E473BD"/>
    <w:rsid w:val="00E47688"/>
    <w:rsid w:val="00E47717"/>
    <w:rsid w:val="00E47719"/>
    <w:rsid w:val="00E47D6F"/>
    <w:rsid w:val="00E5011A"/>
    <w:rsid w:val="00E507D3"/>
    <w:rsid w:val="00E508B0"/>
    <w:rsid w:val="00E50900"/>
    <w:rsid w:val="00E50C1A"/>
    <w:rsid w:val="00E50E64"/>
    <w:rsid w:val="00E50E6F"/>
    <w:rsid w:val="00E510D2"/>
    <w:rsid w:val="00E51460"/>
    <w:rsid w:val="00E51A40"/>
    <w:rsid w:val="00E51F47"/>
    <w:rsid w:val="00E51FC9"/>
    <w:rsid w:val="00E520FF"/>
    <w:rsid w:val="00E52280"/>
    <w:rsid w:val="00E5274C"/>
    <w:rsid w:val="00E52ABC"/>
    <w:rsid w:val="00E52CC5"/>
    <w:rsid w:val="00E53847"/>
    <w:rsid w:val="00E5399A"/>
    <w:rsid w:val="00E54B6D"/>
    <w:rsid w:val="00E5527E"/>
    <w:rsid w:val="00E55CFB"/>
    <w:rsid w:val="00E560B2"/>
    <w:rsid w:val="00E562B2"/>
    <w:rsid w:val="00E564F7"/>
    <w:rsid w:val="00E56576"/>
    <w:rsid w:val="00E56919"/>
    <w:rsid w:val="00E56985"/>
    <w:rsid w:val="00E56A42"/>
    <w:rsid w:val="00E56A98"/>
    <w:rsid w:val="00E56F1D"/>
    <w:rsid w:val="00E57AD6"/>
    <w:rsid w:val="00E60113"/>
    <w:rsid w:val="00E603CE"/>
    <w:rsid w:val="00E60516"/>
    <w:rsid w:val="00E611F4"/>
    <w:rsid w:val="00E613C8"/>
    <w:rsid w:val="00E61477"/>
    <w:rsid w:val="00E61B2A"/>
    <w:rsid w:val="00E61D35"/>
    <w:rsid w:val="00E61DB4"/>
    <w:rsid w:val="00E61EE6"/>
    <w:rsid w:val="00E62055"/>
    <w:rsid w:val="00E628B2"/>
    <w:rsid w:val="00E62957"/>
    <w:rsid w:val="00E63506"/>
    <w:rsid w:val="00E63603"/>
    <w:rsid w:val="00E6366A"/>
    <w:rsid w:val="00E63E16"/>
    <w:rsid w:val="00E64503"/>
    <w:rsid w:val="00E6462C"/>
    <w:rsid w:val="00E64650"/>
    <w:rsid w:val="00E64AC9"/>
    <w:rsid w:val="00E64F1E"/>
    <w:rsid w:val="00E65133"/>
    <w:rsid w:val="00E65287"/>
    <w:rsid w:val="00E65930"/>
    <w:rsid w:val="00E65A16"/>
    <w:rsid w:val="00E65E57"/>
    <w:rsid w:val="00E66023"/>
    <w:rsid w:val="00E6625C"/>
    <w:rsid w:val="00E66469"/>
    <w:rsid w:val="00E6666D"/>
    <w:rsid w:val="00E66D8C"/>
    <w:rsid w:val="00E66EE3"/>
    <w:rsid w:val="00E67491"/>
    <w:rsid w:val="00E67BF0"/>
    <w:rsid w:val="00E7004C"/>
    <w:rsid w:val="00E705BF"/>
    <w:rsid w:val="00E7098F"/>
    <w:rsid w:val="00E710B7"/>
    <w:rsid w:val="00E71347"/>
    <w:rsid w:val="00E71890"/>
    <w:rsid w:val="00E71D41"/>
    <w:rsid w:val="00E71E00"/>
    <w:rsid w:val="00E72320"/>
    <w:rsid w:val="00E72634"/>
    <w:rsid w:val="00E72A6A"/>
    <w:rsid w:val="00E72E87"/>
    <w:rsid w:val="00E73BED"/>
    <w:rsid w:val="00E744C9"/>
    <w:rsid w:val="00E7458B"/>
    <w:rsid w:val="00E75169"/>
    <w:rsid w:val="00E752B3"/>
    <w:rsid w:val="00E75E7A"/>
    <w:rsid w:val="00E764DB"/>
    <w:rsid w:val="00E76892"/>
    <w:rsid w:val="00E7691C"/>
    <w:rsid w:val="00E76B0C"/>
    <w:rsid w:val="00E76D1C"/>
    <w:rsid w:val="00E76DBA"/>
    <w:rsid w:val="00E77053"/>
    <w:rsid w:val="00E77438"/>
    <w:rsid w:val="00E774E8"/>
    <w:rsid w:val="00E7771F"/>
    <w:rsid w:val="00E77BDA"/>
    <w:rsid w:val="00E77D31"/>
    <w:rsid w:val="00E8025C"/>
    <w:rsid w:val="00E80D81"/>
    <w:rsid w:val="00E812B4"/>
    <w:rsid w:val="00E81408"/>
    <w:rsid w:val="00E81560"/>
    <w:rsid w:val="00E82492"/>
    <w:rsid w:val="00E82682"/>
    <w:rsid w:val="00E82A61"/>
    <w:rsid w:val="00E82C90"/>
    <w:rsid w:val="00E82E43"/>
    <w:rsid w:val="00E82F64"/>
    <w:rsid w:val="00E83E16"/>
    <w:rsid w:val="00E8408C"/>
    <w:rsid w:val="00E84192"/>
    <w:rsid w:val="00E841B6"/>
    <w:rsid w:val="00E84DD2"/>
    <w:rsid w:val="00E84E35"/>
    <w:rsid w:val="00E857D6"/>
    <w:rsid w:val="00E85AAB"/>
    <w:rsid w:val="00E860FB"/>
    <w:rsid w:val="00E86FE9"/>
    <w:rsid w:val="00E8791F"/>
    <w:rsid w:val="00E87CD1"/>
    <w:rsid w:val="00E90125"/>
    <w:rsid w:val="00E905BB"/>
    <w:rsid w:val="00E905FE"/>
    <w:rsid w:val="00E90A24"/>
    <w:rsid w:val="00E90BEC"/>
    <w:rsid w:val="00E91055"/>
    <w:rsid w:val="00E914D4"/>
    <w:rsid w:val="00E9160E"/>
    <w:rsid w:val="00E91B41"/>
    <w:rsid w:val="00E92006"/>
    <w:rsid w:val="00E923E1"/>
    <w:rsid w:val="00E925EC"/>
    <w:rsid w:val="00E928EC"/>
    <w:rsid w:val="00E92E95"/>
    <w:rsid w:val="00E9345B"/>
    <w:rsid w:val="00E943AB"/>
    <w:rsid w:val="00E943EC"/>
    <w:rsid w:val="00E951CD"/>
    <w:rsid w:val="00E95A78"/>
    <w:rsid w:val="00E96913"/>
    <w:rsid w:val="00E96A38"/>
    <w:rsid w:val="00E96BA5"/>
    <w:rsid w:val="00E96EAD"/>
    <w:rsid w:val="00E9723F"/>
    <w:rsid w:val="00E97EA3"/>
    <w:rsid w:val="00EA1619"/>
    <w:rsid w:val="00EA2288"/>
    <w:rsid w:val="00EA236F"/>
    <w:rsid w:val="00EA3281"/>
    <w:rsid w:val="00EA36C7"/>
    <w:rsid w:val="00EA3BD6"/>
    <w:rsid w:val="00EA3EB2"/>
    <w:rsid w:val="00EA446A"/>
    <w:rsid w:val="00EA5C1C"/>
    <w:rsid w:val="00EA62D4"/>
    <w:rsid w:val="00EA6EAB"/>
    <w:rsid w:val="00EA6EE4"/>
    <w:rsid w:val="00EA71DA"/>
    <w:rsid w:val="00EA75EA"/>
    <w:rsid w:val="00EA7B3F"/>
    <w:rsid w:val="00EA7B63"/>
    <w:rsid w:val="00EA7BFD"/>
    <w:rsid w:val="00EB07D0"/>
    <w:rsid w:val="00EB097C"/>
    <w:rsid w:val="00EB0C23"/>
    <w:rsid w:val="00EB0DB0"/>
    <w:rsid w:val="00EB106B"/>
    <w:rsid w:val="00EB160E"/>
    <w:rsid w:val="00EB168B"/>
    <w:rsid w:val="00EB1777"/>
    <w:rsid w:val="00EB1CEB"/>
    <w:rsid w:val="00EB23A8"/>
    <w:rsid w:val="00EB27E4"/>
    <w:rsid w:val="00EB2C44"/>
    <w:rsid w:val="00EB37C7"/>
    <w:rsid w:val="00EB3B8C"/>
    <w:rsid w:val="00EB3D39"/>
    <w:rsid w:val="00EB3D9E"/>
    <w:rsid w:val="00EB411B"/>
    <w:rsid w:val="00EB4187"/>
    <w:rsid w:val="00EB4DDA"/>
    <w:rsid w:val="00EB53C3"/>
    <w:rsid w:val="00EB587D"/>
    <w:rsid w:val="00EB59B2"/>
    <w:rsid w:val="00EB5F1A"/>
    <w:rsid w:val="00EB659C"/>
    <w:rsid w:val="00EB6792"/>
    <w:rsid w:val="00EB679D"/>
    <w:rsid w:val="00EB687B"/>
    <w:rsid w:val="00EB6DEE"/>
    <w:rsid w:val="00EB6E69"/>
    <w:rsid w:val="00EB75B9"/>
    <w:rsid w:val="00EB7DED"/>
    <w:rsid w:val="00EC050D"/>
    <w:rsid w:val="00EC0DC0"/>
    <w:rsid w:val="00EC0EE6"/>
    <w:rsid w:val="00EC1113"/>
    <w:rsid w:val="00EC1751"/>
    <w:rsid w:val="00EC2008"/>
    <w:rsid w:val="00EC2046"/>
    <w:rsid w:val="00EC27CF"/>
    <w:rsid w:val="00EC2FB4"/>
    <w:rsid w:val="00EC372A"/>
    <w:rsid w:val="00EC381B"/>
    <w:rsid w:val="00EC3964"/>
    <w:rsid w:val="00EC421B"/>
    <w:rsid w:val="00EC4665"/>
    <w:rsid w:val="00EC46A9"/>
    <w:rsid w:val="00EC4BAE"/>
    <w:rsid w:val="00EC4F78"/>
    <w:rsid w:val="00EC51DD"/>
    <w:rsid w:val="00EC5C11"/>
    <w:rsid w:val="00EC5C3C"/>
    <w:rsid w:val="00EC61E1"/>
    <w:rsid w:val="00EC6417"/>
    <w:rsid w:val="00EC6514"/>
    <w:rsid w:val="00EC68C3"/>
    <w:rsid w:val="00EC6C26"/>
    <w:rsid w:val="00EC70C2"/>
    <w:rsid w:val="00EC76B9"/>
    <w:rsid w:val="00EC785C"/>
    <w:rsid w:val="00EC797B"/>
    <w:rsid w:val="00EC7C23"/>
    <w:rsid w:val="00EC7CB1"/>
    <w:rsid w:val="00EC7F06"/>
    <w:rsid w:val="00ED00E4"/>
    <w:rsid w:val="00ED075A"/>
    <w:rsid w:val="00ED0D9D"/>
    <w:rsid w:val="00ED0E2D"/>
    <w:rsid w:val="00ED1644"/>
    <w:rsid w:val="00ED1845"/>
    <w:rsid w:val="00ED18C0"/>
    <w:rsid w:val="00ED1C92"/>
    <w:rsid w:val="00ED1EDE"/>
    <w:rsid w:val="00ED20D7"/>
    <w:rsid w:val="00ED3498"/>
    <w:rsid w:val="00ED3539"/>
    <w:rsid w:val="00ED3960"/>
    <w:rsid w:val="00ED4213"/>
    <w:rsid w:val="00ED520D"/>
    <w:rsid w:val="00ED6577"/>
    <w:rsid w:val="00ED6721"/>
    <w:rsid w:val="00ED7378"/>
    <w:rsid w:val="00ED761D"/>
    <w:rsid w:val="00ED7706"/>
    <w:rsid w:val="00ED7957"/>
    <w:rsid w:val="00ED7A52"/>
    <w:rsid w:val="00ED7DC1"/>
    <w:rsid w:val="00EE08CA"/>
    <w:rsid w:val="00EE0C50"/>
    <w:rsid w:val="00EE1330"/>
    <w:rsid w:val="00EE135C"/>
    <w:rsid w:val="00EE142E"/>
    <w:rsid w:val="00EE1AFA"/>
    <w:rsid w:val="00EE1C56"/>
    <w:rsid w:val="00EE217B"/>
    <w:rsid w:val="00EE256D"/>
    <w:rsid w:val="00EE2DD6"/>
    <w:rsid w:val="00EE3596"/>
    <w:rsid w:val="00EE3C34"/>
    <w:rsid w:val="00EE3E22"/>
    <w:rsid w:val="00EE3F3F"/>
    <w:rsid w:val="00EE40F7"/>
    <w:rsid w:val="00EE4A2F"/>
    <w:rsid w:val="00EE4E8A"/>
    <w:rsid w:val="00EE53F4"/>
    <w:rsid w:val="00EE5A83"/>
    <w:rsid w:val="00EE5B72"/>
    <w:rsid w:val="00EE6136"/>
    <w:rsid w:val="00EE64D0"/>
    <w:rsid w:val="00EE69D2"/>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F53"/>
    <w:rsid w:val="00EF1FF4"/>
    <w:rsid w:val="00EF24C4"/>
    <w:rsid w:val="00EF2794"/>
    <w:rsid w:val="00EF2EB2"/>
    <w:rsid w:val="00EF2FC1"/>
    <w:rsid w:val="00EF30CB"/>
    <w:rsid w:val="00EF30EB"/>
    <w:rsid w:val="00EF3246"/>
    <w:rsid w:val="00EF416B"/>
    <w:rsid w:val="00EF46E9"/>
    <w:rsid w:val="00EF506B"/>
    <w:rsid w:val="00EF5994"/>
    <w:rsid w:val="00EF5EB7"/>
    <w:rsid w:val="00EF63E6"/>
    <w:rsid w:val="00EF683E"/>
    <w:rsid w:val="00EF694D"/>
    <w:rsid w:val="00EF6D23"/>
    <w:rsid w:val="00EF71C3"/>
    <w:rsid w:val="00EF74A0"/>
    <w:rsid w:val="00EF74FD"/>
    <w:rsid w:val="00EF7C67"/>
    <w:rsid w:val="00EF7E6C"/>
    <w:rsid w:val="00F0023D"/>
    <w:rsid w:val="00F0068F"/>
    <w:rsid w:val="00F00716"/>
    <w:rsid w:val="00F00C2B"/>
    <w:rsid w:val="00F00C8E"/>
    <w:rsid w:val="00F00DE1"/>
    <w:rsid w:val="00F00E24"/>
    <w:rsid w:val="00F01245"/>
    <w:rsid w:val="00F01275"/>
    <w:rsid w:val="00F0141E"/>
    <w:rsid w:val="00F0197A"/>
    <w:rsid w:val="00F020C3"/>
    <w:rsid w:val="00F020E4"/>
    <w:rsid w:val="00F02440"/>
    <w:rsid w:val="00F02B68"/>
    <w:rsid w:val="00F02B79"/>
    <w:rsid w:val="00F030D4"/>
    <w:rsid w:val="00F03185"/>
    <w:rsid w:val="00F0337D"/>
    <w:rsid w:val="00F033FA"/>
    <w:rsid w:val="00F034FA"/>
    <w:rsid w:val="00F039B5"/>
    <w:rsid w:val="00F03BD5"/>
    <w:rsid w:val="00F03CCB"/>
    <w:rsid w:val="00F03E46"/>
    <w:rsid w:val="00F0405E"/>
    <w:rsid w:val="00F04477"/>
    <w:rsid w:val="00F04665"/>
    <w:rsid w:val="00F05066"/>
    <w:rsid w:val="00F052D9"/>
    <w:rsid w:val="00F065DA"/>
    <w:rsid w:val="00F06BF2"/>
    <w:rsid w:val="00F07166"/>
    <w:rsid w:val="00F071D2"/>
    <w:rsid w:val="00F072BF"/>
    <w:rsid w:val="00F074AB"/>
    <w:rsid w:val="00F10554"/>
    <w:rsid w:val="00F105FB"/>
    <w:rsid w:val="00F10603"/>
    <w:rsid w:val="00F10D15"/>
    <w:rsid w:val="00F1114D"/>
    <w:rsid w:val="00F111C7"/>
    <w:rsid w:val="00F11657"/>
    <w:rsid w:val="00F1201C"/>
    <w:rsid w:val="00F127DA"/>
    <w:rsid w:val="00F12BB8"/>
    <w:rsid w:val="00F130FA"/>
    <w:rsid w:val="00F13BDF"/>
    <w:rsid w:val="00F13C86"/>
    <w:rsid w:val="00F13D30"/>
    <w:rsid w:val="00F1409B"/>
    <w:rsid w:val="00F1413E"/>
    <w:rsid w:val="00F14711"/>
    <w:rsid w:val="00F151B9"/>
    <w:rsid w:val="00F156C6"/>
    <w:rsid w:val="00F15BC8"/>
    <w:rsid w:val="00F15F67"/>
    <w:rsid w:val="00F15FDC"/>
    <w:rsid w:val="00F16BA8"/>
    <w:rsid w:val="00F16C9E"/>
    <w:rsid w:val="00F17397"/>
    <w:rsid w:val="00F1752C"/>
    <w:rsid w:val="00F1754D"/>
    <w:rsid w:val="00F17A2E"/>
    <w:rsid w:val="00F17B3C"/>
    <w:rsid w:val="00F17C6E"/>
    <w:rsid w:val="00F200C0"/>
    <w:rsid w:val="00F204C7"/>
    <w:rsid w:val="00F20868"/>
    <w:rsid w:val="00F20C26"/>
    <w:rsid w:val="00F20C38"/>
    <w:rsid w:val="00F20CDD"/>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83D"/>
    <w:rsid w:val="00F24875"/>
    <w:rsid w:val="00F24C16"/>
    <w:rsid w:val="00F250B8"/>
    <w:rsid w:val="00F253BF"/>
    <w:rsid w:val="00F256D2"/>
    <w:rsid w:val="00F25978"/>
    <w:rsid w:val="00F25BB3"/>
    <w:rsid w:val="00F25F1A"/>
    <w:rsid w:val="00F25F71"/>
    <w:rsid w:val="00F2608B"/>
    <w:rsid w:val="00F26175"/>
    <w:rsid w:val="00F2671C"/>
    <w:rsid w:val="00F27037"/>
    <w:rsid w:val="00F2724F"/>
    <w:rsid w:val="00F27476"/>
    <w:rsid w:val="00F27799"/>
    <w:rsid w:val="00F3030A"/>
    <w:rsid w:val="00F30718"/>
    <w:rsid w:val="00F30907"/>
    <w:rsid w:val="00F30AE3"/>
    <w:rsid w:val="00F30E27"/>
    <w:rsid w:val="00F311B3"/>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40C2"/>
    <w:rsid w:val="00F3468D"/>
    <w:rsid w:val="00F34B31"/>
    <w:rsid w:val="00F34BDE"/>
    <w:rsid w:val="00F35219"/>
    <w:rsid w:val="00F35536"/>
    <w:rsid w:val="00F35958"/>
    <w:rsid w:val="00F35A9E"/>
    <w:rsid w:val="00F35C0E"/>
    <w:rsid w:val="00F35CC5"/>
    <w:rsid w:val="00F35E7C"/>
    <w:rsid w:val="00F35F2C"/>
    <w:rsid w:val="00F3624A"/>
    <w:rsid w:val="00F3683B"/>
    <w:rsid w:val="00F36D81"/>
    <w:rsid w:val="00F37074"/>
    <w:rsid w:val="00F373B3"/>
    <w:rsid w:val="00F37897"/>
    <w:rsid w:val="00F408F3"/>
    <w:rsid w:val="00F40E18"/>
    <w:rsid w:val="00F40E36"/>
    <w:rsid w:val="00F40F61"/>
    <w:rsid w:val="00F419F2"/>
    <w:rsid w:val="00F41CE5"/>
    <w:rsid w:val="00F42401"/>
    <w:rsid w:val="00F42E48"/>
    <w:rsid w:val="00F42FF2"/>
    <w:rsid w:val="00F4340E"/>
    <w:rsid w:val="00F437A9"/>
    <w:rsid w:val="00F439EE"/>
    <w:rsid w:val="00F44379"/>
    <w:rsid w:val="00F44829"/>
    <w:rsid w:val="00F4484D"/>
    <w:rsid w:val="00F45586"/>
    <w:rsid w:val="00F45C91"/>
    <w:rsid w:val="00F45ED3"/>
    <w:rsid w:val="00F46333"/>
    <w:rsid w:val="00F46889"/>
    <w:rsid w:val="00F4690F"/>
    <w:rsid w:val="00F469D0"/>
    <w:rsid w:val="00F46C5D"/>
    <w:rsid w:val="00F4783E"/>
    <w:rsid w:val="00F500CA"/>
    <w:rsid w:val="00F50272"/>
    <w:rsid w:val="00F508D7"/>
    <w:rsid w:val="00F5100E"/>
    <w:rsid w:val="00F517BC"/>
    <w:rsid w:val="00F518EA"/>
    <w:rsid w:val="00F51CD9"/>
    <w:rsid w:val="00F52216"/>
    <w:rsid w:val="00F52509"/>
    <w:rsid w:val="00F52F1B"/>
    <w:rsid w:val="00F5300E"/>
    <w:rsid w:val="00F53349"/>
    <w:rsid w:val="00F5343C"/>
    <w:rsid w:val="00F5345C"/>
    <w:rsid w:val="00F5354B"/>
    <w:rsid w:val="00F53FC7"/>
    <w:rsid w:val="00F54070"/>
    <w:rsid w:val="00F547F1"/>
    <w:rsid w:val="00F54A25"/>
    <w:rsid w:val="00F55607"/>
    <w:rsid w:val="00F55C9E"/>
    <w:rsid w:val="00F55E1B"/>
    <w:rsid w:val="00F55E68"/>
    <w:rsid w:val="00F5689A"/>
    <w:rsid w:val="00F56B24"/>
    <w:rsid w:val="00F56E15"/>
    <w:rsid w:val="00F57C39"/>
    <w:rsid w:val="00F57C53"/>
    <w:rsid w:val="00F60759"/>
    <w:rsid w:val="00F609DD"/>
    <w:rsid w:val="00F61214"/>
    <w:rsid w:val="00F61988"/>
    <w:rsid w:val="00F61C46"/>
    <w:rsid w:val="00F61F35"/>
    <w:rsid w:val="00F620C9"/>
    <w:rsid w:val="00F620E9"/>
    <w:rsid w:val="00F6277C"/>
    <w:rsid w:val="00F62D95"/>
    <w:rsid w:val="00F633C3"/>
    <w:rsid w:val="00F6390F"/>
    <w:rsid w:val="00F64627"/>
    <w:rsid w:val="00F649F8"/>
    <w:rsid w:val="00F650BD"/>
    <w:rsid w:val="00F652A7"/>
    <w:rsid w:val="00F652BE"/>
    <w:rsid w:val="00F6534F"/>
    <w:rsid w:val="00F65C46"/>
    <w:rsid w:val="00F667C5"/>
    <w:rsid w:val="00F66B1C"/>
    <w:rsid w:val="00F67053"/>
    <w:rsid w:val="00F67318"/>
    <w:rsid w:val="00F67B09"/>
    <w:rsid w:val="00F70193"/>
    <w:rsid w:val="00F7028D"/>
    <w:rsid w:val="00F70506"/>
    <w:rsid w:val="00F7083C"/>
    <w:rsid w:val="00F70D98"/>
    <w:rsid w:val="00F70DB8"/>
    <w:rsid w:val="00F70E3F"/>
    <w:rsid w:val="00F70EBE"/>
    <w:rsid w:val="00F71A15"/>
    <w:rsid w:val="00F71BF6"/>
    <w:rsid w:val="00F720B5"/>
    <w:rsid w:val="00F721EF"/>
    <w:rsid w:val="00F72555"/>
    <w:rsid w:val="00F726DF"/>
    <w:rsid w:val="00F72A80"/>
    <w:rsid w:val="00F73301"/>
    <w:rsid w:val="00F73629"/>
    <w:rsid w:val="00F73E1A"/>
    <w:rsid w:val="00F74B64"/>
    <w:rsid w:val="00F74C4E"/>
    <w:rsid w:val="00F74C7C"/>
    <w:rsid w:val="00F75129"/>
    <w:rsid w:val="00F767B7"/>
    <w:rsid w:val="00F76932"/>
    <w:rsid w:val="00F76E4F"/>
    <w:rsid w:val="00F77584"/>
    <w:rsid w:val="00F77B79"/>
    <w:rsid w:val="00F806AC"/>
    <w:rsid w:val="00F806F3"/>
    <w:rsid w:val="00F8086B"/>
    <w:rsid w:val="00F80A69"/>
    <w:rsid w:val="00F80C8E"/>
    <w:rsid w:val="00F81EFC"/>
    <w:rsid w:val="00F81F05"/>
    <w:rsid w:val="00F82E2B"/>
    <w:rsid w:val="00F830B5"/>
    <w:rsid w:val="00F8382B"/>
    <w:rsid w:val="00F83973"/>
    <w:rsid w:val="00F83D26"/>
    <w:rsid w:val="00F83E82"/>
    <w:rsid w:val="00F841B7"/>
    <w:rsid w:val="00F842FF"/>
    <w:rsid w:val="00F8449C"/>
    <w:rsid w:val="00F85135"/>
    <w:rsid w:val="00F85272"/>
    <w:rsid w:val="00F855EF"/>
    <w:rsid w:val="00F8591F"/>
    <w:rsid w:val="00F85A91"/>
    <w:rsid w:val="00F85B5F"/>
    <w:rsid w:val="00F85D3B"/>
    <w:rsid w:val="00F8613F"/>
    <w:rsid w:val="00F86360"/>
    <w:rsid w:val="00F8660A"/>
    <w:rsid w:val="00F86921"/>
    <w:rsid w:val="00F86A77"/>
    <w:rsid w:val="00F86C89"/>
    <w:rsid w:val="00F86D04"/>
    <w:rsid w:val="00F8757F"/>
    <w:rsid w:val="00F87A51"/>
    <w:rsid w:val="00F90312"/>
    <w:rsid w:val="00F9062E"/>
    <w:rsid w:val="00F90630"/>
    <w:rsid w:val="00F90DB3"/>
    <w:rsid w:val="00F90F5B"/>
    <w:rsid w:val="00F9102D"/>
    <w:rsid w:val="00F91606"/>
    <w:rsid w:val="00F9242B"/>
    <w:rsid w:val="00F92CAC"/>
    <w:rsid w:val="00F934EF"/>
    <w:rsid w:val="00F9379E"/>
    <w:rsid w:val="00F93954"/>
    <w:rsid w:val="00F94569"/>
    <w:rsid w:val="00F94C71"/>
    <w:rsid w:val="00F94DDF"/>
    <w:rsid w:val="00F9518D"/>
    <w:rsid w:val="00F951A6"/>
    <w:rsid w:val="00F95E39"/>
    <w:rsid w:val="00F95F4A"/>
    <w:rsid w:val="00F964C6"/>
    <w:rsid w:val="00F965F7"/>
    <w:rsid w:val="00F96A70"/>
    <w:rsid w:val="00F97362"/>
    <w:rsid w:val="00F9753D"/>
    <w:rsid w:val="00F9786B"/>
    <w:rsid w:val="00FA023C"/>
    <w:rsid w:val="00FA09BD"/>
    <w:rsid w:val="00FA11C9"/>
    <w:rsid w:val="00FA1230"/>
    <w:rsid w:val="00FA179C"/>
    <w:rsid w:val="00FA17C5"/>
    <w:rsid w:val="00FA1A77"/>
    <w:rsid w:val="00FA216A"/>
    <w:rsid w:val="00FA239F"/>
    <w:rsid w:val="00FA2C83"/>
    <w:rsid w:val="00FA30FA"/>
    <w:rsid w:val="00FA35F0"/>
    <w:rsid w:val="00FA3665"/>
    <w:rsid w:val="00FA4037"/>
    <w:rsid w:val="00FA4A4A"/>
    <w:rsid w:val="00FA4C50"/>
    <w:rsid w:val="00FA4F24"/>
    <w:rsid w:val="00FA5751"/>
    <w:rsid w:val="00FA61E8"/>
    <w:rsid w:val="00FA6429"/>
    <w:rsid w:val="00FA65E7"/>
    <w:rsid w:val="00FA6ABD"/>
    <w:rsid w:val="00FA6B15"/>
    <w:rsid w:val="00FA7240"/>
    <w:rsid w:val="00FA75AC"/>
    <w:rsid w:val="00FB01A0"/>
    <w:rsid w:val="00FB04A9"/>
    <w:rsid w:val="00FB0B52"/>
    <w:rsid w:val="00FB0CB4"/>
    <w:rsid w:val="00FB1015"/>
    <w:rsid w:val="00FB1FB7"/>
    <w:rsid w:val="00FB24A4"/>
    <w:rsid w:val="00FB256A"/>
    <w:rsid w:val="00FB2674"/>
    <w:rsid w:val="00FB2DFD"/>
    <w:rsid w:val="00FB38AC"/>
    <w:rsid w:val="00FB38EE"/>
    <w:rsid w:val="00FB3E33"/>
    <w:rsid w:val="00FB3EEC"/>
    <w:rsid w:val="00FB4020"/>
    <w:rsid w:val="00FB44E4"/>
    <w:rsid w:val="00FB47F5"/>
    <w:rsid w:val="00FB4843"/>
    <w:rsid w:val="00FB52AF"/>
    <w:rsid w:val="00FB54AB"/>
    <w:rsid w:val="00FB59D8"/>
    <w:rsid w:val="00FB5D9F"/>
    <w:rsid w:val="00FB6BD9"/>
    <w:rsid w:val="00FB7075"/>
    <w:rsid w:val="00FB7248"/>
    <w:rsid w:val="00FB752A"/>
    <w:rsid w:val="00FB7852"/>
    <w:rsid w:val="00FC030C"/>
    <w:rsid w:val="00FC0672"/>
    <w:rsid w:val="00FC082A"/>
    <w:rsid w:val="00FC1A46"/>
    <w:rsid w:val="00FC1DA4"/>
    <w:rsid w:val="00FC23B9"/>
    <w:rsid w:val="00FC29BF"/>
    <w:rsid w:val="00FC2B82"/>
    <w:rsid w:val="00FC2CAA"/>
    <w:rsid w:val="00FC2D69"/>
    <w:rsid w:val="00FC33ED"/>
    <w:rsid w:val="00FC39B8"/>
    <w:rsid w:val="00FC3E47"/>
    <w:rsid w:val="00FC4449"/>
    <w:rsid w:val="00FC46CD"/>
    <w:rsid w:val="00FC4B03"/>
    <w:rsid w:val="00FC5BB6"/>
    <w:rsid w:val="00FC5E38"/>
    <w:rsid w:val="00FC6831"/>
    <w:rsid w:val="00FC692B"/>
    <w:rsid w:val="00FC6D35"/>
    <w:rsid w:val="00FC6E66"/>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33EA"/>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16B"/>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C8A"/>
    <w:rsid w:val="00FE456A"/>
    <w:rsid w:val="00FE49B1"/>
    <w:rsid w:val="00FE4C14"/>
    <w:rsid w:val="00FE4C2E"/>
    <w:rsid w:val="00FE540B"/>
    <w:rsid w:val="00FE54DD"/>
    <w:rsid w:val="00FE55DD"/>
    <w:rsid w:val="00FE5838"/>
    <w:rsid w:val="00FE5FA8"/>
    <w:rsid w:val="00FE6109"/>
    <w:rsid w:val="00FE62CC"/>
    <w:rsid w:val="00FE62D4"/>
    <w:rsid w:val="00FE68CA"/>
    <w:rsid w:val="00FE6997"/>
    <w:rsid w:val="00FE74FD"/>
    <w:rsid w:val="00FE7518"/>
    <w:rsid w:val="00FE7890"/>
    <w:rsid w:val="00FE79A0"/>
    <w:rsid w:val="00FE7AD6"/>
    <w:rsid w:val="00FE7C5A"/>
    <w:rsid w:val="00FE7DEF"/>
    <w:rsid w:val="00FE7E42"/>
    <w:rsid w:val="00FE7E4F"/>
    <w:rsid w:val="00FE7EAA"/>
    <w:rsid w:val="00FF03F7"/>
    <w:rsid w:val="00FF07A8"/>
    <w:rsid w:val="00FF0E7D"/>
    <w:rsid w:val="00FF113B"/>
    <w:rsid w:val="00FF16CB"/>
    <w:rsid w:val="00FF1762"/>
    <w:rsid w:val="00FF1CB7"/>
    <w:rsid w:val="00FF1DFA"/>
    <w:rsid w:val="00FF24EF"/>
    <w:rsid w:val="00FF2D54"/>
    <w:rsid w:val="00FF36F8"/>
    <w:rsid w:val="00FF4EC1"/>
    <w:rsid w:val="00FF5186"/>
    <w:rsid w:val="00FF569A"/>
    <w:rsid w:val="00FF5B00"/>
    <w:rsid w:val="00FF5B29"/>
    <w:rsid w:val="00FF5C95"/>
    <w:rsid w:val="00FF6020"/>
    <w:rsid w:val="00FF62CB"/>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E4F"/>
    <w:rPr>
      <w:rFonts w:ascii="Times New Roman" w:eastAsia="Times New Roman" w:hAnsi="Times New Roman"/>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164962">
      <w:bodyDiv w:val="1"/>
      <w:marLeft w:val="0"/>
      <w:marRight w:val="0"/>
      <w:marTop w:val="0"/>
      <w:marBottom w:val="0"/>
      <w:divBdr>
        <w:top w:val="none" w:sz="0" w:space="0" w:color="auto"/>
        <w:left w:val="none" w:sz="0" w:space="0" w:color="auto"/>
        <w:bottom w:val="none" w:sz="0" w:space="0" w:color="auto"/>
        <w:right w:val="none" w:sz="0" w:space="0" w:color="auto"/>
      </w:divBdr>
    </w:div>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1975597265">
      <w:bodyDiv w:val="1"/>
      <w:marLeft w:val="0"/>
      <w:marRight w:val="0"/>
      <w:marTop w:val="0"/>
      <w:marBottom w:val="0"/>
      <w:divBdr>
        <w:top w:val="none" w:sz="0" w:space="0" w:color="auto"/>
        <w:left w:val="none" w:sz="0" w:space="0" w:color="auto"/>
        <w:bottom w:val="none" w:sz="0" w:space="0" w:color="auto"/>
        <w:right w:val="none" w:sz="0" w:space="0" w:color="auto"/>
      </w:divBdr>
      <w:divsChild>
        <w:div w:id="1454245661">
          <w:marLeft w:val="0"/>
          <w:marRight w:val="0"/>
          <w:marTop w:val="0"/>
          <w:marBottom w:val="0"/>
          <w:divBdr>
            <w:top w:val="none" w:sz="0" w:space="0" w:color="auto"/>
            <w:left w:val="none" w:sz="0" w:space="0" w:color="auto"/>
            <w:bottom w:val="none" w:sz="0" w:space="0" w:color="auto"/>
            <w:right w:val="none" w:sz="0" w:space="0" w:color="auto"/>
          </w:divBdr>
          <w:divsChild>
            <w:div w:id="680208640">
              <w:marLeft w:val="0"/>
              <w:marRight w:val="0"/>
              <w:marTop w:val="0"/>
              <w:marBottom w:val="0"/>
              <w:divBdr>
                <w:top w:val="none" w:sz="0" w:space="0" w:color="auto"/>
                <w:left w:val="none" w:sz="0" w:space="0" w:color="auto"/>
                <w:bottom w:val="none" w:sz="0" w:space="0" w:color="auto"/>
                <w:right w:val="none" w:sz="0" w:space="0" w:color="auto"/>
              </w:divBdr>
              <w:divsChild>
                <w:div w:id="329530483">
                  <w:marLeft w:val="0"/>
                  <w:marRight w:val="0"/>
                  <w:marTop w:val="0"/>
                  <w:marBottom w:val="0"/>
                  <w:divBdr>
                    <w:top w:val="none" w:sz="0" w:space="0" w:color="auto"/>
                    <w:left w:val="none" w:sz="0" w:space="0" w:color="auto"/>
                    <w:bottom w:val="none" w:sz="0" w:space="0" w:color="auto"/>
                    <w:right w:val="none" w:sz="0" w:space="0" w:color="auto"/>
                  </w:divBdr>
                  <w:divsChild>
                    <w:div w:id="1443304747">
                      <w:marLeft w:val="0"/>
                      <w:marRight w:val="0"/>
                      <w:marTop w:val="0"/>
                      <w:marBottom w:val="0"/>
                      <w:divBdr>
                        <w:top w:val="none" w:sz="0" w:space="0" w:color="auto"/>
                        <w:left w:val="none" w:sz="0" w:space="0" w:color="auto"/>
                        <w:bottom w:val="none" w:sz="0" w:space="0" w:color="auto"/>
                        <w:right w:val="none" w:sz="0" w:space="0" w:color="auto"/>
                      </w:divBdr>
                      <w:divsChild>
                        <w:div w:id="2136748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097467">
              <w:marLeft w:val="0"/>
              <w:marRight w:val="0"/>
              <w:marTop w:val="0"/>
              <w:marBottom w:val="0"/>
              <w:divBdr>
                <w:top w:val="none" w:sz="0" w:space="0" w:color="auto"/>
                <w:left w:val="none" w:sz="0" w:space="0" w:color="auto"/>
                <w:bottom w:val="none" w:sz="0" w:space="0" w:color="auto"/>
                <w:right w:val="none" w:sz="0" w:space="0" w:color="auto"/>
              </w:divBdr>
            </w:div>
            <w:div w:id="1957905410">
              <w:marLeft w:val="0"/>
              <w:marRight w:val="0"/>
              <w:marTop w:val="0"/>
              <w:marBottom w:val="0"/>
              <w:divBdr>
                <w:top w:val="none" w:sz="0" w:space="0" w:color="auto"/>
                <w:left w:val="none" w:sz="0" w:space="0" w:color="auto"/>
                <w:bottom w:val="none" w:sz="0" w:space="0" w:color="auto"/>
                <w:right w:val="none" w:sz="0" w:space="0" w:color="auto"/>
              </w:divBdr>
              <w:divsChild>
                <w:div w:id="1981377333">
                  <w:marLeft w:val="0"/>
                  <w:marRight w:val="0"/>
                  <w:marTop w:val="0"/>
                  <w:marBottom w:val="0"/>
                  <w:divBdr>
                    <w:top w:val="none" w:sz="0" w:space="0" w:color="auto"/>
                    <w:left w:val="none" w:sz="0" w:space="0" w:color="auto"/>
                    <w:bottom w:val="none" w:sz="0" w:space="0" w:color="auto"/>
                    <w:right w:val="none" w:sz="0" w:space="0" w:color="auto"/>
                  </w:divBdr>
                  <w:divsChild>
                    <w:div w:id="1158182973">
                      <w:marLeft w:val="0"/>
                      <w:marRight w:val="0"/>
                      <w:marTop w:val="0"/>
                      <w:marBottom w:val="0"/>
                      <w:divBdr>
                        <w:top w:val="none" w:sz="0" w:space="0" w:color="auto"/>
                        <w:left w:val="none" w:sz="0" w:space="0" w:color="auto"/>
                        <w:bottom w:val="none" w:sz="0" w:space="0" w:color="auto"/>
                        <w:right w:val="none" w:sz="0" w:space="0" w:color="auto"/>
                      </w:divBdr>
                      <w:divsChild>
                        <w:div w:id="15070865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9990634">
              <w:marLeft w:val="0"/>
              <w:marRight w:val="0"/>
              <w:marTop w:val="0"/>
              <w:marBottom w:val="0"/>
              <w:divBdr>
                <w:top w:val="none" w:sz="0" w:space="0" w:color="auto"/>
                <w:left w:val="none" w:sz="0" w:space="0" w:color="auto"/>
                <w:bottom w:val="none" w:sz="0" w:space="0" w:color="auto"/>
                <w:right w:val="none" w:sz="0" w:space="0" w:color="auto"/>
              </w:divBdr>
            </w:div>
            <w:div w:id="966814895">
              <w:marLeft w:val="0"/>
              <w:marRight w:val="0"/>
              <w:marTop w:val="0"/>
              <w:marBottom w:val="0"/>
              <w:divBdr>
                <w:top w:val="none" w:sz="0" w:space="0" w:color="auto"/>
                <w:left w:val="none" w:sz="0" w:space="0" w:color="auto"/>
                <w:bottom w:val="none" w:sz="0" w:space="0" w:color="auto"/>
                <w:right w:val="none" w:sz="0" w:space="0" w:color="auto"/>
              </w:divBdr>
              <w:divsChild>
                <w:div w:id="2006780179">
                  <w:marLeft w:val="0"/>
                  <w:marRight w:val="0"/>
                  <w:marTop w:val="0"/>
                  <w:marBottom w:val="0"/>
                  <w:divBdr>
                    <w:top w:val="none" w:sz="0" w:space="0" w:color="auto"/>
                    <w:left w:val="none" w:sz="0" w:space="0" w:color="auto"/>
                    <w:bottom w:val="none" w:sz="0" w:space="0" w:color="auto"/>
                    <w:right w:val="none" w:sz="0" w:space="0" w:color="auto"/>
                  </w:divBdr>
                  <w:divsChild>
                    <w:div w:id="1752315601">
                      <w:marLeft w:val="0"/>
                      <w:marRight w:val="0"/>
                      <w:marTop w:val="0"/>
                      <w:marBottom w:val="0"/>
                      <w:divBdr>
                        <w:top w:val="none" w:sz="0" w:space="0" w:color="auto"/>
                        <w:left w:val="none" w:sz="0" w:space="0" w:color="auto"/>
                        <w:bottom w:val="none" w:sz="0" w:space="0" w:color="auto"/>
                        <w:right w:val="none" w:sz="0" w:space="0" w:color="auto"/>
                      </w:divBdr>
                      <w:divsChild>
                        <w:div w:id="466361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1520300">
              <w:marLeft w:val="0"/>
              <w:marRight w:val="0"/>
              <w:marTop w:val="0"/>
              <w:marBottom w:val="0"/>
              <w:divBdr>
                <w:top w:val="none" w:sz="0" w:space="0" w:color="auto"/>
                <w:left w:val="none" w:sz="0" w:space="0" w:color="auto"/>
                <w:bottom w:val="none" w:sz="0" w:space="0" w:color="auto"/>
                <w:right w:val="none" w:sz="0" w:space="0" w:color="auto"/>
              </w:divBdr>
            </w:div>
            <w:div w:id="421027609">
              <w:marLeft w:val="0"/>
              <w:marRight w:val="0"/>
              <w:marTop w:val="0"/>
              <w:marBottom w:val="0"/>
              <w:divBdr>
                <w:top w:val="none" w:sz="0" w:space="0" w:color="auto"/>
                <w:left w:val="none" w:sz="0" w:space="0" w:color="auto"/>
                <w:bottom w:val="none" w:sz="0" w:space="0" w:color="auto"/>
                <w:right w:val="none" w:sz="0" w:space="0" w:color="auto"/>
              </w:divBdr>
              <w:divsChild>
                <w:div w:id="832839279">
                  <w:marLeft w:val="0"/>
                  <w:marRight w:val="0"/>
                  <w:marTop w:val="0"/>
                  <w:marBottom w:val="0"/>
                  <w:divBdr>
                    <w:top w:val="none" w:sz="0" w:space="0" w:color="auto"/>
                    <w:left w:val="none" w:sz="0" w:space="0" w:color="auto"/>
                    <w:bottom w:val="none" w:sz="0" w:space="0" w:color="auto"/>
                    <w:right w:val="none" w:sz="0" w:space="0" w:color="auto"/>
                  </w:divBdr>
                  <w:divsChild>
                    <w:div w:id="1990284335">
                      <w:marLeft w:val="0"/>
                      <w:marRight w:val="0"/>
                      <w:marTop w:val="0"/>
                      <w:marBottom w:val="0"/>
                      <w:divBdr>
                        <w:top w:val="none" w:sz="0" w:space="0" w:color="auto"/>
                        <w:left w:val="none" w:sz="0" w:space="0" w:color="auto"/>
                        <w:bottom w:val="none" w:sz="0" w:space="0" w:color="auto"/>
                        <w:right w:val="none" w:sz="0" w:space="0" w:color="auto"/>
                      </w:divBdr>
                      <w:divsChild>
                        <w:div w:id="95895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8727436">
              <w:marLeft w:val="0"/>
              <w:marRight w:val="0"/>
              <w:marTop w:val="0"/>
              <w:marBottom w:val="0"/>
              <w:divBdr>
                <w:top w:val="none" w:sz="0" w:space="0" w:color="auto"/>
                <w:left w:val="none" w:sz="0" w:space="0" w:color="auto"/>
                <w:bottom w:val="none" w:sz="0" w:space="0" w:color="auto"/>
                <w:right w:val="none" w:sz="0" w:space="0" w:color="auto"/>
              </w:divBdr>
            </w:div>
            <w:div w:id="1173227205">
              <w:marLeft w:val="0"/>
              <w:marRight w:val="0"/>
              <w:marTop w:val="0"/>
              <w:marBottom w:val="0"/>
              <w:divBdr>
                <w:top w:val="none" w:sz="0" w:space="0" w:color="auto"/>
                <w:left w:val="none" w:sz="0" w:space="0" w:color="auto"/>
                <w:bottom w:val="none" w:sz="0" w:space="0" w:color="auto"/>
                <w:right w:val="none" w:sz="0" w:space="0" w:color="auto"/>
              </w:divBdr>
              <w:divsChild>
                <w:div w:id="288556721">
                  <w:marLeft w:val="0"/>
                  <w:marRight w:val="0"/>
                  <w:marTop w:val="0"/>
                  <w:marBottom w:val="0"/>
                  <w:divBdr>
                    <w:top w:val="none" w:sz="0" w:space="0" w:color="auto"/>
                    <w:left w:val="none" w:sz="0" w:space="0" w:color="auto"/>
                    <w:bottom w:val="none" w:sz="0" w:space="0" w:color="auto"/>
                    <w:right w:val="none" w:sz="0" w:space="0" w:color="auto"/>
                  </w:divBdr>
                  <w:divsChild>
                    <w:div w:id="840243632">
                      <w:marLeft w:val="0"/>
                      <w:marRight w:val="0"/>
                      <w:marTop w:val="0"/>
                      <w:marBottom w:val="0"/>
                      <w:divBdr>
                        <w:top w:val="none" w:sz="0" w:space="0" w:color="auto"/>
                        <w:left w:val="none" w:sz="0" w:space="0" w:color="auto"/>
                        <w:bottom w:val="none" w:sz="0" w:space="0" w:color="auto"/>
                        <w:right w:val="none" w:sz="0" w:space="0" w:color="auto"/>
                      </w:divBdr>
                      <w:divsChild>
                        <w:div w:id="1120763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4888524">
              <w:marLeft w:val="0"/>
              <w:marRight w:val="0"/>
              <w:marTop w:val="0"/>
              <w:marBottom w:val="0"/>
              <w:divBdr>
                <w:top w:val="none" w:sz="0" w:space="0" w:color="auto"/>
                <w:left w:val="none" w:sz="0" w:space="0" w:color="auto"/>
                <w:bottom w:val="none" w:sz="0" w:space="0" w:color="auto"/>
                <w:right w:val="none" w:sz="0" w:space="0" w:color="auto"/>
              </w:divBdr>
            </w:div>
            <w:div w:id="490753534">
              <w:marLeft w:val="0"/>
              <w:marRight w:val="0"/>
              <w:marTop w:val="0"/>
              <w:marBottom w:val="0"/>
              <w:divBdr>
                <w:top w:val="none" w:sz="0" w:space="0" w:color="auto"/>
                <w:left w:val="none" w:sz="0" w:space="0" w:color="auto"/>
                <w:bottom w:val="none" w:sz="0" w:space="0" w:color="auto"/>
                <w:right w:val="none" w:sz="0" w:space="0" w:color="auto"/>
              </w:divBdr>
            </w:div>
            <w:div w:id="768355943">
              <w:marLeft w:val="0"/>
              <w:marRight w:val="0"/>
              <w:marTop w:val="0"/>
              <w:marBottom w:val="0"/>
              <w:divBdr>
                <w:top w:val="none" w:sz="0" w:space="0" w:color="auto"/>
                <w:left w:val="none" w:sz="0" w:space="0" w:color="auto"/>
                <w:bottom w:val="none" w:sz="0" w:space="0" w:color="auto"/>
                <w:right w:val="none" w:sz="0" w:space="0" w:color="auto"/>
              </w:divBdr>
            </w:div>
            <w:div w:id="849099304">
              <w:marLeft w:val="0"/>
              <w:marRight w:val="0"/>
              <w:marTop w:val="0"/>
              <w:marBottom w:val="0"/>
              <w:divBdr>
                <w:top w:val="none" w:sz="0" w:space="0" w:color="auto"/>
                <w:left w:val="none" w:sz="0" w:space="0" w:color="auto"/>
                <w:bottom w:val="none" w:sz="0" w:space="0" w:color="auto"/>
                <w:right w:val="none" w:sz="0" w:space="0" w:color="auto"/>
              </w:divBdr>
            </w:div>
            <w:div w:id="505902938">
              <w:marLeft w:val="0"/>
              <w:marRight w:val="0"/>
              <w:marTop w:val="0"/>
              <w:marBottom w:val="0"/>
              <w:divBdr>
                <w:top w:val="none" w:sz="0" w:space="0" w:color="auto"/>
                <w:left w:val="none" w:sz="0" w:space="0" w:color="auto"/>
                <w:bottom w:val="none" w:sz="0" w:space="0" w:color="auto"/>
                <w:right w:val="none" w:sz="0" w:space="0" w:color="auto"/>
              </w:divBdr>
            </w:div>
            <w:div w:id="983509176">
              <w:marLeft w:val="0"/>
              <w:marRight w:val="0"/>
              <w:marTop w:val="0"/>
              <w:marBottom w:val="0"/>
              <w:divBdr>
                <w:top w:val="none" w:sz="0" w:space="0" w:color="auto"/>
                <w:left w:val="none" w:sz="0" w:space="0" w:color="auto"/>
                <w:bottom w:val="none" w:sz="0" w:space="0" w:color="auto"/>
                <w:right w:val="none" w:sz="0" w:space="0" w:color="auto"/>
              </w:divBdr>
              <w:divsChild>
                <w:div w:id="895436503">
                  <w:marLeft w:val="0"/>
                  <w:marRight w:val="0"/>
                  <w:marTop w:val="0"/>
                  <w:marBottom w:val="0"/>
                  <w:divBdr>
                    <w:top w:val="none" w:sz="0" w:space="0" w:color="auto"/>
                    <w:left w:val="none" w:sz="0" w:space="0" w:color="auto"/>
                    <w:bottom w:val="none" w:sz="0" w:space="0" w:color="auto"/>
                    <w:right w:val="none" w:sz="0" w:space="0" w:color="auto"/>
                  </w:divBdr>
                  <w:divsChild>
                    <w:div w:id="496458276">
                      <w:marLeft w:val="0"/>
                      <w:marRight w:val="0"/>
                      <w:marTop w:val="0"/>
                      <w:marBottom w:val="0"/>
                      <w:divBdr>
                        <w:top w:val="none" w:sz="0" w:space="0" w:color="auto"/>
                        <w:left w:val="none" w:sz="0" w:space="0" w:color="auto"/>
                        <w:bottom w:val="none" w:sz="0" w:space="0" w:color="auto"/>
                        <w:right w:val="none" w:sz="0" w:space="0" w:color="auto"/>
                      </w:divBdr>
                      <w:divsChild>
                        <w:div w:id="1455173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25185574">
              <w:marLeft w:val="0"/>
              <w:marRight w:val="0"/>
              <w:marTop w:val="0"/>
              <w:marBottom w:val="0"/>
              <w:divBdr>
                <w:top w:val="none" w:sz="0" w:space="0" w:color="auto"/>
                <w:left w:val="none" w:sz="0" w:space="0" w:color="auto"/>
                <w:bottom w:val="none" w:sz="0" w:space="0" w:color="auto"/>
                <w:right w:val="none" w:sz="0" w:space="0" w:color="auto"/>
              </w:divBdr>
            </w:div>
            <w:div w:id="42800628">
              <w:marLeft w:val="0"/>
              <w:marRight w:val="0"/>
              <w:marTop w:val="0"/>
              <w:marBottom w:val="0"/>
              <w:divBdr>
                <w:top w:val="none" w:sz="0" w:space="0" w:color="auto"/>
                <w:left w:val="none" w:sz="0" w:space="0" w:color="auto"/>
                <w:bottom w:val="none" w:sz="0" w:space="0" w:color="auto"/>
                <w:right w:val="none" w:sz="0" w:space="0" w:color="auto"/>
              </w:divBdr>
              <w:divsChild>
                <w:div w:id="719863892">
                  <w:marLeft w:val="0"/>
                  <w:marRight w:val="0"/>
                  <w:marTop w:val="0"/>
                  <w:marBottom w:val="0"/>
                  <w:divBdr>
                    <w:top w:val="none" w:sz="0" w:space="0" w:color="auto"/>
                    <w:left w:val="none" w:sz="0" w:space="0" w:color="auto"/>
                    <w:bottom w:val="none" w:sz="0" w:space="0" w:color="auto"/>
                    <w:right w:val="none" w:sz="0" w:space="0" w:color="auto"/>
                  </w:divBdr>
                  <w:divsChild>
                    <w:div w:id="351422550">
                      <w:marLeft w:val="0"/>
                      <w:marRight w:val="0"/>
                      <w:marTop w:val="0"/>
                      <w:marBottom w:val="0"/>
                      <w:divBdr>
                        <w:top w:val="none" w:sz="0" w:space="0" w:color="auto"/>
                        <w:left w:val="none" w:sz="0" w:space="0" w:color="auto"/>
                        <w:bottom w:val="none" w:sz="0" w:space="0" w:color="auto"/>
                        <w:right w:val="none" w:sz="0" w:space="0" w:color="auto"/>
                      </w:divBdr>
                      <w:divsChild>
                        <w:div w:id="16253860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44727982">
              <w:marLeft w:val="0"/>
              <w:marRight w:val="0"/>
              <w:marTop w:val="0"/>
              <w:marBottom w:val="0"/>
              <w:divBdr>
                <w:top w:val="none" w:sz="0" w:space="0" w:color="auto"/>
                <w:left w:val="none" w:sz="0" w:space="0" w:color="auto"/>
                <w:bottom w:val="none" w:sz="0" w:space="0" w:color="auto"/>
                <w:right w:val="none" w:sz="0" w:space="0" w:color="auto"/>
              </w:divBdr>
            </w:div>
            <w:div w:id="977808092">
              <w:marLeft w:val="0"/>
              <w:marRight w:val="0"/>
              <w:marTop w:val="0"/>
              <w:marBottom w:val="0"/>
              <w:divBdr>
                <w:top w:val="none" w:sz="0" w:space="0" w:color="auto"/>
                <w:left w:val="none" w:sz="0" w:space="0" w:color="auto"/>
                <w:bottom w:val="none" w:sz="0" w:space="0" w:color="auto"/>
                <w:right w:val="none" w:sz="0" w:space="0" w:color="auto"/>
              </w:divBdr>
              <w:divsChild>
                <w:div w:id="1862236143">
                  <w:marLeft w:val="0"/>
                  <w:marRight w:val="0"/>
                  <w:marTop w:val="0"/>
                  <w:marBottom w:val="0"/>
                  <w:divBdr>
                    <w:top w:val="none" w:sz="0" w:space="0" w:color="auto"/>
                    <w:left w:val="none" w:sz="0" w:space="0" w:color="auto"/>
                    <w:bottom w:val="none" w:sz="0" w:space="0" w:color="auto"/>
                    <w:right w:val="none" w:sz="0" w:space="0" w:color="auto"/>
                  </w:divBdr>
                  <w:divsChild>
                    <w:div w:id="1932860431">
                      <w:marLeft w:val="0"/>
                      <w:marRight w:val="0"/>
                      <w:marTop w:val="0"/>
                      <w:marBottom w:val="0"/>
                      <w:divBdr>
                        <w:top w:val="none" w:sz="0" w:space="0" w:color="auto"/>
                        <w:left w:val="none" w:sz="0" w:space="0" w:color="auto"/>
                        <w:bottom w:val="none" w:sz="0" w:space="0" w:color="auto"/>
                        <w:right w:val="none" w:sz="0" w:space="0" w:color="auto"/>
                      </w:divBdr>
                      <w:divsChild>
                        <w:div w:id="137419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waterforfood.nebraska.edu/news-and-events/news/2021/04/experiences-using-economic-incentives-to-support-the-platte-river-ecosystem" TargetMode="Externa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SharedContentType xmlns="Microsoft.SharePoint.Taxonomy.ContentTypeSync" SourceId="9516622f-9fb0-4397-bf02-2c35dcb1a58b" ContentTypeId="0x0101008D6FDFB467BF6347A633051D2FA40DA8" PreviousValue="false"/>
</file>

<file path=customXml/item4.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9A3089F6F5E66E47B61DFD617A402793" ma:contentTypeVersion="3" ma:contentTypeDescription="Root content type to be used for generation of extended/refined content types for PRRIP and its committees. " ma:contentTypeScope="" ma:versionID="2b7cb7361915f5668c22283369bde46a">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fa5a2fd70e39bdc8b559697b9a81b3e0"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_Contributor xmlns="http://schemas.microsoft.com/sharepoint/v3/fields" xsi:nil="true"/>
    <PRRIPCommitteeAcronym xmlns="b41029d4-2a39-4da2-a0f9-1cfd20f69afd">GC</PRRIPCommitteeAcronym>
    <_Publisher xmlns="http://schemas.microsoft.com/sharepoint/v3/fields">Platte River Recovery Implementation Program</_Publisher>
    <PRRIPDocumentCompletenessLevel xmlns="b41029d4-2a39-4da2-a0f9-1cfd20f69afd">Draft</PRRIPDocumentCompletenessLevel>
    <PRRIPCanPubliclyShare xmlns="b41029d4-2a39-4da2-a0f9-1cfd20f69afd">false</PRRIPCanPubliclyShare>
    <PRRIPWaterCategory xmlns="b41029d4-2a39-4da2-a0f9-1cfd20f69afd" xsi:nil="true"/>
    <PRRIPDocumentTypeClassification xmlns="b41029d4-2a39-4da2-a0f9-1cfd20f69afd">Meeting Minutes</PRRIPDocumentTypeClassification>
    <PRRIPDocumentCategory xmlns="b41029d4-2a39-4da2-a0f9-1cfd20f69afd">Committee</PRRIPDocumentCategory>
    <PRRIPTargetSpecies xmlns="b41029d4-2a39-4da2-a0f9-1cfd20f69afd">Not Applicable</PRRIPTargetSpecies>
    <PRRIPAreaOfFocus xmlns="b41029d4-2a39-4da2-a0f9-1cfd20f69afd">Other</PRRIPAreaOfFocus>
    <PRRIPDepletionsPlanSignatory xmlns="b41029d4-2a39-4da2-a0f9-1cfd20f69afd" xsi:nil="true"/>
    <PRRIPPublicationDate xmlns="b41029d4-2a39-4da2-a0f9-1cfd20f69afd">2016-12-21T07:00:00+00:00</PRRIPPublicationDate>
  </documentManagement>
</p:properti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EBD8E9A9-6E3C-433E-8467-07A3A55BA7DF}">
  <ds:schemaRefs>
    <ds:schemaRef ds:uri="http://schemas.microsoft.com/sharepoint/v3/contenttype/forms"/>
  </ds:schemaRefs>
</ds:datastoreItem>
</file>

<file path=customXml/itemProps2.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3.xml><?xml version="1.0" encoding="utf-8"?>
<ds:datastoreItem xmlns:ds="http://schemas.openxmlformats.org/officeDocument/2006/customXml" ds:itemID="{F001D361-0D03-4678-AB03-2A7046161117}">
  <ds:schemaRefs>
    <ds:schemaRef ds:uri="Microsoft.SharePoint.Taxonomy.ContentTypeSync"/>
  </ds:schemaRefs>
</ds:datastoreItem>
</file>

<file path=customXml/itemProps4.xml><?xml version="1.0" encoding="utf-8"?>
<ds:datastoreItem xmlns:ds="http://schemas.openxmlformats.org/officeDocument/2006/customXml" ds:itemID="{8B03016B-160F-4C9B-B9EF-F291090F1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 ds:uri="http://schemas.microsoft.com/sharepoint/v3/fields"/>
    <ds:schemaRef ds:uri="b41029d4-2a39-4da2-a0f9-1cfd20f69afd"/>
  </ds:schemaRefs>
</ds:datastoreItem>
</file>

<file path=customXml/itemProps6.xml><?xml version="1.0" encoding="utf-8"?>
<ds:datastoreItem xmlns:ds="http://schemas.openxmlformats.org/officeDocument/2006/customXml" ds:itemID="{E1F72838-405E-4F13-B607-ACF1A1722956}">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3106</TotalTime>
  <Pages>9</Pages>
  <Words>3829</Words>
  <Characters>21829</Characters>
  <Application>Microsoft Office Word</Application>
  <DocSecurity>0</DocSecurity>
  <Lines>181</Lines>
  <Paragraphs>51</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25607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Chadwin Smith</cp:lastModifiedBy>
  <cp:revision>465</cp:revision>
  <cp:lastPrinted>2020-12-03T11:45:00Z</cp:lastPrinted>
  <dcterms:created xsi:type="dcterms:W3CDTF">2020-12-04T11:54:00Z</dcterms:created>
  <dcterms:modified xsi:type="dcterms:W3CDTF">2021-06-11T12:04:00Z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0x0101008D6FDFB467BF6347A633051D2FA40DA8009A3089F6F5E66E47B61DFD617A402793</vt:lpwstr>
  </property>
</Properties>
</file>